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187" w:rsidRPr="00E73B39" w:rsidRDefault="006B2187" w:rsidP="006B2187">
      <w:pPr>
        <w:shd w:val="clear" w:color="auto" w:fill="FFFFFF"/>
        <w:spacing w:after="0"/>
        <w:ind w:right="-6"/>
        <w:jc w:val="right"/>
        <w:rPr>
          <w:rFonts w:ascii="Times New Roman" w:hAnsi="Times New Roman"/>
          <w:color w:val="000000"/>
          <w:spacing w:val="-1"/>
          <w:sz w:val="24"/>
          <w:szCs w:val="24"/>
        </w:rPr>
      </w:pPr>
      <w:r>
        <w:rPr>
          <w:rFonts w:ascii="Times New Roman" w:hAnsi="Times New Roman"/>
          <w:color w:val="000000"/>
          <w:spacing w:val="-1"/>
          <w:sz w:val="28"/>
          <w:szCs w:val="28"/>
        </w:rPr>
        <w:t xml:space="preserve"> </w:t>
      </w:r>
      <w:r w:rsidR="00E73B39">
        <w:rPr>
          <w:rFonts w:ascii="Times New Roman" w:hAnsi="Times New Roman"/>
          <w:color w:val="000000"/>
          <w:spacing w:val="-1"/>
          <w:sz w:val="28"/>
          <w:szCs w:val="28"/>
        </w:rPr>
        <w:t xml:space="preserve">  </w:t>
      </w:r>
      <w:r w:rsidRPr="00817C3A">
        <w:rPr>
          <w:rFonts w:ascii="Times New Roman" w:hAnsi="Times New Roman"/>
          <w:color w:val="000000"/>
          <w:spacing w:val="-1"/>
          <w:sz w:val="28"/>
          <w:szCs w:val="28"/>
        </w:rPr>
        <w:t xml:space="preserve">    </w:t>
      </w:r>
      <w:r w:rsidR="00DB295B">
        <w:rPr>
          <w:rFonts w:ascii="Times New Roman" w:hAnsi="Times New Roman"/>
          <w:color w:val="000000"/>
          <w:spacing w:val="-1"/>
          <w:sz w:val="24"/>
          <w:szCs w:val="24"/>
        </w:rPr>
        <w:t xml:space="preserve">Утвержден </w:t>
      </w:r>
    </w:p>
    <w:p w:rsidR="006B2187" w:rsidRPr="00E73B39" w:rsidRDefault="00DB295B" w:rsidP="006B2187">
      <w:pPr>
        <w:shd w:val="clear" w:color="auto" w:fill="FFFFFF"/>
        <w:spacing w:after="0"/>
        <w:ind w:right="-6" w:firstLine="601"/>
        <w:jc w:val="right"/>
        <w:rPr>
          <w:rFonts w:ascii="Times New Roman" w:hAnsi="Times New Roman"/>
          <w:color w:val="000000"/>
          <w:spacing w:val="-2"/>
          <w:sz w:val="24"/>
          <w:szCs w:val="24"/>
        </w:rPr>
      </w:pPr>
      <w:r>
        <w:rPr>
          <w:rFonts w:ascii="Times New Roman" w:hAnsi="Times New Roman"/>
          <w:color w:val="000000"/>
          <w:spacing w:val="-2"/>
          <w:sz w:val="24"/>
          <w:szCs w:val="24"/>
        </w:rPr>
        <w:t xml:space="preserve">       Постановлением</w:t>
      </w:r>
      <w:r w:rsidR="0094229D" w:rsidRPr="00E73B39">
        <w:rPr>
          <w:rFonts w:ascii="Times New Roman" w:hAnsi="Times New Roman"/>
          <w:color w:val="000000"/>
          <w:spacing w:val="-2"/>
          <w:sz w:val="24"/>
          <w:szCs w:val="24"/>
        </w:rPr>
        <w:t xml:space="preserve"> Г</w:t>
      </w:r>
      <w:r w:rsidR="006B2187" w:rsidRPr="00E73B39">
        <w:rPr>
          <w:rFonts w:ascii="Times New Roman" w:hAnsi="Times New Roman"/>
          <w:color w:val="000000"/>
          <w:spacing w:val="-2"/>
          <w:sz w:val="24"/>
          <w:szCs w:val="24"/>
        </w:rPr>
        <w:t xml:space="preserve">лавы </w:t>
      </w:r>
    </w:p>
    <w:p w:rsidR="006B2187" w:rsidRPr="00E73B39" w:rsidRDefault="006B2187" w:rsidP="006B2187">
      <w:pPr>
        <w:shd w:val="clear" w:color="auto" w:fill="FFFFFF"/>
        <w:spacing w:after="0"/>
        <w:ind w:right="-6" w:firstLine="601"/>
        <w:jc w:val="right"/>
        <w:rPr>
          <w:rFonts w:ascii="Times New Roman" w:hAnsi="Times New Roman"/>
          <w:color w:val="000000"/>
          <w:spacing w:val="-2"/>
          <w:sz w:val="24"/>
          <w:szCs w:val="24"/>
        </w:rPr>
      </w:pPr>
      <w:r w:rsidRPr="00E73B39">
        <w:rPr>
          <w:rFonts w:ascii="Times New Roman" w:hAnsi="Times New Roman"/>
          <w:color w:val="000000"/>
          <w:spacing w:val="-2"/>
          <w:sz w:val="24"/>
          <w:szCs w:val="24"/>
        </w:rPr>
        <w:t>муниципального образования</w:t>
      </w:r>
    </w:p>
    <w:p w:rsidR="006B2187" w:rsidRPr="00E73B39" w:rsidRDefault="006B2187" w:rsidP="006B2187">
      <w:pPr>
        <w:shd w:val="clear" w:color="auto" w:fill="FFFFFF"/>
        <w:spacing w:after="0"/>
        <w:ind w:right="-6" w:firstLine="601"/>
        <w:jc w:val="right"/>
        <w:rPr>
          <w:rFonts w:ascii="Times New Roman" w:hAnsi="Times New Roman"/>
          <w:color w:val="000000"/>
          <w:sz w:val="24"/>
          <w:szCs w:val="24"/>
        </w:rPr>
      </w:pPr>
      <w:r w:rsidRPr="00E73B39">
        <w:rPr>
          <w:rFonts w:ascii="Times New Roman" w:hAnsi="Times New Roman"/>
          <w:color w:val="000000"/>
          <w:spacing w:val="-2"/>
          <w:sz w:val="24"/>
          <w:szCs w:val="24"/>
        </w:rPr>
        <w:t xml:space="preserve">Сейкинского сельского поселения    </w:t>
      </w:r>
    </w:p>
    <w:p w:rsidR="006B2187" w:rsidRPr="00BF57B2" w:rsidRDefault="006B2187" w:rsidP="006B2187">
      <w:pPr>
        <w:pStyle w:val="ConsPlusNormal"/>
        <w:ind w:firstLine="0"/>
        <w:jc w:val="right"/>
        <w:outlineLvl w:val="0"/>
        <w:rPr>
          <w:rFonts w:ascii="Times New Roman" w:hAnsi="Times New Roman" w:cs="Times New Roman"/>
          <w:sz w:val="28"/>
          <w:szCs w:val="28"/>
        </w:rPr>
      </w:pPr>
      <w:r w:rsidRPr="00BF57B2">
        <w:rPr>
          <w:rFonts w:ascii="Times New Roman" w:hAnsi="Times New Roman" w:cs="Times New Roman"/>
          <w:sz w:val="24"/>
          <w:szCs w:val="24"/>
        </w:rPr>
        <w:t xml:space="preserve">от </w:t>
      </w:r>
      <w:r w:rsidR="00A34747">
        <w:rPr>
          <w:rFonts w:ascii="Times New Roman" w:hAnsi="Times New Roman" w:cs="Times New Roman"/>
          <w:sz w:val="24"/>
          <w:szCs w:val="24"/>
        </w:rPr>
        <w:t>14.04.2016г. № 30</w:t>
      </w:r>
    </w:p>
    <w:p w:rsidR="0094229D" w:rsidRPr="00B67312" w:rsidRDefault="0094229D" w:rsidP="006B2187">
      <w:pPr>
        <w:pStyle w:val="ConsPlusNormal"/>
        <w:ind w:firstLine="0"/>
        <w:jc w:val="right"/>
        <w:outlineLvl w:val="0"/>
        <w:rPr>
          <w:rFonts w:ascii="Times New Roman" w:hAnsi="Times New Roman" w:cs="Times New Roman"/>
          <w:color w:val="FF0000"/>
          <w:sz w:val="28"/>
          <w:szCs w:val="28"/>
        </w:rPr>
      </w:pPr>
    </w:p>
    <w:p w:rsidR="006B2187" w:rsidRPr="00817C3A" w:rsidRDefault="006B2187" w:rsidP="006B2187">
      <w:pPr>
        <w:pStyle w:val="ConsPlusNormal"/>
        <w:ind w:firstLine="851"/>
        <w:jc w:val="center"/>
        <w:outlineLvl w:val="0"/>
        <w:rPr>
          <w:rFonts w:ascii="Times New Roman" w:hAnsi="Times New Roman" w:cs="Times New Roman"/>
          <w:b/>
          <w:bCs/>
          <w:sz w:val="28"/>
          <w:szCs w:val="28"/>
        </w:rPr>
      </w:pPr>
      <w:bookmarkStart w:id="0" w:name="_GoBack"/>
      <w:r w:rsidRPr="00817C3A">
        <w:rPr>
          <w:rFonts w:ascii="Times New Roman" w:hAnsi="Times New Roman" w:cs="Times New Roman"/>
          <w:b/>
          <w:bCs/>
          <w:sz w:val="28"/>
          <w:szCs w:val="28"/>
        </w:rPr>
        <w:t>Административный  регламент</w:t>
      </w:r>
    </w:p>
    <w:p w:rsidR="00F557AD" w:rsidRDefault="006B2187" w:rsidP="006B2187">
      <w:pPr>
        <w:pStyle w:val="ConsPlusNormal"/>
        <w:ind w:firstLine="851"/>
        <w:jc w:val="center"/>
        <w:outlineLvl w:val="0"/>
        <w:rPr>
          <w:rFonts w:ascii="Times New Roman" w:hAnsi="Times New Roman" w:cs="Times New Roman"/>
          <w:b/>
          <w:bCs/>
          <w:sz w:val="28"/>
          <w:szCs w:val="28"/>
        </w:rPr>
      </w:pPr>
      <w:r w:rsidRPr="00817C3A">
        <w:rPr>
          <w:rFonts w:ascii="Times New Roman" w:hAnsi="Times New Roman" w:cs="Times New Roman"/>
          <w:b/>
          <w:bCs/>
          <w:sz w:val="28"/>
          <w:szCs w:val="28"/>
        </w:rPr>
        <w:t xml:space="preserve"> предоставления муниципальной услуги</w:t>
      </w:r>
    </w:p>
    <w:p w:rsidR="006B2187" w:rsidRPr="00817C3A" w:rsidRDefault="006B2187" w:rsidP="006B2187">
      <w:pPr>
        <w:pStyle w:val="ConsPlusNormal"/>
        <w:ind w:firstLine="851"/>
        <w:jc w:val="center"/>
        <w:outlineLvl w:val="0"/>
        <w:rPr>
          <w:rFonts w:ascii="Times New Roman" w:hAnsi="Times New Roman" w:cs="Times New Roman"/>
          <w:b/>
          <w:bCs/>
          <w:sz w:val="28"/>
          <w:szCs w:val="28"/>
        </w:rPr>
      </w:pPr>
      <w:r w:rsidRPr="00817C3A">
        <w:rPr>
          <w:rFonts w:ascii="Times New Roman" w:hAnsi="Times New Roman" w:cs="Times New Roman"/>
          <w:b/>
          <w:bCs/>
          <w:sz w:val="28"/>
          <w:szCs w:val="28"/>
        </w:rPr>
        <w:t xml:space="preserve"> «</w:t>
      </w:r>
      <w:r w:rsidR="00933857">
        <w:rPr>
          <w:rFonts w:ascii="Times New Roman" w:hAnsi="Times New Roman" w:cs="Times New Roman"/>
          <w:b/>
          <w:bCs/>
          <w:sz w:val="28"/>
          <w:szCs w:val="28"/>
        </w:rPr>
        <w:t>Предоставление</w:t>
      </w:r>
      <w:r w:rsidRPr="00817C3A">
        <w:rPr>
          <w:rFonts w:ascii="Times New Roman" w:hAnsi="Times New Roman" w:cs="Times New Roman"/>
          <w:b/>
          <w:bCs/>
          <w:sz w:val="28"/>
          <w:szCs w:val="28"/>
        </w:rPr>
        <w:t xml:space="preserve"> разрешени</w:t>
      </w:r>
      <w:r w:rsidR="00933857">
        <w:rPr>
          <w:rFonts w:ascii="Times New Roman" w:hAnsi="Times New Roman" w:cs="Times New Roman"/>
          <w:b/>
          <w:bCs/>
          <w:sz w:val="28"/>
          <w:szCs w:val="28"/>
        </w:rPr>
        <w:t>я</w:t>
      </w:r>
      <w:r w:rsidRPr="00817C3A">
        <w:rPr>
          <w:rFonts w:ascii="Times New Roman" w:hAnsi="Times New Roman" w:cs="Times New Roman"/>
          <w:b/>
          <w:bCs/>
          <w:sz w:val="28"/>
          <w:szCs w:val="28"/>
        </w:rPr>
        <w:t xml:space="preserve"> на строительство, реконструкцию объектов капитального строительства»</w:t>
      </w:r>
    </w:p>
    <w:p w:rsidR="006B2187" w:rsidRPr="00817C3A" w:rsidRDefault="006B2187" w:rsidP="006B2187">
      <w:pPr>
        <w:pStyle w:val="ConsPlusNormal"/>
        <w:ind w:firstLine="851"/>
        <w:jc w:val="center"/>
        <w:rPr>
          <w:rFonts w:ascii="Times New Roman" w:hAnsi="Times New Roman" w:cs="Times New Roman"/>
          <w:b/>
          <w:bCs/>
          <w:sz w:val="28"/>
          <w:szCs w:val="28"/>
        </w:rPr>
      </w:pPr>
    </w:p>
    <w:bookmarkEnd w:id="0"/>
    <w:p w:rsidR="006B2187" w:rsidRPr="00BF3DB3" w:rsidRDefault="006B2187" w:rsidP="006B2187">
      <w:pPr>
        <w:pStyle w:val="ConsPlusNormal"/>
        <w:ind w:firstLine="851"/>
        <w:jc w:val="center"/>
        <w:rPr>
          <w:rFonts w:ascii="Times New Roman" w:hAnsi="Times New Roman" w:cs="Times New Roman"/>
          <w:b/>
          <w:bCs/>
          <w:sz w:val="28"/>
          <w:szCs w:val="28"/>
        </w:rPr>
      </w:pPr>
      <w:r w:rsidRPr="00BF3DB3">
        <w:rPr>
          <w:rFonts w:ascii="Times New Roman" w:hAnsi="Times New Roman" w:cs="Times New Roman"/>
          <w:b/>
          <w:bCs/>
          <w:sz w:val="28"/>
          <w:szCs w:val="28"/>
          <w:lang w:val="en-US"/>
        </w:rPr>
        <w:t>I</w:t>
      </w:r>
      <w:r w:rsidRPr="00BF3DB3">
        <w:rPr>
          <w:rFonts w:ascii="Times New Roman" w:hAnsi="Times New Roman" w:cs="Times New Roman"/>
          <w:b/>
          <w:bCs/>
          <w:sz w:val="28"/>
          <w:szCs w:val="28"/>
        </w:rPr>
        <w:t>. ОБЩИЕ ПОЛОЖЕНИЯ</w:t>
      </w:r>
    </w:p>
    <w:p w:rsidR="006B2187" w:rsidRPr="00817C3A" w:rsidRDefault="006B2187" w:rsidP="006B2187">
      <w:pPr>
        <w:pStyle w:val="ConsPlusNormal"/>
        <w:ind w:firstLine="851"/>
        <w:jc w:val="center"/>
        <w:rPr>
          <w:rFonts w:ascii="Times New Roman" w:hAnsi="Times New Roman" w:cs="Times New Roman"/>
          <w:b/>
          <w:bCs/>
          <w:sz w:val="28"/>
          <w:szCs w:val="28"/>
        </w:rPr>
      </w:pPr>
    </w:p>
    <w:p w:rsidR="00F557AD" w:rsidRDefault="006B2187" w:rsidP="00F557AD">
      <w:pPr>
        <w:pStyle w:val="ac"/>
        <w:numPr>
          <w:ilvl w:val="0"/>
          <w:numId w:val="19"/>
        </w:numPr>
        <w:ind w:left="0" w:firstLine="567"/>
        <w:jc w:val="both"/>
        <w:rPr>
          <w:rFonts w:ascii="Times New Roman" w:hAnsi="Times New Roman" w:cs="Times New Roman"/>
          <w:sz w:val="28"/>
          <w:szCs w:val="28"/>
        </w:rPr>
      </w:pPr>
      <w:r w:rsidRPr="00F557AD">
        <w:rPr>
          <w:rFonts w:ascii="Times New Roman" w:hAnsi="Times New Roman" w:cs="Times New Roman"/>
          <w:sz w:val="28"/>
          <w:szCs w:val="28"/>
        </w:rPr>
        <w:t>Настоящий Административный регламент предоставления администрацией Сейкинского сельского  поселения Муниципальной услуги «</w:t>
      </w:r>
      <w:r w:rsidR="00933857">
        <w:rPr>
          <w:rFonts w:ascii="Times New Roman" w:hAnsi="Times New Roman" w:cs="Times New Roman"/>
          <w:sz w:val="28"/>
          <w:szCs w:val="28"/>
        </w:rPr>
        <w:t>Предоставление</w:t>
      </w:r>
      <w:r w:rsidRPr="00F557AD">
        <w:rPr>
          <w:rFonts w:ascii="Times New Roman" w:hAnsi="Times New Roman" w:cs="Times New Roman"/>
          <w:sz w:val="28"/>
          <w:szCs w:val="28"/>
        </w:rPr>
        <w:t xml:space="preserve"> разрешени</w:t>
      </w:r>
      <w:r w:rsidR="00933857">
        <w:rPr>
          <w:rFonts w:ascii="Times New Roman" w:hAnsi="Times New Roman" w:cs="Times New Roman"/>
          <w:sz w:val="28"/>
          <w:szCs w:val="28"/>
        </w:rPr>
        <w:t>я</w:t>
      </w:r>
      <w:r w:rsidRPr="00F557AD">
        <w:rPr>
          <w:rFonts w:ascii="Times New Roman" w:hAnsi="Times New Roman" w:cs="Times New Roman"/>
          <w:sz w:val="28"/>
          <w:szCs w:val="28"/>
        </w:rPr>
        <w:t xml:space="preserve"> на строительство, реконструкцию объектов капитального строительства» (далее - Административный регламент) разработан в целях повышен</w:t>
      </w:r>
      <w:r w:rsidR="00B67312" w:rsidRPr="00F557AD">
        <w:rPr>
          <w:rFonts w:ascii="Times New Roman" w:hAnsi="Times New Roman" w:cs="Times New Roman"/>
          <w:sz w:val="28"/>
          <w:szCs w:val="28"/>
        </w:rPr>
        <w:t xml:space="preserve">ия качества и </w:t>
      </w:r>
      <w:r w:rsidRPr="00F557AD">
        <w:rPr>
          <w:rFonts w:ascii="Times New Roman" w:hAnsi="Times New Roman" w:cs="Times New Roman"/>
          <w:sz w:val="28"/>
          <w:szCs w:val="28"/>
        </w:rPr>
        <w:t>доступности результатов предоставления Муниципальной  услуги по выдаче разрешени</w:t>
      </w:r>
      <w:r w:rsidR="00933857">
        <w:rPr>
          <w:rFonts w:ascii="Times New Roman" w:hAnsi="Times New Roman" w:cs="Times New Roman"/>
          <w:sz w:val="28"/>
          <w:szCs w:val="28"/>
        </w:rPr>
        <w:t>я</w:t>
      </w:r>
      <w:r w:rsidRPr="00F557AD">
        <w:rPr>
          <w:rFonts w:ascii="Times New Roman" w:hAnsi="Times New Roman" w:cs="Times New Roman"/>
          <w:sz w:val="28"/>
          <w:szCs w:val="28"/>
        </w:rPr>
        <w:t xml:space="preserve"> на строительство, реконструкцию объектов капитального строительства. </w:t>
      </w:r>
    </w:p>
    <w:p w:rsidR="00F557AD" w:rsidRDefault="006B2187" w:rsidP="00F557AD">
      <w:pPr>
        <w:pStyle w:val="ac"/>
        <w:ind w:firstLine="567"/>
        <w:jc w:val="both"/>
        <w:rPr>
          <w:rFonts w:ascii="Times New Roman" w:hAnsi="Times New Roman" w:cs="Times New Roman"/>
          <w:sz w:val="28"/>
          <w:szCs w:val="28"/>
        </w:rPr>
      </w:pPr>
      <w:r w:rsidRPr="00F557AD">
        <w:rPr>
          <w:rFonts w:ascii="Times New Roman" w:hAnsi="Times New Roman" w:cs="Times New Roman"/>
          <w:sz w:val="28"/>
          <w:szCs w:val="28"/>
        </w:rPr>
        <w:t>Административный регламент определяет сроки и последовательность действий (административных процедур) при оказании Муниципальной услуги.</w:t>
      </w:r>
      <w:r w:rsidR="00F557AD" w:rsidRPr="00F557AD">
        <w:rPr>
          <w:rFonts w:ascii="Times New Roman" w:hAnsi="Times New Roman" w:cs="Times New Roman"/>
          <w:sz w:val="28"/>
          <w:szCs w:val="28"/>
        </w:rPr>
        <w:t xml:space="preserve"> </w:t>
      </w:r>
      <w:r w:rsidRPr="00F557AD">
        <w:rPr>
          <w:rFonts w:ascii="Times New Roman" w:hAnsi="Times New Roman" w:cs="Times New Roman"/>
          <w:sz w:val="28"/>
          <w:szCs w:val="28"/>
        </w:rPr>
        <w:t xml:space="preserve">Разрешение на строительство представляет </w:t>
      </w:r>
      <w:r w:rsidR="00B67312" w:rsidRPr="00F557AD">
        <w:rPr>
          <w:rFonts w:ascii="Times New Roman" w:hAnsi="Times New Roman" w:cs="Times New Roman"/>
          <w:sz w:val="28"/>
          <w:szCs w:val="28"/>
        </w:rPr>
        <w:t xml:space="preserve">собой документ, подтверждающий </w:t>
      </w:r>
      <w:r w:rsidRPr="00F557AD">
        <w:rPr>
          <w:rFonts w:ascii="Times New Roman" w:hAnsi="Times New Roman" w:cs="Times New Roman"/>
          <w:sz w:val="28"/>
          <w:szCs w:val="28"/>
        </w:rPr>
        <w:t>соответствие проектной документации требованиям градостроительного плана  земельного участка и дающий застройщику право осуществить строительство, реконструкцию объекта капитального строительства, а также их капитальный ремонт, если пр</w:t>
      </w:r>
      <w:r w:rsidR="00B67312" w:rsidRPr="00F557AD">
        <w:rPr>
          <w:rFonts w:ascii="Times New Roman" w:hAnsi="Times New Roman" w:cs="Times New Roman"/>
          <w:sz w:val="28"/>
          <w:szCs w:val="28"/>
        </w:rPr>
        <w:t xml:space="preserve">и его проведении затрагиваются </w:t>
      </w:r>
      <w:r w:rsidRPr="00F557AD">
        <w:rPr>
          <w:rFonts w:ascii="Times New Roman" w:hAnsi="Times New Roman" w:cs="Times New Roman"/>
          <w:sz w:val="28"/>
          <w:szCs w:val="28"/>
        </w:rPr>
        <w:t>конструктивные и другие  характеристики  надежности и безопасности объектов.</w:t>
      </w:r>
    </w:p>
    <w:p w:rsidR="00F557AD" w:rsidRDefault="006B2187" w:rsidP="00F557AD">
      <w:pPr>
        <w:pStyle w:val="ac"/>
        <w:ind w:firstLine="567"/>
        <w:jc w:val="both"/>
        <w:rPr>
          <w:rFonts w:ascii="Times New Roman" w:hAnsi="Times New Roman" w:cs="Times New Roman"/>
          <w:sz w:val="28"/>
          <w:szCs w:val="28"/>
        </w:rPr>
      </w:pPr>
      <w:r w:rsidRPr="00F557AD">
        <w:rPr>
          <w:rFonts w:ascii="Times New Roman" w:hAnsi="Times New Roman" w:cs="Times New Roman"/>
          <w:sz w:val="28"/>
          <w:szCs w:val="28"/>
        </w:rPr>
        <w:t xml:space="preserve">2. </w:t>
      </w:r>
      <w:r w:rsidR="009626C3" w:rsidRPr="00F557AD">
        <w:rPr>
          <w:rFonts w:ascii="Times New Roman" w:hAnsi="Times New Roman" w:cs="Times New Roman"/>
          <w:sz w:val="28"/>
          <w:szCs w:val="28"/>
        </w:rPr>
        <w:t>Предоставление муниципальной услуги осуществляет специалист администрации Сейкинского сельского поселения.</w:t>
      </w:r>
    </w:p>
    <w:p w:rsidR="00F557AD" w:rsidRDefault="006B2187" w:rsidP="00F557AD">
      <w:pPr>
        <w:pStyle w:val="ac"/>
        <w:ind w:firstLine="567"/>
        <w:jc w:val="both"/>
        <w:rPr>
          <w:rFonts w:ascii="Times New Roman" w:hAnsi="Times New Roman" w:cs="Times New Roman"/>
          <w:sz w:val="28"/>
          <w:szCs w:val="28"/>
        </w:rPr>
      </w:pPr>
      <w:r w:rsidRPr="00F557AD">
        <w:rPr>
          <w:rFonts w:ascii="Times New Roman" w:hAnsi="Times New Roman" w:cs="Times New Roman"/>
          <w:sz w:val="28"/>
          <w:szCs w:val="28"/>
        </w:rPr>
        <w:t>3. Муниципальная услуга предоставляется безвозмездно.</w:t>
      </w:r>
    </w:p>
    <w:p w:rsidR="006B2187" w:rsidRPr="00F557AD" w:rsidRDefault="006B2187" w:rsidP="00F557AD">
      <w:pPr>
        <w:pStyle w:val="ac"/>
        <w:ind w:firstLine="567"/>
        <w:jc w:val="both"/>
        <w:rPr>
          <w:rFonts w:ascii="Times New Roman" w:hAnsi="Times New Roman" w:cs="Times New Roman"/>
          <w:sz w:val="28"/>
          <w:szCs w:val="28"/>
        </w:rPr>
      </w:pPr>
      <w:r w:rsidRPr="00F557AD">
        <w:rPr>
          <w:rFonts w:ascii="Times New Roman" w:hAnsi="Times New Roman" w:cs="Times New Roman"/>
          <w:sz w:val="28"/>
          <w:szCs w:val="28"/>
        </w:rPr>
        <w:t>4. Информирование о порядке предоставления муниципальной услуги осуществляется Администрацией Сейкинского  сельского поселения:</w:t>
      </w:r>
    </w:p>
    <w:p w:rsidR="006B2187" w:rsidRPr="00F557AD" w:rsidRDefault="006B2187" w:rsidP="00015A42">
      <w:pPr>
        <w:pStyle w:val="ac"/>
        <w:ind w:firstLine="567"/>
        <w:jc w:val="both"/>
        <w:rPr>
          <w:rFonts w:ascii="Times New Roman" w:hAnsi="Times New Roman" w:cs="Times New Roman"/>
          <w:sz w:val="28"/>
          <w:szCs w:val="28"/>
        </w:rPr>
      </w:pPr>
      <w:r w:rsidRPr="00F557AD">
        <w:rPr>
          <w:rFonts w:ascii="Times New Roman" w:hAnsi="Times New Roman" w:cs="Times New Roman"/>
          <w:sz w:val="28"/>
          <w:szCs w:val="28"/>
        </w:rPr>
        <w:t>-посредством размещения информации, в том числе о графике приема заявителей и номерах телефонов для справок (консультаций) на официальном Интернет-сайте  http://vseika.ru;</w:t>
      </w:r>
    </w:p>
    <w:p w:rsidR="006B2187" w:rsidRPr="00F557AD" w:rsidRDefault="006B2187" w:rsidP="00015A42">
      <w:pPr>
        <w:pStyle w:val="ac"/>
        <w:ind w:firstLine="567"/>
        <w:jc w:val="both"/>
        <w:rPr>
          <w:rFonts w:ascii="Times New Roman" w:hAnsi="Times New Roman" w:cs="Times New Roman"/>
          <w:sz w:val="28"/>
          <w:szCs w:val="28"/>
        </w:rPr>
      </w:pPr>
      <w:r w:rsidRPr="00F557AD">
        <w:rPr>
          <w:rFonts w:ascii="Times New Roman" w:hAnsi="Times New Roman" w:cs="Times New Roman"/>
          <w:sz w:val="28"/>
          <w:szCs w:val="28"/>
        </w:rPr>
        <w:t>-на информационных стендах в помещении Администрации по работе с обращениями граждан;</w:t>
      </w:r>
    </w:p>
    <w:p w:rsidR="006B2187" w:rsidRPr="00F557AD" w:rsidRDefault="006B2187" w:rsidP="00015A42">
      <w:pPr>
        <w:pStyle w:val="ac"/>
        <w:ind w:firstLine="567"/>
        <w:jc w:val="both"/>
        <w:rPr>
          <w:rFonts w:ascii="Times New Roman" w:hAnsi="Times New Roman" w:cs="Times New Roman"/>
          <w:sz w:val="28"/>
          <w:szCs w:val="28"/>
        </w:rPr>
      </w:pPr>
      <w:r w:rsidRPr="00F557AD">
        <w:rPr>
          <w:rFonts w:ascii="Times New Roman" w:hAnsi="Times New Roman" w:cs="Times New Roman"/>
          <w:sz w:val="28"/>
          <w:szCs w:val="28"/>
        </w:rPr>
        <w:t>-по номерам телефонов для справок;</w:t>
      </w:r>
    </w:p>
    <w:p w:rsidR="006B2187" w:rsidRPr="00F557AD" w:rsidRDefault="006B2187" w:rsidP="00015A42">
      <w:pPr>
        <w:pStyle w:val="ac"/>
        <w:ind w:firstLine="567"/>
        <w:jc w:val="both"/>
        <w:rPr>
          <w:rFonts w:ascii="Times New Roman" w:hAnsi="Times New Roman" w:cs="Times New Roman"/>
          <w:sz w:val="28"/>
          <w:szCs w:val="28"/>
        </w:rPr>
      </w:pPr>
      <w:r w:rsidRPr="00F557AD">
        <w:rPr>
          <w:rFonts w:ascii="Times New Roman" w:hAnsi="Times New Roman" w:cs="Times New Roman"/>
          <w:sz w:val="28"/>
          <w:szCs w:val="28"/>
        </w:rPr>
        <w:t>-в средствах массовой информации;</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w:t>
      </w:r>
      <w:proofErr w:type="gramStart"/>
      <w:r w:rsidRPr="00817C3A">
        <w:rPr>
          <w:rFonts w:ascii="Times New Roman" w:hAnsi="Times New Roman" w:cs="Times New Roman"/>
          <w:sz w:val="28"/>
          <w:szCs w:val="28"/>
        </w:rPr>
        <w:t>портале</w:t>
      </w:r>
      <w:proofErr w:type="gramEnd"/>
      <w:r w:rsidRPr="00817C3A">
        <w:rPr>
          <w:rFonts w:ascii="Times New Roman" w:hAnsi="Times New Roman" w:cs="Times New Roman"/>
          <w:sz w:val="28"/>
          <w:szCs w:val="28"/>
        </w:rPr>
        <w:t xml:space="preserve"> государственных и муниципальных услуг (http://www.gosuslugi.ru).</w:t>
      </w:r>
    </w:p>
    <w:p w:rsidR="006B2187" w:rsidRPr="00817C3A" w:rsidRDefault="006B2187" w:rsidP="006B2187">
      <w:pPr>
        <w:pStyle w:val="ac"/>
        <w:ind w:firstLine="567"/>
        <w:jc w:val="both"/>
        <w:rPr>
          <w:rFonts w:ascii="Times New Roman" w:hAnsi="Times New Roman" w:cs="Times New Roman"/>
          <w:b/>
          <w:sz w:val="28"/>
          <w:szCs w:val="28"/>
        </w:rPr>
      </w:pPr>
      <w:r w:rsidRPr="00817C3A">
        <w:rPr>
          <w:rFonts w:ascii="Times New Roman" w:hAnsi="Times New Roman" w:cs="Times New Roman"/>
          <w:sz w:val="28"/>
          <w:szCs w:val="28"/>
        </w:rPr>
        <w:t xml:space="preserve">5. Информирование о порядке предоставления муниципальной услуги производится по адресу: </w:t>
      </w:r>
      <w:r w:rsidRPr="00817C3A">
        <w:rPr>
          <w:rFonts w:ascii="Times New Roman" w:hAnsi="Times New Roman" w:cs="Times New Roman"/>
          <w:b/>
          <w:sz w:val="28"/>
          <w:szCs w:val="28"/>
        </w:rPr>
        <w:t>649189,Республика Алтай, Чойский район, с. Сейка ул. Школьная,37г</w:t>
      </w:r>
    </w:p>
    <w:p w:rsidR="006B2187" w:rsidRPr="00817C3A" w:rsidRDefault="006B2187" w:rsidP="006B2187">
      <w:pPr>
        <w:pStyle w:val="ac"/>
        <w:ind w:firstLine="567"/>
        <w:jc w:val="both"/>
        <w:rPr>
          <w:rFonts w:ascii="Times New Roman" w:hAnsi="Times New Roman" w:cs="Times New Roman"/>
          <w:b/>
          <w:sz w:val="28"/>
          <w:szCs w:val="28"/>
        </w:rPr>
      </w:pPr>
      <w:r w:rsidRPr="00817C3A">
        <w:rPr>
          <w:rFonts w:ascii="Times New Roman" w:hAnsi="Times New Roman" w:cs="Times New Roman"/>
          <w:sz w:val="28"/>
          <w:szCs w:val="28"/>
        </w:rPr>
        <w:lastRenderedPageBreak/>
        <w:t xml:space="preserve">Телефон для справок и предварительной записи: </w:t>
      </w:r>
      <w:r w:rsidRPr="00817C3A">
        <w:rPr>
          <w:rFonts w:ascii="Times New Roman" w:hAnsi="Times New Roman" w:cs="Times New Roman"/>
          <w:b/>
          <w:sz w:val="28"/>
          <w:szCs w:val="28"/>
        </w:rPr>
        <w:t>8(38840)26409.</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lang w:val="it-IT"/>
        </w:rPr>
        <w:t>E</w:t>
      </w:r>
      <w:r w:rsidRPr="00817C3A">
        <w:rPr>
          <w:rFonts w:ascii="Times New Roman" w:hAnsi="Times New Roman" w:cs="Times New Roman"/>
          <w:sz w:val="28"/>
          <w:szCs w:val="28"/>
        </w:rPr>
        <w:t>-</w:t>
      </w:r>
      <w:r w:rsidRPr="00817C3A">
        <w:rPr>
          <w:rFonts w:ascii="Times New Roman" w:hAnsi="Times New Roman" w:cs="Times New Roman"/>
          <w:sz w:val="28"/>
          <w:szCs w:val="28"/>
          <w:lang w:val="it-IT"/>
        </w:rPr>
        <w:t>mail</w:t>
      </w:r>
      <w:r w:rsidRPr="00817C3A">
        <w:rPr>
          <w:rFonts w:ascii="Times New Roman" w:hAnsi="Times New Roman" w:cs="Times New Roman"/>
          <w:sz w:val="28"/>
          <w:szCs w:val="28"/>
        </w:rPr>
        <w:t xml:space="preserve">: </w:t>
      </w:r>
      <w:proofErr w:type="spellStart"/>
      <w:r w:rsidRPr="00817C3A">
        <w:rPr>
          <w:rFonts w:ascii="Times New Roman" w:hAnsi="Times New Roman" w:cs="Times New Roman"/>
          <w:b/>
          <w:sz w:val="28"/>
          <w:szCs w:val="28"/>
          <w:lang w:val="en-US"/>
        </w:rPr>
        <w:t>wesela</w:t>
      </w:r>
      <w:proofErr w:type="spellEnd"/>
      <w:r w:rsidRPr="00817C3A">
        <w:rPr>
          <w:rFonts w:ascii="Times New Roman" w:hAnsi="Times New Roman" w:cs="Times New Roman"/>
          <w:b/>
          <w:sz w:val="28"/>
          <w:szCs w:val="28"/>
        </w:rPr>
        <w:t>-</w:t>
      </w:r>
      <w:proofErr w:type="spellStart"/>
      <w:r w:rsidRPr="00817C3A">
        <w:rPr>
          <w:rFonts w:ascii="Times New Roman" w:hAnsi="Times New Roman" w:cs="Times New Roman"/>
          <w:b/>
          <w:sz w:val="28"/>
          <w:szCs w:val="28"/>
          <w:lang w:val="en-US"/>
        </w:rPr>
        <w:t>seika</w:t>
      </w:r>
      <w:proofErr w:type="spellEnd"/>
      <w:r w:rsidRPr="00817C3A">
        <w:rPr>
          <w:rFonts w:ascii="Times New Roman" w:hAnsi="Times New Roman" w:cs="Times New Roman"/>
          <w:b/>
          <w:sz w:val="28"/>
          <w:szCs w:val="28"/>
        </w:rPr>
        <w:t>@</w:t>
      </w:r>
      <w:r w:rsidRPr="00817C3A">
        <w:rPr>
          <w:rFonts w:ascii="Times New Roman" w:hAnsi="Times New Roman" w:cs="Times New Roman"/>
          <w:b/>
          <w:sz w:val="28"/>
          <w:szCs w:val="28"/>
          <w:lang w:val="en-US"/>
        </w:rPr>
        <w:t>mail</w:t>
      </w:r>
      <w:r w:rsidRPr="00817C3A">
        <w:rPr>
          <w:rFonts w:ascii="Times New Roman" w:hAnsi="Times New Roman" w:cs="Times New Roman"/>
          <w:b/>
          <w:sz w:val="28"/>
          <w:szCs w:val="28"/>
        </w:rPr>
        <w:t>.</w:t>
      </w:r>
      <w:proofErr w:type="spellStart"/>
      <w:r w:rsidRPr="00817C3A">
        <w:rPr>
          <w:rFonts w:ascii="Times New Roman" w:hAnsi="Times New Roman" w:cs="Times New Roman"/>
          <w:b/>
          <w:sz w:val="28"/>
          <w:szCs w:val="28"/>
          <w:lang w:val="en-US"/>
        </w:rPr>
        <w:t>ru</w:t>
      </w:r>
      <w:proofErr w:type="spellEnd"/>
    </w:p>
    <w:p w:rsidR="006B2187" w:rsidRPr="00817C3A" w:rsidRDefault="006B2187" w:rsidP="006B2187">
      <w:pPr>
        <w:pStyle w:val="ac"/>
        <w:ind w:firstLine="567"/>
        <w:jc w:val="both"/>
        <w:rPr>
          <w:rFonts w:ascii="Times New Roman" w:eastAsia="Calibri" w:hAnsi="Times New Roman" w:cs="Times New Roman"/>
          <w:sz w:val="28"/>
          <w:szCs w:val="28"/>
          <w:lang w:eastAsia="en-US"/>
        </w:rPr>
      </w:pPr>
      <w:r w:rsidRPr="00817C3A">
        <w:rPr>
          <w:rFonts w:ascii="Times New Roman" w:hAnsi="Times New Roman" w:cs="Times New Roman"/>
          <w:sz w:val="28"/>
          <w:szCs w:val="28"/>
        </w:rPr>
        <w:t>6. Заявление с приложением  документов в электронной форме может быть направлено через официальный Интернет-сайт Администрации  Сейкинского сельского поселения</w:t>
      </w:r>
      <w:r w:rsidRPr="00817C3A">
        <w:rPr>
          <w:rFonts w:ascii="Times New Roman" w:hAnsi="Times New Roman" w:cs="Times New Roman"/>
          <w:b/>
          <w:sz w:val="28"/>
          <w:szCs w:val="28"/>
        </w:rPr>
        <w:t xml:space="preserve"> </w:t>
      </w:r>
      <w:r w:rsidRPr="00817C3A">
        <w:rPr>
          <w:rFonts w:ascii="Times New Roman" w:hAnsi="Times New Roman" w:cs="Times New Roman"/>
          <w:b/>
          <w:sz w:val="28"/>
          <w:szCs w:val="28"/>
          <w:lang w:val="en-US"/>
        </w:rPr>
        <w:t>http</w:t>
      </w:r>
      <w:r w:rsidRPr="00817C3A">
        <w:rPr>
          <w:rFonts w:ascii="Times New Roman" w:hAnsi="Times New Roman" w:cs="Times New Roman"/>
          <w:b/>
          <w:sz w:val="28"/>
          <w:szCs w:val="28"/>
        </w:rPr>
        <w:t>://</w:t>
      </w:r>
      <w:proofErr w:type="spellStart"/>
      <w:r w:rsidRPr="00817C3A">
        <w:rPr>
          <w:rFonts w:ascii="Times New Roman" w:hAnsi="Times New Roman" w:cs="Times New Roman"/>
          <w:b/>
          <w:sz w:val="28"/>
          <w:szCs w:val="28"/>
          <w:lang w:val="en-US"/>
        </w:rPr>
        <w:t>vseika</w:t>
      </w:r>
      <w:proofErr w:type="spellEnd"/>
      <w:r w:rsidRPr="00817C3A">
        <w:rPr>
          <w:rFonts w:ascii="Times New Roman" w:hAnsi="Times New Roman" w:cs="Times New Roman"/>
          <w:b/>
          <w:sz w:val="28"/>
          <w:szCs w:val="28"/>
        </w:rPr>
        <w:t>.</w:t>
      </w:r>
      <w:proofErr w:type="spellStart"/>
      <w:r w:rsidRPr="00817C3A">
        <w:rPr>
          <w:rFonts w:ascii="Times New Roman" w:hAnsi="Times New Roman" w:cs="Times New Roman"/>
          <w:b/>
          <w:sz w:val="28"/>
          <w:szCs w:val="28"/>
          <w:lang w:val="en-US"/>
        </w:rPr>
        <w:t>ru</w:t>
      </w:r>
      <w:proofErr w:type="spellEnd"/>
      <w:r w:rsidRPr="00817C3A">
        <w:rPr>
          <w:rFonts w:ascii="Times New Roman" w:hAnsi="Times New Roman" w:cs="Times New Roman"/>
          <w:sz w:val="28"/>
          <w:szCs w:val="28"/>
        </w:rPr>
        <w:t xml:space="preserve">, </w:t>
      </w:r>
      <w:r w:rsidRPr="00817C3A">
        <w:rPr>
          <w:rFonts w:ascii="Times New Roman" w:hAnsi="Times New Roman" w:cs="Times New Roman"/>
          <w:color w:val="00B050"/>
          <w:sz w:val="28"/>
          <w:szCs w:val="28"/>
        </w:rPr>
        <w:t xml:space="preserve"> </w:t>
      </w:r>
      <w:r w:rsidRPr="00817C3A">
        <w:rPr>
          <w:rFonts w:ascii="Times New Roman" w:hAnsi="Times New Roman" w:cs="Times New Roman"/>
          <w:sz w:val="28"/>
          <w:szCs w:val="28"/>
        </w:rPr>
        <w:t>портал государственных и муниципальных услуг (http://www.gosuslugi.ru)</w:t>
      </w:r>
      <w:r w:rsidRPr="00817C3A">
        <w:rPr>
          <w:rFonts w:ascii="Times New Roman" w:eastAsia="Calibri" w:hAnsi="Times New Roman" w:cs="Times New Roman"/>
          <w:sz w:val="28"/>
          <w:szCs w:val="28"/>
          <w:lang w:eastAsia="en-US"/>
        </w:rPr>
        <w:t xml:space="preserve"> в том числе с использованием универсальной электронной карты. Для подачи заявления последним способом заявитель должен зарегистрироваться на Портале государственных услуг. Дальнейшая авторизация заявителя на Портале государственных услуг может проводиться посредством универсальной электронной карты или вводом необходимых ключей доступа</w:t>
      </w:r>
      <w:r w:rsidRPr="00817C3A">
        <w:rPr>
          <w:rFonts w:ascii="Times New Roman" w:hAnsi="Times New Roman" w:cs="Times New Roman"/>
          <w:sz w:val="28"/>
          <w:szCs w:val="28"/>
        </w:rPr>
        <w:t>.</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7. Информация о поданных заявлениях, ходе рассмотрения документов должна быть доступна заявителям по обращениям и на официальном Интернет-сайте.</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8. Срок опубликования информации на сайте составляет: 5</w:t>
      </w:r>
      <w:r w:rsidRPr="00817C3A">
        <w:rPr>
          <w:rFonts w:ascii="Times New Roman" w:hAnsi="Times New Roman" w:cs="Times New Roman"/>
          <w:color w:val="FF00FF"/>
          <w:sz w:val="28"/>
          <w:szCs w:val="28"/>
        </w:rPr>
        <w:t xml:space="preserve"> </w:t>
      </w:r>
      <w:r w:rsidRPr="00817C3A">
        <w:rPr>
          <w:rFonts w:ascii="Times New Roman" w:hAnsi="Times New Roman" w:cs="Times New Roman"/>
          <w:sz w:val="28"/>
          <w:szCs w:val="28"/>
        </w:rPr>
        <w:t>рабочих дней.</w:t>
      </w:r>
    </w:p>
    <w:p w:rsidR="00015A42" w:rsidRDefault="00015A42" w:rsidP="006B2187">
      <w:pPr>
        <w:pStyle w:val="ConsPlusNormal"/>
        <w:ind w:firstLine="567"/>
        <w:jc w:val="center"/>
        <w:rPr>
          <w:rFonts w:ascii="Times New Roman" w:hAnsi="Times New Roman" w:cs="Times New Roman"/>
          <w:b/>
          <w:bCs/>
          <w:sz w:val="28"/>
          <w:szCs w:val="28"/>
        </w:rPr>
      </w:pPr>
    </w:p>
    <w:p w:rsidR="006B2187" w:rsidRPr="00817C3A" w:rsidRDefault="006B2187" w:rsidP="006B2187">
      <w:pPr>
        <w:pStyle w:val="ConsPlusNormal"/>
        <w:ind w:firstLine="567"/>
        <w:jc w:val="center"/>
        <w:rPr>
          <w:rFonts w:ascii="Times New Roman" w:hAnsi="Times New Roman" w:cs="Times New Roman"/>
          <w:b/>
          <w:bCs/>
          <w:sz w:val="28"/>
          <w:szCs w:val="28"/>
        </w:rPr>
      </w:pPr>
      <w:r w:rsidRPr="00817C3A">
        <w:rPr>
          <w:rFonts w:ascii="Times New Roman" w:hAnsi="Times New Roman" w:cs="Times New Roman"/>
          <w:b/>
          <w:bCs/>
          <w:sz w:val="28"/>
          <w:szCs w:val="28"/>
          <w:lang w:val="en-US"/>
        </w:rPr>
        <w:t>II</w:t>
      </w:r>
      <w:r w:rsidR="009743EA">
        <w:rPr>
          <w:rFonts w:ascii="Times New Roman" w:hAnsi="Times New Roman" w:cs="Times New Roman"/>
          <w:b/>
          <w:bCs/>
          <w:sz w:val="28"/>
          <w:szCs w:val="28"/>
        </w:rPr>
        <w:t>.</w:t>
      </w:r>
      <w:r w:rsidRPr="00817C3A">
        <w:rPr>
          <w:rFonts w:ascii="Times New Roman" w:hAnsi="Times New Roman" w:cs="Times New Roman"/>
          <w:b/>
          <w:bCs/>
          <w:sz w:val="28"/>
          <w:szCs w:val="28"/>
        </w:rPr>
        <w:t xml:space="preserve"> Стандарт предоставления муниципальной услуги</w:t>
      </w:r>
    </w:p>
    <w:p w:rsidR="006B2187" w:rsidRPr="00817C3A" w:rsidRDefault="006B2187" w:rsidP="006B2187">
      <w:pPr>
        <w:pStyle w:val="ConsPlusNormal"/>
        <w:ind w:firstLine="567"/>
        <w:jc w:val="center"/>
        <w:rPr>
          <w:rFonts w:ascii="Times New Roman" w:hAnsi="Times New Roman" w:cs="Times New Roman"/>
          <w:b/>
          <w:bCs/>
          <w:sz w:val="28"/>
          <w:szCs w:val="28"/>
        </w:rPr>
      </w:pP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 xml:space="preserve">9. Муниципальная услуга </w:t>
      </w:r>
      <w:r w:rsidRPr="00817C3A">
        <w:rPr>
          <w:rFonts w:ascii="Times New Roman" w:hAnsi="Times New Roman" w:cs="Times New Roman"/>
          <w:sz w:val="28"/>
          <w:szCs w:val="28"/>
          <w:lang w:eastAsia="en-US"/>
        </w:rPr>
        <w:t xml:space="preserve">предоставляется: </w:t>
      </w:r>
      <w:r w:rsidRPr="00817C3A">
        <w:rPr>
          <w:rFonts w:ascii="Times New Roman" w:hAnsi="Times New Roman" w:cs="Times New Roman"/>
          <w:sz w:val="28"/>
          <w:szCs w:val="28"/>
        </w:rPr>
        <w:t xml:space="preserve">юридическим или физическим лицам, осуществляющим на принадлежащих им (собственность, аренда) земельных участках строительство, реконструкцию объектов капитального строительства. </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10. В рамках предоставления муниципальной услуги осуществляются деятельность, по реализации исполнения вопросов местного значения, отнесенных к компетенции Администрации Сейкинского сельского поселения.</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Результатом предоставления муниципальной услуги является:</w:t>
      </w:r>
    </w:p>
    <w:p w:rsidR="00933857" w:rsidRPr="00817C3A" w:rsidRDefault="006B2187" w:rsidP="00933857">
      <w:pPr>
        <w:pStyle w:val="ac"/>
        <w:ind w:firstLine="567"/>
        <w:jc w:val="both"/>
        <w:rPr>
          <w:rFonts w:ascii="Times New Roman" w:eastAsia="Batang" w:hAnsi="Times New Roman" w:cs="Times New Roman"/>
          <w:sz w:val="28"/>
          <w:szCs w:val="28"/>
          <w:lang w:eastAsia="ko-KR"/>
        </w:rPr>
      </w:pPr>
      <w:r w:rsidRPr="00817C3A">
        <w:rPr>
          <w:rFonts w:ascii="Times New Roman" w:eastAsia="Batang" w:hAnsi="Times New Roman" w:cs="Times New Roman"/>
          <w:sz w:val="28"/>
          <w:szCs w:val="28"/>
          <w:lang w:eastAsia="ko-KR"/>
        </w:rPr>
        <w:t xml:space="preserve"> - </w:t>
      </w:r>
      <w:r w:rsidR="00933857">
        <w:rPr>
          <w:rFonts w:ascii="Times New Roman" w:eastAsia="Batang" w:hAnsi="Times New Roman" w:cs="Times New Roman"/>
          <w:sz w:val="28"/>
          <w:szCs w:val="28"/>
          <w:lang w:eastAsia="ko-KR"/>
        </w:rPr>
        <w:t xml:space="preserve">предоставление </w:t>
      </w:r>
      <w:r w:rsidRPr="00817C3A">
        <w:rPr>
          <w:rFonts w:ascii="Times New Roman" w:eastAsia="Batang" w:hAnsi="Times New Roman" w:cs="Times New Roman"/>
          <w:sz w:val="28"/>
          <w:szCs w:val="28"/>
          <w:lang w:eastAsia="ko-KR"/>
        </w:rPr>
        <w:t xml:space="preserve"> разрешения на </w:t>
      </w:r>
      <w:r w:rsidRPr="00817C3A">
        <w:rPr>
          <w:rFonts w:ascii="Times New Roman" w:hAnsi="Times New Roman" w:cs="Times New Roman"/>
          <w:sz w:val="28"/>
          <w:szCs w:val="28"/>
        </w:rPr>
        <w:t>строительство</w:t>
      </w:r>
      <w:r w:rsidR="00933857" w:rsidRPr="00933857">
        <w:rPr>
          <w:rFonts w:ascii="Times New Roman" w:hAnsi="Times New Roman" w:cs="Times New Roman"/>
          <w:sz w:val="28"/>
          <w:szCs w:val="28"/>
        </w:rPr>
        <w:t xml:space="preserve"> </w:t>
      </w:r>
      <w:r w:rsidR="00933857" w:rsidRPr="00817C3A">
        <w:rPr>
          <w:rFonts w:ascii="Times New Roman" w:hAnsi="Times New Roman" w:cs="Times New Roman"/>
          <w:sz w:val="28"/>
          <w:szCs w:val="28"/>
        </w:rPr>
        <w:t>реконструкцию</w:t>
      </w:r>
      <w:r w:rsidR="00933857" w:rsidRPr="00817C3A">
        <w:rPr>
          <w:rFonts w:ascii="Times New Roman" w:eastAsia="Batang" w:hAnsi="Times New Roman" w:cs="Times New Roman"/>
          <w:sz w:val="28"/>
          <w:szCs w:val="28"/>
          <w:lang w:eastAsia="ko-KR"/>
        </w:rPr>
        <w:t xml:space="preserve"> </w:t>
      </w:r>
      <w:r w:rsidR="00933857" w:rsidRPr="00817C3A">
        <w:rPr>
          <w:rFonts w:ascii="Times New Roman" w:hAnsi="Times New Roman" w:cs="Times New Roman"/>
          <w:sz w:val="28"/>
          <w:szCs w:val="28"/>
        </w:rPr>
        <w:t>объект</w:t>
      </w:r>
      <w:r w:rsidR="00933857">
        <w:rPr>
          <w:rFonts w:ascii="Times New Roman" w:hAnsi="Times New Roman" w:cs="Times New Roman"/>
          <w:sz w:val="28"/>
          <w:szCs w:val="28"/>
        </w:rPr>
        <w:t>ов</w:t>
      </w:r>
      <w:r w:rsidR="00933857" w:rsidRPr="00817C3A">
        <w:rPr>
          <w:rFonts w:ascii="Times New Roman" w:hAnsi="Times New Roman" w:cs="Times New Roman"/>
          <w:sz w:val="28"/>
          <w:szCs w:val="28"/>
        </w:rPr>
        <w:t xml:space="preserve"> капитального строительства</w:t>
      </w:r>
      <w:r w:rsidR="00933857">
        <w:rPr>
          <w:rFonts w:ascii="Times New Roman" w:eastAsia="Batang" w:hAnsi="Times New Roman" w:cs="Times New Roman"/>
          <w:sz w:val="28"/>
          <w:szCs w:val="28"/>
          <w:lang w:eastAsia="ko-KR"/>
        </w:rPr>
        <w:t>;</w:t>
      </w:r>
    </w:p>
    <w:p w:rsidR="006B2187" w:rsidRPr="00817C3A" w:rsidRDefault="006B2187" w:rsidP="006B2187">
      <w:pPr>
        <w:pStyle w:val="ac"/>
        <w:ind w:firstLine="567"/>
        <w:jc w:val="both"/>
        <w:rPr>
          <w:rFonts w:ascii="Times New Roman" w:eastAsia="Batang" w:hAnsi="Times New Roman" w:cs="Times New Roman"/>
          <w:sz w:val="28"/>
          <w:szCs w:val="28"/>
          <w:lang w:eastAsia="ko-KR"/>
        </w:rPr>
      </w:pPr>
      <w:r w:rsidRPr="00817C3A">
        <w:rPr>
          <w:rFonts w:ascii="Times New Roman" w:eastAsia="Batang" w:hAnsi="Times New Roman" w:cs="Times New Roman"/>
          <w:sz w:val="28"/>
          <w:szCs w:val="28"/>
          <w:lang w:eastAsia="ko-KR"/>
        </w:rPr>
        <w:t xml:space="preserve">- отказ в </w:t>
      </w:r>
      <w:r w:rsidR="00933857">
        <w:rPr>
          <w:rFonts w:ascii="Times New Roman" w:eastAsia="Batang" w:hAnsi="Times New Roman" w:cs="Times New Roman"/>
          <w:sz w:val="28"/>
          <w:szCs w:val="28"/>
          <w:lang w:eastAsia="ko-KR"/>
        </w:rPr>
        <w:t>предоставление</w:t>
      </w:r>
      <w:r w:rsidRPr="00817C3A">
        <w:rPr>
          <w:rFonts w:ascii="Times New Roman" w:eastAsia="Batang" w:hAnsi="Times New Roman" w:cs="Times New Roman"/>
          <w:sz w:val="28"/>
          <w:szCs w:val="28"/>
          <w:lang w:eastAsia="ko-KR"/>
        </w:rPr>
        <w:t xml:space="preserve"> разрешения на </w:t>
      </w:r>
      <w:r w:rsidRPr="00817C3A">
        <w:rPr>
          <w:rFonts w:ascii="Times New Roman" w:hAnsi="Times New Roman" w:cs="Times New Roman"/>
          <w:sz w:val="28"/>
          <w:szCs w:val="28"/>
        </w:rPr>
        <w:t>строительство, реконструкцию</w:t>
      </w:r>
      <w:r w:rsidRPr="00817C3A">
        <w:rPr>
          <w:rFonts w:ascii="Times New Roman" w:eastAsia="Batang" w:hAnsi="Times New Roman" w:cs="Times New Roman"/>
          <w:sz w:val="28"/>
          <w:szCs w:val="28"/>
          <w:lang w:eastAsia="ko-KR"/>
        </w:rPr>
        <w:t xml:space="preserve"> </w:t>
      </w:r>
      <w:r w:rsidRPr="00817C3A">
        <w:rPr>
          <w:rFonts w:ascii="Times New Roman" w:hAnsi="Times New Roman" w:cs="Times New Roman"/>
          <w:sz w:val="28"/>
          <w:szCs w:val="28"/>
        </w:rPr>
        <w:t>объект</w:t>
      </w:r>
      <w:r w:rsidR="00933857">
        <w:rPr>
          <w:rFonts w:ascii="Times New Roman" w:hAnsi="Times New Roman" w:cs="Times New Roman"/>
          <w:sz w:val="28"/>
          <w:szCs w:val="28"/>
        </w:rPr>
        <w:t>ов</w:t>
      </w:r>
      <w:r w:rsidRPr="00817C3A">
        <w:rPr>
          <w:rFonts w:ascii="Times New Roman" w:hAnsi="Times New Roman" w:cs="Times New Roman"/>
          <w:sz w:val="28"/>
          <w:szCs w:val="28"/>
        </w:rPr>
        <w:t xml:space="preserve"> капитального строительства</w:t>
      </w:r>
      <w:r w:rsidRPr="00817C3A">
        <w:rPr>
          <w:rFonts w:ascii="Times New Roman" w:eastAsia="Batang" w:hAnsi="Times New Roman" w:cs="Times New Roman"/>
          <w:sz w:val="28"/>
          <w:szCs w:val="28"/>
          <w:lang w:eastAsia="ko-KR"/>
        </w:rPr>
        <w:t>.</w:t>
      </w:r>
    </w:p>
    <w:p w:rsidR="006B2187" w:rsidRPr="00817C3A" w:rsidRDefault="006B2187" w:rsidP="006B2187">
      <w:pPr>
        <w:pStyle w:val="ac"/>
        <w:ind w:firstLine="567"/>
        <w:jc w:val="both"/>
        <w:rPr>
          <w:rFonts w:ascii="Times New Roman" w:eastAsia="Batang" w:hAnsi="Times New Roman" w:cs="Times New Roman"/>
          <w:sz w:val="28"/>
          <w:szCs w:val="28"/>
          <w:lang w:eastAsia="ko-KR"/>
        </w:rPr>
      </w:pPr>
      <w:r w:rsidRPr="00817C3A">
        <w:rPr>
          <w:rFonts w:ascii="Times New Roman" w:eastAsia="Batang" w:hAnsi="Times New Roman" w:cs="Times New Roman"/>
          <w:sz w:val="28"/>
          <w:szCs w:val="28"/>
          <w:lang w:eastAsia="ko-KR"/>
        </w:rPr>
        <w:t xml:space="preserve">11. </w:t>
      </w:r>
      <w:r w:rsidRPr="00817C3A">
        <w:rPr>
          <w:rFonts w:ascii="Times New Roman" w:hAnsi="Times New Roman" w:cs="Times New Roman"/>
          <w:sz w:val="28"/>
          <w:szCs w:val="28"/>
        </w:rPr>
        <w:t xml:space="preserve">Общий срок предоставления Муниципальной услуги не должен превышать десяти рабочих дней </w:t>
      </w:r>
      <w:proofErr w:type="gramStart"/>
      <w:r w:rsidRPr="00817C3A">
        <w:rPr>
          <w:rFonts w:ascii="Times New Roman" w:hAnsi="Times New Roman" w:cs="Times New Roman"/>
          <w:sz w:val="28"/>
          <w:szCs w:val="28"/>
        </w:rPr>
        <w:t>с даты поступления</w:t>
      </w:r>
      <w:proofErr w:type="gramEnd"/>
      <w:r w:rsidRPr="00817C3A">
        <w:rPr>
          <w:rFonts w:ascii="Times New Roman" w:hAnsi="Times New Roman" w:cs="Times New Roman"/>
          <w:sz w:val="28"/>
          <w:szCs w:val="28"/>
        </w:rPr>
        <w:t xml:space="preserve"> в Администрацию  заявления застройщика.</w:t>
      </w:r>
    </w:p>
    <w:p w:rsidR="006B2187" w:rsidRPr="00817C3A" w:rsidRDefault="006B2187" w:rsidP="006B2187">
      <w:pPr>
        <w:pStyle w:val="ac"/>
        <w:ind w:firstLine="567"/>
        <w:jc w:val="both"/>
        <w:rPr>
          <w:rFonts w:ascii="Times New Roman" w:eastAsia="Batang" w:hAnsi="Times New Roman" w:cs="Times New Roman"/>
          <w:sz w:val="28"/>
          <w:szCs w:val="28"/>
          <w:lang w:eastAsia="ko-KR"/>
        </w:rPr>
      </w:pPr>
      <w:r w:rsidRPr="00817C3A">
        <w:rPr>
          <w:rFonts w:ascii="Times New Roman" w:hAnsi="Times New Roman" w:cs="Times New Roman"/>
          <w:color w:val="000000"/>
          <w:kern w:val="1"/>
          <w:sz w:val="28"/>
          <w:szCs w:val="28"/>
        </w:rPr>
        <w:t xml:space="preserve"> 12.  </w:t>
      </w:r>
      <w:r w:rsidRPr="00817C3A">
        <w:rPr>
          <w:rFonts w:ascii="Times New Roman" w:hAnsi="Times New Roman" w:cs="Times New Roman"/>
          <w:sz w:val="28"/>
          <w:szCs w:val="28"/>
        </w:rPr>
        <w:t>Правовыми основаниями для предоставления муниципальной услуги являются:</w:t>
      </w:r>
    </w:p>
    <w:p w:rsidR="006B2187" w:rsidRPr="00015A42" w:rsidRDefault="006B2187" w:rsidP="006B2187">
      <w:pPr>
        <w:pStyle w:val="ac"/>
        <w:ind w:firstLine="567"/>
        <w:jc w:val="both"/>
        <w:rPr>
          <w:rFonts w:ascii="Times New Roman" w:eastAsia="Batang" w:hAnsi="Times New Roman" w:cs="Times New Roman"/>
          <w:sz w:val="28"/>
          <w:szCs w:val="28"/>
          <w:lang w:eastAsia="ko-KR"/>
        </w:rPr>
      </w:pPr>
      <w:r w:rsidRPr="00015A42">
        <w:rPr>
          <w:rFonts w:ascii="Times New Roman" w:eastAsia="Batang" w:hAnsi="Times New Roman" w:cs="Times New Roman"/>
          <w:sz w:val="28"/>
          <w:szCs w:val="28"/>
          <w:lang w:eastAsia="ko-KR"/>
        </w:rPr>
        <w:t xml:space="preserve">- Градостроительный    кодекс  Российской   Федерации   от  29 декабря 2004 года № 190-ФЗ; </w:t>
      </w:r>
    </w:p>
    <w:p w:rsidR="006B2187" w:rsidRPr="00015A42" w:rsidRDefault="006B2187" w:rsidP="006B2187">
      <w:pPr>
        <w:pStyle w:val="ac"/>
        <w:ind w:firstLine="567"/>
        <w:jc w:val="both"/>
        <w:rPr>
          <w:rFonts w:ascii="Times New Roman" w:eastAsia="Batang" w:hAnsi="Times New Roman" w:cs="Times New Roman"/>
          <w:sz w:val="28"/>
          <w:szCs w:val="28"/>
          <w:lang w:eastAsia="ko-KR"/>
        </w:rPr>
      </w:pPr>
      <w:r w:rsidRPr="00015A42">
        <w:rPr>
          <w:rFonts w:ascii="Times New Roman" w:eastAsia="Batang" w:hAnsi="Times New Roman" w:cs="Times New Roman"/>
          <w:sz w:val="28"/>
          <w:szCs w:val="28"/>
          <w:lang w:eastAsia="ko-KR"/>
        </w:rPr>
        <w:t>- Земельный  кодекс  Российской Федерации от  25 октября  2001 года  № 136 –ФЗ;</w:t>
      </w:r>
    </w:p>
    <w:p w:rsidR="006B2187" w:rsidRPr="00015A42" w:rsidRDefault="006B2187" w:rsidP="006B2187">
      <w:pPr>
        <w:pStyle w:val="ac"/>
        <w:ind w:firstLine="567"/>
        <w:jc w:val="both"/>
        <w:rPr>
          <w:rFonts w:ascii="Times New Roman" w:hAnsi="Times New Roman" w:cs="Times New Roman"/>
          <w:sz w:val="28"/>
          <w:szCs w:val="28"/>
        </w:rPr>
      </w:pPr>
      <w:r w:rsidRPr="00015A42">
        <w:rPr>
          <w:rFonts w:ascii="Times New Roman" w:hAnsi="Times New Roman" w:cs="Times New Roman"/>
          <w:sz w:val="28"/>
          <w:szCs w:val="28"/>
        </w:rPr>
        <w:t xml:space="preserve">- </w:t>
      </w:r>
      <w:r w:rsidR="0069473C">
        <w:rPr>
          <w:rFonts w:ascii="Times New Roman" w:hAnsi="Times New Roman"/>
          <w:sz w:val="28"/>
          <w:szCs w:val="28"/>
        </w:rPr>
        <w:t>Постановление</w:t>
      </w:r>
      <w:r w:rsidR="00015A42" w:rsidRPr="00015A42">
        <w:rPr>
          <w:rFonts w:ascii="Times New Roman" w:hAnsi="Times New Roman"/>
          <w:sz w:val="28"/>
          <w:szCs w:val="28"/>
        </w:rPr>
        <w:t xml:space="preserve"> Правительства РФ от 16.02.2008 N 87 (ред. от 28.07.2015) "О составе разделов проектной документации и требованиях к их содержанию"</w:t>
      </w:r>
    </w:p>
    <w:p w:rsidR="008F0556" w:rsidRDefault="0069473C" w:rsidP="006B2187">
      <w:pPr>
        <w:pStyle w:val="ac"/>
        <w:ind w:firstLine="567"/>
        <w:jc w:val="both"/>
        <w:rPr>
          <w:rFonts w:ascii="Times New Roman" w:hAnsi="Times New Roman"/>
          <w:sz w:val="28"/>
          <w:szCs w:val="28"/>
        </w:rPr>
      </w:pPr>
      <w:r w:rsidRPr="008F0556">
        <w:rPr>
          <w:rFonts w:ascii="Times New Roman" w:hAnsi="Times New Roman"/>
          <w:sz w:val="28"/>
          <w:szCs w:val="28"/>
        </w:rPr>
        <w:lastRenderedPageBreak/>
        <w:t>- Приказ Минстроя России от 19.02.2015 N 117/пр. "Об утверждении формы разрешения на строительство и формы разрешения на ввод объекта в эксплуатацию"</w:t>
      </w:r>
      <w:r w:rsidR="008F0556">
        <w:rPr>
          <w:rFonts w:ascii="Times New Roman" w:hAnsi="Times New Roman"/>
          <w:sz w:val="28"/>
          <w:szCs w:val="28"/>
        </w:rPr>
        <w:t>;</w:t>
      </w:r>
    </w:p>
    <w:p w:rsidR="006B2187" w:rsidRPr="008F0556" w:rsidRDefault="006B2187" w:rsidP="006B2187">
      <w:pPr>
        <w:pStyle w:val="ac"/>
        <w:ind w:firstLine="567"/>
        <w:jc w:val="both"/>
        <w:rPr>
          <w:rFonts w:ascii="Times New Roman" w:hAnsi="Times New Roman" w:cs="Times New Roman"/>
          <w:sz w:val="28"/>
          <w:szCs w:val="28"/>
        </w:rPr>
      </w:pPr>
      <w:r w:rsidRPr="008F0556">
        <w:rPr>
          <w:rFonts w:ascii="Times New Roman" w:hAnsi="Times New Roman" w:cs="Times New Roman"/>
          <w:sz w:val="28"/>
          <w:szCs w:val="28"/>
        </w:rPr>
        <w:t>- Устав Сейкинского сельского поселения;</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 Настоящий регламент.</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13. Описание документов, необходимых для оказания муниципальной услуги, направляемых в адрес Администрации Сейкинского сельского поселения.</w:t>
      </w:r>
    </w:p>
    <w:p w:rsidR="006B2187" w:rsidRPr="00645357" w:rsidRDefault="00645357" w:rsidP="005F235F">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sz w:val="28"/>
          <w:szCs w:val="28"/>
        </w:rPr>
        <w:t xml:space="preserve">13.1. </w:t>
      </w:r>
      <w:r w:rsidRPr="00645357">
        <w:rPr>
          <w:rFonts w:ascii="Times New Roman" w:eastAsiaTheme="minorHAnsi" w:hAnsi="Times New Roman" w:cs="Times New Roman"/>
          <w:sz w:val="28"/>
          <w:szCs w:val="28"/>
          <w:lang w:eastAsia="en-US"/>
        </w:rPr>
        <w:t xml:space="preserve">В целях строительства, реконструкции объекта капитального строительства застройщик направляет </w:t>
      </w:r>
      <w:hyperlink r:id="rId7" w:history="1">
        <w:r w:rsidRPr="00645357">
          <w:rPr>
            <w:rFonts w:ascii="Times New Roman" w:eastAsiaTheme="minorHAnsi" w:hAnsi="Times New Roman" w:cs="Times New Roman"/>
            <w:sz w:val="28"/>
            <w:szCs w:val="28"/>
            <w:lang w:eastAsia="en-US"/>
          </w:rPr>
          <w:t>заявление</w:t>
        </w:r>
      </w:hyperlink>
      <w:r w:rsidRPr="00645357">
        <w:rPr>
          <w:rFonts w:ascii="Times New Roman" w:eastAsiaTheme="minorHAnsi" w:hAnsi="Times New Roman" w:cs="Times New Roman"/>
          <w:sz w:val="28"/>
          <w:szCs w:val="28"/>
          <w:lang w:eastAsia="en-US"/>
        </w:rPr>
        <w:t xml:space="preserve"> о выдаче разрешения на строительство</w:t>
      </w:r>
      <w:r>
        <w:rPr>
          <w:rFonts w:ascii="Times New Roman" w:eastAsiaTheme="minorHAnsi" w:hAnsi="Times New Roman" w:cs="Times New Roman"/>
          <w:sz w:val="28"/>
          <w:szCs w:val="28"/>
          <w:lang w:eastAsia="en-US"/>
        </w:rPr>
        <w:t xml:space="preserve"> согласно приложению № 1 к настоящему регламенту.</w:t>
      </w:r>
      <w:r w:rsidR="005F235F">
        <w:rPr>
          <w:rFonts w:ascii="Times New Roman" w:eastAsiaTheme="minorHAnsi" w:hAnsi="Times New Roman" w:cs="Times New Roman"/>
          <w:sz w:val="28"/>
          <w:szCs w:val="28"/>
          <w:lang w:eastAsia="en-US"/>
        </w:rPr>
        <w:t xml:space="preserve"> </w:t>
      </w:r>
      <w:r>
        <w:rPr>
          <w:rFonts w:ascii="Times New Roman" w:hAnsi="Times New Roman"/>
          <w:sz w:val="28"/>
          <w:szCs w:val="28"/>
        </w:rPr>
        <w:t>К</w:t>
      </w:r>
      <w:r w:rsidR="006B2187" w:rsidRPr="00817C3A">
        <w:rPr>
          <w:rFonts w:ascii="Times New Roman" w:hAnsi="Times New Roman" w:cs="Times New Roman"/>
          <w:sz w:val="28"/>
          <w:szCs w:val="28"/>
        </w:rPr>
        <w:t xml:space="preserve"> </w:t>
      </w:r>
      <w:r w:rsidR="005F235F">
        <w:rPr>
          <w:rFonts w:ascii="Times New Roman" w:hAnsi="Times New Roman"/>
          <w:sz w:val="28"/>
          <w:szCs w:val="28"/>
        </w:rPr>
        <w:t xml:space="preserve">указанному </w:t>
      </w:r>
      <w:r w:rsidR="006B2187" w:rsidRPr="00817C3A">
        <w:rPr>
          <w:rFonts w:ascii="Times New Roman" w:hAnsi="Times New Roman" w:cs="Times New Roman"/>
          <w:sz w:val="28"/>
          <w:szCs w:val="28"/>
        </w:rPr>
        <w:t xml:space="preserve">заявлению прилагаются следующие документы: </w:t>
      </w:r>
    </w:p>
    <w:p w:rsidR="006B2187" w:rsidRDefault="006B2187" w:rsidP="00933E51">
      <w:pPr>
        <w:pStyle w:val="ac"/>
        <w:numPr>
          <w:ilvl w:val="0"/>
          <w:numId w:val="20"/>
        </w:numPr>
        <w:jc w:val="both"/>
        <w:rPr>
          <w:rFonts w:ascii="Times New Roman" w:hAnsi="Times New Roman" w:cs="Times New Roman"/>
          <w:sz w:val="28"/>
          <w:szCs w:val="28"/>
        </w:rPr>
      </w:pPr>
      <w:r w:rsidRPr="00817C3A">
        <w:rPr>
          <w:rFonts w:ascii="Times New Roman" w:hAnsi="Times New Roman" w:cs="Times New Roman"/>
          <w:sz w:val="28"/>
          <w:szCs w:val="28"/>
        </w:rPr>
        <w:t>правоустанавливающие документы на земельный участок;</w:t>
      </w:r>
    </w:p>
    <w:p w:rsidR="00933E51" w:rsidRPr="00933E51" w:rsidRDefault="00933E51" w:rsidP="00933E51">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1.1.</w:t>
      </w:r>
      <w:r w:rsidRPr="00933E51">
        <w:t xml:space="preserve"> </w:t>
      </w:r>
      <w:r w:rsidRPr="00933E51">
        <w:rPr>
          <w:rFonts w:ascii="Times New Roman" w:eastAsiaTheme="minorHAnsi" w:hAnsi="Times New Roman" w:cs="Times New Roman"/>
          <w:sz w:val="28"/>
          <w:szCs w:val="28"/>
          <w:lang w:eastAsia="en-US"/>
        </w:rPr>
        <w:t xml:space="preserve">при наличии соглашения о передаче в случаях, установленных бюджетным </w:t>
      </w:r>
      <w:hyperlink r:id="rId8" w:history="1">
        <w:r w:rsidRPr="00933E51">
          <w:rPr>
            <w:rFonts w:ascii="Times New Roman" w:eastAsiaTheme="minorHAnsi" w:hAnsi="Times New Roman" w:cs="Times New Roman"/>
            <w:sz w:val="28"/>
            <w:szCs w:val="28"/>
            <w:lang w:eastAsia="en-US"/>
          </w:rPr>
          <w:t>законодательством</w:t>
        </w:r>
      </w:hyperlink>
      <w:r w:rsidRPr="00933E51">
        <w:rPr>
          <w:rFonts w:ascii="Times New Roman" w:eastAsiaTheme="minorHAnsi" w:hAnsi="Times New Roman" w:cs="Times New Roman"/>
          <w:sz w:val="28"/>
          <w:szCs w:val="28"/>
          <w:lang w:eastAsia="en-US"/>
        </w:rPr>
        <w:t xml:space="preserve"> Российской Федерации</w:t>
      </w:r>
      <w:r>
        <w:rPr>
          <w:rFonts w:ascii="Times New Roman" w:eastAsiaTheme="minorHAnsi" w:hAnsi="Times New Roman" w:cs="Times New Roman"/>
          <w:sz w:val="28"/>
          <w:szCs w:val="28"/>
          <w:lang w:eastAsia="en-US"/>
        </w:rPr>
        <w:t xml:space="preserve"> </w:t>
      </w:r>
      <w:r w:rsidRPr="00933E51">
        <w:rPr>
          <w:rFonts w:ascii="Times New Roman" w:eastAsiaTheme="minorHAnsi" w:hAnsi="Times New Roman"/>
          <w:sz w:val="28"/>
          <w:szCs w:val="28"/>
          <w:lang w:eastAsia="en-US"/>
        </w:rPr>
        <w:t>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6B2187" w:rsidRPr="002B6BAC" w:rsidRDefault="006B2187" w:rsidP="002B6BAC">
      <w:pPr>
        <w:pStyle w:val="ConsPlusNormal"/>
        <w:ind w:firstLine="540"/>
        <w:jc w:val="both"/>
        <w:rPr>
          <w:rFonts w:ascii="Times New Roman" w:eastAsiaTheme="minorHAnsi" w:hAnsi="Times New Roman" w:cs="Times New Roman"/>
          <w:sz w:val="28"/>
          <w:szCs w:val="28"/>
          <w:lang w:eastAsia="en-US"/>
        </w:rPr>
      </w:pPr>
      <w:r w:rsidRPr="00817C3A">
        <w:rPr>
          <w:rFonts w:ascii="Times New Roman" w:hAnsi="Times New Roman" w:cs="Times New Roman"/>
          <w:sz w:val="28"/>
          <w:szCs w:val="28"/>
        </w:rPr>
        <w:t xml:space="preserve">2) </w:t>
      </w:r>
      <w:r w:rsidR="002B6BAC" w:rsidRPr="002B6BAC">
        <w:rPr>
          <w:rFonts w:ascii="Times New Roman" w:eastAsiaTheme="minorHAnsi" w:hAnsi="Times New Roman" w:cs="Times New Roman"/>
          <w:sz w:val="28"/>
          <w:szCs w:val="28"/>
          <w:lang w:eastAsia="en-US"/>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r w:rsidRPr="00817C3A">
        <w:rPr>
          <w:rFonts w:ascii="Times New Roman" w:hAnsi="Times New Roman" w:cs="Times New Roman"/>
          <w:sz w:val="28"/>
          <w:szCs w:val="28"/>
        </w:rPr>
        <w:t>;</w:t>
      </w:r>
    </w:p>
    <w:p w:rsidR="002B6BAC" w:rsidRPr="00A20420" w:rsidRDefault="002B6BAC" w:rsidP="002B6BAC">
      <w:pPr>
        <w:pStyle w:val="ConsPlusNormal"/>
        <w:ind w:firstLine="540"/>
        <w:jc w:val="both"/>
        <w:rPr>
          <w:rFonts w:ascii="Times New Roman" w:eastAsiaTheme="minorHAnsi" w:hAnsi="Times New Roman" w:cs="Times New Roman"/>
          <w:sz w:val="28"/>
          <w:szCs w:val="28"/>
          <w:lang w:eastAsia="en-US"/>
        </w:rPr>
      </w:pPr>
      <w:r w:rsidRPr="00A20420">
        <w:rPr>
          <w:rFonts w:ascii="Times New Roman" w:eastAsiaTheme="minorHAnsi" w:hAnsi="Times New Roman" w:cs="Times New Roman"/>
          <w:sz w:val="28"/>
          <w:szCs w:val="28"/>
          <w:lang w:eastAsia="en-US"/>
        </w:rPr>
        <w:t>3) материалы, содержащиеся в проектной документации:</w:t>
      </w:r>
    </w:p>
    <w:p w:rsidR="002B6BAC" w:rsidRPr="00A20420" w:rsidRDefault="002B6BAC" w:rsidP="002B6BAC">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20420">
        <w:rPr>
          <w:rFonts w:ascii="Times New Roman" w:eastAsiaTheme="minorHAnsi" w:hAnsi="Times New Roman"/>
          <w:sz w:val="28"/>
          <w:szCs w:val="28"/>
          <w:lang w:eastAsia="en-US"/>
        </w:rPr>
        <w:t>а) пояснительная записка;</w:t>
      </w:r>
    </w:p>
    <w:p w:rsidR="002B6BAC" w:rsidRPr="00A20420" w:rsidRDefault="002B6BAC" w:rsidP="002B6BAC">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20420">
        <w:rPr>
          <w:rFonts w:ascii="Times New Roman" w:eastAsiaTheme="minorHAnsi" w:hAnsi="Times New Roman"/>
          <w:sz w:val="28"/>
          <w:szCs w:val="28"/>
          <w:lang w:eastAsia="en-US"/>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2B6BAC" w:rsidRPr="00A20420" w:rsidRDefault="002B6BAC" w:rsidP="002B6BAC">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20420">
        <w:rPr>
          <w:rFonts w:ascii="Times New Roman" w:eastAsiaTheme="minorHAnsi" w:hAnsi="Times New Roman"/>
          <w:sz w:val="28"/>
          <w:szCs w:val="28"/>
          <w:lang w:eastAsia="en-US"/>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2B6BAC" w:rsidRPr="00A20420" w:rsidRDefault="002B6BAC" w:rsidP="002B6BAC">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20420">
        <w:rPr>
          <w:rFonts w:ascii="Times New Roman" w:eastAsiaTheme="minorHAnsi" w:hAnsi="Times New Roman"/>
          <w:sz w:val="28"/>
          <w:szCs w:val="28"/>
          <w:lang w:eastAsia="en-US"/>
        </w:rPr>
        <w:t>г) схемы, отображающие архитектурные решения;</w:t>
      </w:r>
    </w:p>
    <w:p w:rsidR="002B6BAC" w:rsidRPr="00A20420" w:rsidRDefault="002B6BAC" w:rsidP="002B6BAC">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20420">
        <w:rPr>
          <w:rFonts w:ascii="Times New Roman" w:eastAsiaTheme="minorHAnsi" w:hAnsi="Times New Roman"/>
          <w:sz w:val="28"/>
          <w:szCs w:val="28"/>
          <w:lang w:eastAsia="en-US"/>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2B6BAC" w:rsidRPr="00A20420" w:rsidRDefault="002B6BAC" w:rsidP="002B6BAC">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20420">
        <w:rPr>
          <w:rFonts w:ascii="Times New Roman" w:eastAsiaTheme="minorHAnsi" w:hAnsi="Times New Roman"/>
          <w:sz w:val="28"/>
          <w:szCs w:val="28"/>
          <w:lang w:eastAsia="en-US"/>
        </w:rPr>
        <w:t>е) проект организации строительства объекта капитального строительства;</w:t>
      </w:r>
    </w:p>
    <w:p w:rsidR="00A20420" w:rsidRPr="00A20420" w:rsidRDefault="002B6BAC" w:rsidP="002B6BAC">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20420">
        <w:rPr>
          <w:rFonts w:ascii="Times New Roman" w:eastAsiaTheme="minorHAnsi" w:hAnsi="Times New Roman"/>
          <w:sz w:val="28"/>
          <w:szCs w:val="28"/>
          <w:lang w:eastAsia="en-US"/>
        </w:rPr>
        <w:t>ж) проект организации работ по сносу или демонтажу объектов капитального строительства, их частей;</w:t>
      </w:r>
    </w:p>
    <w:p w:rsidR="00A20420" w:rsidRPr="00DC7D9B" w:rsidRDefault="00A20420" w:rsidP="00A20420">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20420">
        <w:rPr>
          <w:rFonts w:ascii="Times New Roman" w:eastAsiaTheme="minorHAnsi" w:hAnsi="Times New Roman"/>
          <w:sz w:val="28"/>
          <w:szCs w:val="28"/>
          <w:lang w:eastAsia="en-US"/>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w:t>
      </w:r>
      <w:r w:rsidRPr="00A20420">
        <w:rPr>
          <w:rFonts w:ascii="Times New Roman" w:eastAsiaTheme="minorHAnsi" w:hAnsi="Times New Roman"/>
          <w:sz w:val="28"/>
          <w:szCs w:val="28"/>
          <w:lang w:eastAsia="en-US"/>
        </w:rPr>
        <w:lastRenderedPageBreak/>
        <w:t xml:space="preserve">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w:t>
      </w:r>
      <w:r w:rsidRPr="00DC7D9B">
        <w:rPr>
          <w:rFonts w:ascii="Times New Roman" w:eastAsiaTheme="minorHAnsi" w:hAnsi="Times New Roman"/>
          <w:sz w:val="28"/>
          <w:szCs w:val="28"/>
          <w:lang w:eastAsia="en-US"/>
        </w:rPr>
        <w:t>проводилась в соответствии со статьей 49 Градостроительного Кодекса.</w:t>
      </w:r>
    </w:p>
    <w:p w:rsidR="002B6BAC" w:rsidRPr="00DC7D9B" w:rsidRDefault="002B6BAC" w:rsidP="002B6BAC">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DC7D9B">
        <w:rPr>
          <w:rFonts w:ascii="Times New Roman" w:eastAsiaTheme="minorHAnsi" w:hAnsi="Times New Roman"/>
          <w:sz w:val="28"/>
          <w:szCs w:val="28"/>
          <w:lang w:eastAsia="en-US"/>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9" w:history="1">
        <w:r w:rsidRPr="00DC7D9B">
          <w:rPr>
            <w:rFonts w:ascii="Times New Roman" w:eastAsiaTheme="minorHAnsi" w:hAnsi="Times New Roman"/>
            <w:sz w:val="28"/>
            <w:szCs w:val="28"/>
            <w:lang w:eastAsia="en-US"/>
          </w:rPr>
          <w:t>частью 12.1 статьи 48</w:t>
        </w:r>
      </w:hyperlink>
      <w:r w:rsidRPr="00DC7D9B">
        <w:rPr>
          <w:rFonts w:ascii="Times New Roman" w:eastAsiaTheme="minorHAnsi" w:hAnsi="Times New Roman"/>
          <w:sz w:val="28"/>
          <w:szCs w:val="28"/>
          <w:lang w:eastAsia="en-US"/>
        </w:rPr>
        <w:t xml:space="preserve"> </w:t>
      </w:r>
      <w:r w:rsidR="00975D4D" w:rsidRPr="00DC7D9B">
        <w:rPr>
          <w:rFonts w:ascii="Times New Roman" w:eastAsiaTheme="minorHAnsi" w:hAnsi="Times New Roman"/>
          <w:sz w:val="28"/>
          <w:szCs w:val="28"/>
          <w:lang w:eastAsia="en-US"/>
        </w:rPr>
        <w:t xml:space="preserve">Градостроительного </w:t>
      </w:r>
      <w:r w:rsidRPr="00DC7D9B">
        <w:rPr>
          <w:rFonts w:ascii="Times New Roman" w:eastAsiaTheme="minorHAnsi" w:hAnsi="Times New Roman"/>
          <w:sz w:val="28"/>
          <w:szCs w:val="28"/>
          <w:lang w:eastAsia="en-US"/>
        </w:rPr>
        <w:t>Кодекса</w:t>
      </w:r>
      <w:r w:rsidR="00975D4D" w:rsidRPr="00DC7D9B">
        <w:rPr>
          <w:rFonts w:ascii="Times New Roman" w:eastAsiaTheme="minorHAnsi" w:hAnsi="Times New Roman"/>
          <w:sz w:val="28"/>
          <w:szCs w:val="28"/>
          <w:lang w:eastAsia="en-US"/>
        </w:rPr>
        <w:t xml:space="preserve"> РФ</w:t>
      </w:r>
      <w:r w:rsidRPr="00DC7D9B">
        <w:rPr>
          <w:rFonts w:ascii="Times New Roman" w:eastAsiaTheme="minorHAnsi" w:hAnsi="Times New Roman"/>
          <w:sz w:val="28"/>
          <w:szCs w:val="28"/>
          <w:lang w:eastAsia="en-US"/>
        </w:rPr>
        <w:t xml:space="preserve">), если такая проектная документация подлежит экспертизе в соответствии со </w:t>
      </w:r>
      <w:hyperlink r:id="rId10" w:history="1">
        <w:r w:rsidRPr="00DC7D9B">
          <w:rPr>
            <w:rFonts w:ascii="Times New Roman" w:eastAsiaTheme="minorHAnsi" w:hAnsi="Times New Roman"/>
            <w:sz w:val="28"/>
            <w:szCs w:val="28"/>
            <w:lang w:eastAsia="en-US"/>
          </w:rPr>
          <w:t>статьей 49</w:t>
        </w:r>
      </w:hyperlink>
      <w:r w:rsidRPr="00DC7D9B">
        <w:rPr>
          <w:rFonts w:ascii="Times New Roman" w:eastAsiaTheme="minorHAnsi" w:hAnsi="Times New Roman"/>
          <w:sz w:val="28"/>
          <w:szCs w:val="28"/>
          <w:lang w:eastAsia="en-US"/>
        </w:rPr>
        <w:t xml:space="preserve"> </w:t>
      </w:r>
      <w:r w:rsidR="00975D4D" w:rsidRPr="00DC7D9B">
        <w:rPr>
          <w:rFonts w:ascii="Times New Roman" w:eastAsiaTheme="minorHAnsi" w:hAnsi="Times New Roman"/>
          <w:sz w:val="28"/>
          <w:szCs w:val="28"/>
          <w:lang w:eastAsia="en-US"/>
        </w:rPr>
        <w:t xml:space="preserve">Градостроительного </w:t>
      </w:r>
      <w:r w:rsidRPr="00DC7D9B">
        <w:rPr>
          <w:rFonts w:ascii="Times New Roman" w:eastAsiaTheme="minorHAnsi" w:hAnsi="Times New Roman"/>
          <w:sz w:val="28"/>
          <w:szCs w:val="28"/>
          <w:lang w:eastAsia="en-US"/>
        </w:rPr>
        <w:t>Кодекса</w:t>
      </w:r>
      <w:r w:rsidR="00975D4D" w:rsidRPr="00DC7D9B">
        <w:rPr>
          <w:rFonts w:ascii="Times New Roman" w:eastAsiaTheme="minorHAnsi" w:hAnsi="Times New Roman"/>
          <w:sz w:val="28"/>
          <w:szCs w:val="28"/>
          <w:lang w:eastAsia="en-US"/>
        </w:rPr>
        <w:t xml:space="preserve"> РФ</w:t>
      </w:r>
      <w:r w:rsidRPr="00DC7D9B">
        <w:rPr>
          <w:rFonts w:ascii="Times New Roman" w:eastAsiaTheme="minorHAnsi" w:hAnsi="Times New Roman"/>
          <w:sz w:val="28"/>
          <w:szCs w:val="28"/>
          <w:lang w:eastAsia="en-US"/>
        </w:rPr>
        <w:t xml:space="preserve">, положительное заключение государственной экспертизы проектной документации в случаях, предусмотренных </w:t>
      </w:r>
      <w:hyperlink r:id="rId11" w:history="1">
        <w:r w:rsidRPr="00DC7D9B">
          <w:rPr>
            <w:rFonts w:ascii="Times New Roman" w:eastAsiaTheme="minorHAnsi" w:hAnsi="Times New Roman"/>
            <w:sz w:val="28"/>
            <w:szCs w:val="28"/>
            <w:lang w:eastAsia="en-US"/>
          </w:rPr>
          <w:t>частью 3.4 статьи 49</w:t>
        </w:r>
      </w:hyperlink>
      <w:r w:rsidRPr="00DC7D9B">
        <w:rPr>
          <w:rFonts w:ascii="Times New Roman" w:eastAsiaTheme="minorHAnsi" w:hAnsi="Times New Roman"/>
          <w:sz w:val="28"/>
          <w:szCs w:val="28"/>
          <w:lang w:eastAsia="en-US"/>
        </w:rPr>
        <w:t xml:space="preserve"> </w:t>
      </w:r>
      <w:r w:rsidR="002848D9" w:rsidRPr="00DC7D9B">
        <w:rPr>
          <w:rFonts w:ascii="Times New Roman" w:eastAsiaTheme="minorHAnsi" w:hAnsi="Times New Roman"/>
          <w:sz w:val="28"/>
          <w:szCs w:val="28"/>
          <w:lang w:eastAsia="en-US"/>
        </w:rPr>
        <w:t>Градостроительного</w:t>
      </w:r>
      <w:r w:rsidRPr="00DC7D9B">
        <w:rPr>
          <w:rFonts w:ascii="Times New Roman" w:eastAsiaTheme="minorHAnsi" w:hAnsi="Times New Roman"/>
          <w:sz w:val="28"/>
          <w:szCs w:val="28"/>
          <w:lang w:eastAsia="en-US"/>
        </w:rPr>
        <w:t xml:space="preserve"> Кодекса</w:t>
      </w:r>
      <w:r w:rsidR="002848D9" w:rsidRPr="00DC7D9B">
        <w:rPr>
          <w:rFonts w:ascii="Times New Roman" w:eastAsiaTheme="minorHAnsi" w:hAnsi="Times New Roman"/>
          <w:sz w:val="28"/>
          <w:szCs w:val="28"/>
          <w:lang w:eastAsia="en-US"/>
        </w:rPr>
        <w:t xml:space="preserve"> РФ</w:t>
      </w:r>
      <w:r w:rsidRPr="00DC7D9B">
        <w:rPr>
          <w:rFonts w:ascii="Times New Roman" w:eastAsiaTheme="minorHAnsi" w:hAnsi="Times New Roman"/>
          <w:sz w:val="28"/>
          <w:szCs w:val="28"/>
          <w:lang w:eastAsia="en-US"/>
        </w:rPr>
        <w:t xml:space="preserve">, положительное заключение государственной экологической экспертизы проектной документации в случаях, предусмотренных </w:t>
      </w:r>
      <w:hyperlink r:id="rId12" w:history="1">
        <w:r w:rsidRPr="00DC7D9B">
          <w:rPr>
            <w:rFonts w:ascii="Times New Roman" w:eastAsiaTheme="minorHAnsi" w:hAnsi="Times New Roman"/>
            <w:sz w:val="28"/>
            <w:szCs w:val="28"/>
            <w:lang w:eastAsia="en-US"/>
          </w:rPr>
          <w:t>частью 6 статьи 49</w:t>
        </w:r>
      </w:hyperlink>
      <w:r w:rsidRPr="00DC7D9B">
        <w:rPr>
          <w:rFonts w:ascii="Times New Roman" w:eastAsiaTheme="minorHAnsi" w:hAnsi="Times New Roman"/>
          <w:sz w:val="28"/>
          <w:szCs w:val="28"/>
          <w:lang w:eastAsia="en-US"/>
        </w:rPr>
        <w:t xml:space="preserve"> </w:t>
      </w:r>
      <w:r w:rsidR="001C6C6F" w:rsidRPr="00DC7D9B">
        <w:rPr>
          <w:rFonts w:ascii="Times New Roman" w:eastAsiaTheme="minorHAnsi" w:hAnsi="Times New Roman"/>
          <w:sz w:val="28"/>
          <w:szCs w:val="28"/>
          <w:lang w:eastAsia="en-US"/>
        </w:rPr>
        <w:t>Градостроительного</w:t>
      </w:r>
      <w:r w:rsidRPr="00DC7D9B">
        <w:rPr>
          <w:rFonts w:ascii="Times New Roman" w:eastAsiaTheme="minorHAnsi" w:hAnsi="Times New Roman"/>
          <w:sz w:val="28"/>
          <w:szCs w:val="28"/>
          <w:lang w:eastAsia="en-US"/>
        </w:rPr>
        <w:t xml:space="preserve"> Кодекса</w:t>
      </w:r>
      <w:r w:rsidR="001C6C6F" w:rsidRPr="00DC7D9B">
        <w:rPr>
          <w:rFonts w:ascii="Times New Roman" w:eastAsiaTheme="minorHAnsi" w:hAnsi="Times New Roman"/>
          <w:sz w:val="28"/>
          <w:szCs w:val="28"/>
          <w:lang w:eastAsia="en-US"/>
        </w:rPr>
        <w:t xml:space="preserve"> РФ</w:t>
      </w:r>
      <w:r w:rsidRPr="00DC7D9B">
        <w:rPr>
          <w:rFonts w:ascii="Times New Roman" w:eastAsiaTheme="minorHAnsi" w:hAnsi="Times New Roman"/>
          <w:sz w:val="28"/>
          <w:szCs w:val="28"/>
          <w:lang w:eastAsia="en-US"/>
        </w:rPr>
        <w:t>;</w:t>
      </w:r>
    </w:p>
    <w:p w:rsidR="002B6BAC" w:rsidRPr="00DC7D9B" w:rsidRDefault="002B6BAC" w:rsidP="002B6BAC">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DC7D9B">
        <w:rPr>
          <w:rFonts w:ascii="Times New Roman" w:eastAsiaTheme="minorHAnsi" w:hAnsi="Times New Roman"/>
          <w:sz w:val="28"/>
          <w:szCs w:val="28"/>
          <w:lang w:eastAsia="en-US"/>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3" w:history="1">
        <w:r w:rsidRPr="00DC7D9B">
          <w:rPr>
            <w:rFonts w:ascii="Times New Roman" w:eastAsiaTheme="minorHAnsi" w:hAnsi="Times New Roman"/>
            <w:sz w:val="28"/>
            <w:szCs w:val="28"/>
            <w:lang w:eastAsia="en-US"/>
          </w:rPr>
          <w:t>статьей 40</w:t>
        </w:r>
      </w:hyperlink>
      <w:r w:rsidRPr="00DC7D9B">
        <w:rPr>
          <w:rFonts w:ascii="Times New Roman" w:eastAsiaTheme="minorHAnsi" w:hAnsi="Times New Roman"/>
          <w:sz w:val="28"/>
          <w:szCs w:val="28"/>
          <w:lang w:eastAsia="en-US"/>
        </w:rPr>
        <w:t xml:space="preserve"> </w:t>
      </w:r>
      <w:r w:rsidR="002848D9" w:rsidRPr="00DC7D9B">
        <w:rPr>
          <w:rFonts w:ascii="Times New Roman" w:eastAsiaTheme="minorHAnsi" w:hAnsi="Times New Roman"/>
          <w:sz w:val="28"/>
          <w:szCs w:val="28"/>
          <w:lang w:eastAsia="en-US"/>
        </w:rPr>
        <w:t>Градостроительного</w:t>
      </w:r>
      <w:r w:rsidRPr="00DC7D9B">
        <w:rPr>
          <w:rFonts w:ascii="Times New Roman" w:eastAsiaTheme="minorHAnsi" w:hAnsi="Times New Roman"/>
          <w:sz w:val="28"/>
          <w:szCs w:val="28"/>
          <w:lang w:eastAsia="en-US"/>
        </w:rPr>
        <w:t xml:space="preserve"> Кодекса</w:t>
      </w:r>
      <w:r w:rsidR="002848D9" w:rsidRPr="00DC7D9B">
        <w:rPr>
          <w:rFonts w:ascii="Times New Roman" w:eastAsiaTheme="minorHAnsi" w:hAnsi="Times New Roman"/>
          <w:sz w:val="28"/>
          <w:szCs w:val="28"/>
          <w:lang w:eastAsia="en-US"/>
        </w:rPr>
        <w:t xml:space="preserve"> Российской Федерации</w:t>
      </w:r>
      <w:r w:rsidRPr="00DC7D9B">
        <w:rPr>
          <w:rFonts w:ascii="Times New Roman" w:eastAsiaTheme="minorHAnsi" w:hAnsi="Times New Roman"/>
          <w:sz w:val="28"/>
          <w:szCs w:val="28"/>
          <w:lang w:eastAsia="en-US"/>
        </w:rPr>
        <w:t>);</w:t>
      </w:r>
    </w:p>
    <w:p w:rsidR="002B6BAC" w:rsidRPr="00DC7D9B" w:rsidRDefault="002B6BAC" w:rsidP="002B6BAC">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DC7D9B">
        <w:rPr>
          <w:rFonts w:ascii="Times New Roman" w:eastAsiaTheme="minorHAnsi" w:hAnsi="Times New Roman"/>
          <w:sz w:val="28"/>
          <w:szCs w:val="28"/>
          <w:lang w:eastAsia="en-US"/>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r:id="rId14" w:history="1">
        <w:r w:rsidRPr="00DC7D9B">
          <w:rPr>
            <w:rFonts w:ascii="Times New Roman" w:eastAsiaTheme="minorHAnsi" w:hAnsi="Times New Roman"/>
            <w:sz w:val="28"/>
            <w:szCs w:val="28"/>
            <w:lang w:eastAsia="en-US"/>
          </w:rPr>
          <w:t>пункте 6.2</w:t>
        </w:r>
      </w:hyperlink>
      <w:r w:rsidRPr="00DC7D9B">
        <w:rPr>
          <w:rFonts w:ascii="Times New Roman" w:eastAsiaTheme="minorHAnsi" w:hAnsi="Times New Roman"/>
          <w:sz w:val="28"/>
          <w:szCs w:val="28"/>
          <w:lang w:eastAsia="en-US"/>
        </w:rPr>
        <w:t xml:space="preserve"> настоящей части случаев реконструкции многоквартирного дома;</w:t>
      </w:r>
    </w:p>
    <w:p w:rsidR="00DC7D9B" w:rsidRPr="00DC7D9B" w:rsidRDefault="00DC7D9B" w:rsidP="00DC7D9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DC7D9B">
        <w:rPr>
          <w:rFonts w:ascii="Times New Roman" w:eastAsiaTheme="minorHAnsi" w:hAnsi="Times New Roman"/>
          <w:sz w:val="28"/>
          <w:szCs w:val="28"/>
          <w:lang w:eastAsia="en-US"/>
        </w:rPr>
        <w:t>6.1) в случае проведения реконструкции государственным (муниципальным) заказчиком, являющимся</w:t>
      </w:r>
    </w:p>
    <w:p w:rsidR="00DC7D9B" w:rsidRPr="00DC7D9B" w:rsidRDefault="00DC7D9B" w:rsidP="00DC7D9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DC7D9B">
        <w:rPr>
          <w:rFonts w:ascii="Times New Roman" w:eastAsiaTheme="minorHAnsi" w:hAnsi="Times New Roman"/>
          <w:sz w:val="28"/>
          <w:szCs w:val="28"/>
          <w:lang w:eastAsia="en-US"/>
        </w:rPr>
        <w:t>органом местного самоуправления, на объекте капитального строительства государственной (муниципальной) собственности,</w:t>
      </w:r>
    </w:p>
    <w:p w:rsidR="00DC7D9B" w:rsidRPr="00DC7D9B" w:rsidRDefault="00DC7D9B" w:rsidP="00DC7D9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правообладателем</w:t>
      </w:r>
      <w:r w:rsidRPr="00DC7D9B">
        <w:rPr>
          <w:rFonts w:ascii="Times New Roman" w:eastAsiaTheme="minorHAnsi" w:hAnsi="Times New Roman"/>
          <w:sz w:val="28"/>
          <w:szCs w:val="28"/>
          <w:lang w:eastAsia="en-US"/>
        </w:rPr>
        <w:t xml:space="preserve">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DC7D9B">
        <w:rPr>
          <w:rFonts w:ascii="Times New Roman" w:eastAsiaTheme="minorHAnsi" w:hAnsi="Times New Roman"/>
          <w:sz w:val="28"/>
          <w:szCs w:val="28"/>
          <w:lang w:eastAsia="en-US"/>
        </w:rPr>
        <w:t>определяющее</w:t>
      </w:r>
      <w:proofErr w:type="gramEnd"/>
      <w:r w:rsidRPr="00DC7D9B">
        <w:rPr>
          <w:rFonts w:ascii="Times New Roman" w:eastAsiaTheme="minorHAnsi" w:hAnsi="Times New Roman"/>
          <w:sz w:val="28"/>
          <w:szCs w:val="28"/>
          <w:lang w:eastAsia="en-US"/>
        </w:rPr>
        <w:t xml:space="preserve"> в том числе условия и порядок возмещения ущерба, причиненного указанному объекту при осуществлении реконструкции;</w:t>
      </w:r>
    </w:p>
    <w:p w:rsidR="00F44F0D" w:rsidRPr="00DC7D9B" w:rsidRDefault="00F44F0D" w:rsidP="00F44F0D">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DC7D9B">
        <w:rPr>
          <w:rFonts w:ascii="Times New Roman" w:eastAsiaTheme="minorHAnsi" w:hAnsi="Times New Roman"/>
          <w:sz w:val="28"/>
          <w:szCs w:val="28"/>
          <w:lang w:eastAsia="en-US"/>
        </w:rPr>
        <w:t xml:space="preserve">6.2) решение общего собрания собственников помещений в многоквартирном доме, принятое в соответствии с жилищным </w:t>
      </w:r>
      <w:hyperlink r:id="rId15" w:history="1">
        <w:r w:rsidRPr="00DC7D9B">
          <w:rPr>
            <w:rFonts w:ascii="Times New Roman" w:eastAsiaTheme="minorHAnsi" w:hAnsi="Times New Roman"/>
            <w:sz w:val="28"/>
            <w:szCs w:val="28"/>
            <w:lang w:eastAsia="en-US"/>
          </w:rPr>
          <w:t>законодательством</w:t>
        </w:r>
      </w:hyperlink>
      <w:r w:rsidRPr="00DC7D9B">
        <w:rPr>
          <w:rFonts w:ascii="Times New Roman" w:eastAsiaTheme="minorHAnsi" w:hAnsi="Times New Roman"/>
          <w:sz w:val="28"/>
          <w:szCs w:val="28"/>
          <w:lang w:eastAsia="en-US"/>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F44F0D" w:rsidRPr="00DC7D9B" w:rsidRDefault="00F44F0D" w:rsidP="00F44F0D">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DC7D9B">
        <w:rPr>
          <w:rFonts w:ascii="Times New Roman" w:eastAsiaTheme="minorHAnsi" w:hAnsi="Times New Roman"/>
          <w:sz w:val="28"/>
          <w:szCs w:val="28"/>
          <w:lang w:eastAsia="en-US"/>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44F0D" w:rsidRPr="00DC7D9B" w:rsidRDefault="00F44F0D" w:rsidP="00F44F0D">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DC7D9B">
        <w:rPr>
          <w:rFonts w:ascii="Times New Roman" w:eastAsiaTheme="minorHAnsi" w:hAnsi="Times New Roman"/>
          <w:sz w:val="28"/>
          <w:szCs w:val="28"/>
          <w:lang w:eastAsia="en-US"/>
        </w:rPr>
        <w:t xml:space="preserve">8) документы, предусмотренные законодательством Российской Федерации об объектах культурного наследия, в случае, если при проведении </w:t>
      </w:r>
      <w:r w:rsidRPr="00DC7D9B">
        <w:rPr>
          <w:rFonts w:ascii="Times New Roman" w:eastAsiaTheme="minorHAnsi" w:hAnsi="Times New Roman"/>
          <w:sz w:val="28"/>
          <w:szCs w:val="28"/>
          <w:lang w:eastAsia="en-US"/>
        </w:rPr>
        <w:lastRenderedPageBreak/>
        <w:t>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DC7D9B" w:rsidRPr="00DC7D9B" w:rsidRDefault="00DC7D9B" w:rsidP="00DC7D9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DC7D9B">
        <w:rPr>
          <w:rFonts w:ascii="Times New Roman" w:eastAsiaTheme="minorHAnsi" w:hAnsi="Times New Roman"/>
          <w:sz w:val="28"/>
          <w:szCs w:val="28"/>
          <w:lang w:eastAsia="en-US"/>
        </w:rPr>
        <w:t xml:space="preserve">Документы (их копии или сведения, содержащиеся в них), указанные в </w:t>
      </w:r>
      <w:hyperlink r:id="rId16" w:history="1">
        <w:r w:rsidRPr="00DC7D9B">
          <w:rPr>
            <w:rFonts w:ascii="Times New Roman" w:eastAsiaTheme="minorHAnsi" w:hAnsi="Times New Roman"/>
            <w:sz w:val="28"/>
            <w:szCs w:val="28"/>
            <w:lang w:eastAsia="en-US"/>
          </w:rPr>
          <w:t>пунктах 1</w:t>
        </w:r>
      </w:hyperlink>
      <w:r w:rsidRPr="00DC7D9B">
        <w:rPr>
          <w:rFonts w:ascii="Times New Roman" w:eastAsiaTheme="minorHAnsi" w:hAnsi="Times New Roman"/>
          <w:sz w:val="28"/>
          <w:szCs w:val="28"/>
          <w:lang w:eastAsia="en-US"/>
        </w:rPr>
        <w:t xml:space="preserve">, </w:t>
      </w:r>
      <w:hyperlink r:id="rId17" w:history="1">
        <w:r w:rsidRPr="00DC7D9B">
          <w:rPr>
            <w:rFonts w:ascii="Times New Roman" w:eastAsiaTheme="minorHAnsi" w:hAnsi="Times New Roman"/>
            <w:sz w:val="28"/>
            <w:szCs w:val="28"/>
            <w:lang w:eastAsia="en-US"/>
          </w:rPr>
          <w:t>2</w:t>
        </w:r>
      </w:hyperlink>
      <w:r w:rsidRPr="00DC7D9B">
        <w:rPr>
          <w:rFonts w:ascii="Times New Roman" w:eastAsiaTheme="minorHAnsi" w:hAnsi="Times New Roman"/>
          <w:sz w:val="28"/>
          <w:szCs w:val="28"/>
          <w:lang w:eastAsia="en-US"/>
        </w:rPr>
        <w:t xml:space="preserve"> и </w:t>
      </w:r>
      <w:hyperlink r:id="rId18" w:history="1">
        <w:r w:rsidRPr="00DC7D9B">
          <w:rPr>
            <w:rFonts w:ascii="Times New Roman" w:eastAsiaTheme="minorHAnsi" w:hAnsi="Times New Roman"/>
            <w:sz w:val="28"/>
            <w:szCs w:val="28"/>
            <w:lang w:eastAsia="en-US"/>
          </w:rPr>
          <w:t>5 части 7</w:t>
        </w:r>
      </w:hyperlink>
      <w:r w:rsidRPr="00DC7D9B">
        <w:rPr>
          <w:rFonts w:ascii="Times New Roman" w:eastAsiaTheme="minorHAnsi" w:hAnsi="Times New Roman"/>
          <w:sz w:val="28"/>
          <w:szCs w:val="28"/>
          <w:lang w:eastAsia="en-US"/>
        </w:rPr>
        <w:t xml:space="preserve"> </w:t>
      </w:r>
      <w:r w:rsidRPr="005F235F">
        <w:rPr>
          <w:rFonts w:ascii="Times New Roman" w:eastAsiaTheme="minorHAnsi" w:hAnsi="Times New Roman"/>
          <w:sz w:val="28"/>
          <w:szCs w:val="28"/>
          <w:lang w:eastAsia="en-US"/>
        </w:rPr>
        <w:t>пункта 13</w:t>
      </w:r>
      <w:r w:rsidR="005F235F" w:rsidRPr="005F235F">
        <w:rPr>
          <w:rFonts w:ascii="Times New Roman" w:eastAsiaTheme="minorHAnsi" w:hAnsi="Times New Roman"/>
          <w:sz w:val="28"/>
          <w:szCs w:val="28"/>
          <w:lang w:eastAsia="en-US"/>
        </w:rPr>
        <w:t>.1</w:t>
      </w:r>
      <w:r w:rsidRPr="005F235F">
        <w:rPr>
          <w:rFonts w:ascii="Times New Roman" w:eastAsiaTheme="minorHAnsi" w:hAnsi="Times New Roman"/>
          <w:sz w:val="28"/>
          <w:szCs w:val="28"/>
          <w:lang w:eastAsia="en-US"/>
        </w:rPr>
        <w:t xml:space="preserve">, запрашиваются органами местного самоуправления </w:t>
      </w:r>
      <w:r w:rsidRPr="00DC7D9B">
        <w:rPr>
          <w:rFonts w:ascii="Times New Roman" w:eastAsiaTheme="minorHAnsi" w:hAnsi="Times New Roman"/>
          <w:sz w:val="28"/>
          <w:szCs w:val="28"/>
          <w:lang w:eastAsia="en-US"/>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DC7D9B" w:rsidRPr="00DC7D9B" w:rsidRDefault="00DC7D9B" w:rsidP="00DC7D9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DC7D9B">
        <w:rPr>
          <w:rFonts w:ascii="Times New Roman" w:eastAsiaTheme="minorHAnsi" w:hAnsi="Times New Roman"/>
          <w:sz w:val="28"/>
          <w:szCs w:val="28"/>
          <w:lang w:eastAsia="en-US"/>
        </w:rPr>
        <w:t>По межведомственным запросам органов</w:t>
      </w:r>
      <w:r w:rsidR="00645357">
        <w:rPr>
          <w:rFonts w:ascii="Times New Roman" w:eastAsiaTheme="minorHAnsi" w:hAnsi="Times New Roman"/>
          <w:sz w:val="28"/>
          <w:szCs w:val="28"/>
          <w:lang w:eastAsia="en-US"/>
        </w:rPr>
        <w:t xml:space="preserve"> местного самоуправления</w:t>
      </w:r>
      <w:r w:rsidRPr="00DC7D9B">
        <w:rPr>
          <w:rFonts w:ascii="Times New Roman" w:eastAsiaTheme="minorHAnsi" w:hAnsi="Times New Roman"/>
          <w:sz w:val="28"/>
          <w:szCs w:val="28"/>
          <w:lang w:eastAsia="en-US"/>
        </w:rPr>
        <w:t xml:space="preserve">, документы (их копии или сведения, содержащиеся в них), указанные в </w:t>
      </w:r>
      <w:hyperlink r:id="rId19" w:history="1">
        <w:r w:rsidRPr="00DC7D9B">
          <w:rPr>
            <w:rFonts w:ascii="Times New Roman" w:eastAsiaTheme="minorHAnsi" w:hAnsi="Times New Roman"/>
            <w:sz w:val="28"/>
            <w:szCs w:val="28"/>
            <w:lang w:eastAsia="en-US"/>
          </w:rPr>
          <w:t>пунктах 2</w:t>
        </w:r>
      </w:hyperlink>
      <w:r w:rsidRPr="00DC7D9B">
        <w:rPr>
          <w:rFonts w:ascii="Times New Roman" w:eastAsiaTheme="minorHAnsi" w:hAnsi="Times New Roman"/>
          <w:sz w:val="28"/>
          <w:szCs w:val="28"/>
          <w:lang w:eastAsia="en-US"/>
        </w:rPr>
        <w:t xml:space="preserve"> и </w:t>
      </w:r>
      <w:hyperlink r:id="rId20" w:history="1">
        <w:r w:rsidRPr="00DC7D9B">
          <w:rPr>
            <w:rFonts w:ascii="Times New Roman" w:eastAsiaTheme="minorHAnsi" w:hAnsi="Times New Roman"/>
            <w:sz w:val="28"/>
            <w:szCs w:val="28"/>
            <w:lang w:eastAsia="en-US"/>
          </w:rPr>
          <w:t>5 части 7</w:t>
        </w:r>
      </w:hyperlink>
      <w:r w:rsidRPr="00DC7D9B">
        <w:rPr>
          <w:rFonts w:ascii="Times New Roman" w:eastAsiaTheme="minorHAnsi" w:hAnsi="Times New Roman"/>
          <w:sz w:val="28"/>
          <w:szCs w:val="28"/>
          <w:lang w:eastAsia="en-US"/>
        </w:rPr>
        <w:t xml:space="preserve"> </w:t>
      </w:r>
      <w:r w:rsidR="00645357">
        <w:rPr>
          <w:rFonts w:ascii="Times New Roman" w:eastAsiaTheme="minorHAnsi" w:hAnsi="Times New Roman"/>
          <w:sz w:val="28"/>
          <w:szCs w:val="28"/>
          <w:lang w:eastAsia="en-US"/>
        </w:rPr>
        <w:t>части 13</w:t>
      </w:r>
      <w:r w:rsidRPr="00DC7D9B">
        <w:rPr>
          <w:rFonts w:ascii="Times New Roman" w:eastAsiaTheme="minorHAnsi" w:hAnsi="Times New Roman"/>
          <w:sz w:val="28"/>
          <w:szCs w:val="28"/>
          <w:lang w:eastAsia="en-US"/>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DC7D9B" w:rsidRDefault="00DC7D9B" w:rsidP="00DC7D9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DC7D9B">
        <w:rPr>
          <w:rFonts w:ascii="Times New Roman" w:eastAsiaTheme="minorHAnsi" w:hAnsi="Times New Roman"/>
          <w:sz w:val="28"/>
          <w:szCs w:val="28"/>
          <w:lang w:eastAsia="en-US"/>
        </w:rPr>
        <w:t xml:space="preserve">Документы, указанные в </w:t>
      </w:r>
      <w:hyperlink r:id="rId21" w:history="1">
        <w:r w:rsidRPr="00DC7D9B">
          <w:rPr>
            <w:rFonts w:ascii="Times New Roman" w:eastAsiaTheme="minorHAnsi" w:hAnsi="Times New Roman"/>
            <w:sz w:val="28"/>
            <w:szCs w:val="28"/>
            <w:lang w:eastAsia="en-US"/>
          </w:rPr>
          <w:t>пункте 1 части 7</w:t>
        </w:r>
      </w:hyperlink>
      <w:r w:rsidRPr="00DC7D9B">
        <w:rPr>
          <w:rFonts w:ascii="Times New Roman" w:eastAsiaTheme="minorHAnsi" w:hAnsi="Times New Roman"/>
          <w:sz w:val="28"/>
          <w:szCs w:val="28"/>
          <w:lang w:eastAsia="en-US"/>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5F235F" w:rsidRPr="005F235F" w:rsidRDefault="005F235F" w:rsidP="005F235F">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sz w:val="28"/>
          <w:szCs w:val="28"/>
          <w:lang w:eastAsia="en-US"/>
        </w:rPr>
        <w:t xml:space="preserve">13.2. </w:t>
      </w:r>
      <w:bookmarkStart w:id="1" w:name="Par0"/>
      <w:bookmarkEnd w:id="1"/>
      <w:r w:rsidRPr="005F235F">
        <w:rPr>
          <w:rFonts w:ascii="Times New Roman" w:eastAsiaTheme="minorHAnsi" w:hAnsi="Times New Roman" w:cs="Times New Roman"/>
          <w:sz w:val="28"/>
          <w:szCs w:val="28"/>
          <w:lang w:eastAsia="en-US"/>
        </w:rPr>
        <w:t xml:space="preserve">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w:t>
      </w:r>
      <w:r>
        <w:rPr>
          <w:rFonts w:ascii="Times New Roman" w:eastAsiaTheme="minorHAnsi" w:hAnsi="Times New Roman" w:cs="Times New Roman"/>
          <w:sz w:val="28"/>
          <w:szCs w:val="28"/>
          <w:lang w:eastAsia="en-US"/>
        </w:rPr>
        <w:t>администрацию</w:t>
      </w:r>
      <w:r w:rsidRPr="005F235F">
        <w:rPr>
          <w:rFonts w:ascii="Times New Roman" w:eastAsiaTheme="minorHAnsi" w:hAnsi="Times New Roman" w:cs="Times New Roman"/>
          <w:sz w:val="28"/>
          <w:szCs w:val="28"/>
          <w:lang w:eastAsia="en-US"/>
        </w:rPr>
        <w:t xml:space="preserve">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5F235F" w:rsidRPr="005F235F" w:rsidRDefault="005F235F" w:rsidP="005F235F">
      <w:pPr>
        <w:autoSpaceDE w:val="0"/>
        <w:autoSpaceDN w:val="0"/>
        <w:adjustRightInd w:val="0"/>
        <w:spacing w:after="0" w:line="240" w:lineRule="auto"/>
        <w:ind w:firstLine="540"/>
        <w:jc w:val="both"/>
        <w:rPr>
          <w:rFonts w:ascii="Times New Roman" w:eastAsiaTheme="minorHAnsi" w:hAnsi="Times New Roman"/>
          <w:sz w:val="28"/>
          <w:szCs w:val="28"/>
          <w:lang w:eastAsia="en-US"/>
        </w:rPr>
      </w:pPr>
      <w:bookmarkStart w:id="2" w:name="Par2"/>
      <w:bookmarkEnd w:id="2"/>
      <w:r w:rsidRPr="005F235F">
        <w:rPr>
          <w:rFonts w:ascii="Times New Roman" w:eastAsiaTheme="minorHAnsi" w:hAnsi="Times New Roman"/>
          <w:sz w:val="28"/>
          <w:szCs w:val="28"/>
          <w:lang w:eastAsia="en-US"/>
        </w:rPr>
        <w:t>1) правоустанавливающие документы на земельный участок;</w:t>
      </w:r>
    </w:p>
    <w:p w:rsidR="005F235F" w:rsidRPr="005F235F" w:rsidRDefault="005F235F" w:rsidP="005F235F">
      <w:pPr>
        <w:autoSpaceDE w:val="0"/>
        <w:autoSpaceDN w:val="0"/>
        <w:adjustRightInd w:val="0"/>
        <w:spacing w:after="0" w:line="240" w:lineRule="auto"/>
        <w:ind w:firstLine="540"/>
        <w:jc w:val="both"/>
        <w:rPr>
          <w:rFonts w:ascii="Times New Roman" w:eastAsiaTheme="minorHAnsi" w:hAnsi="Times New Roman"/>
          <w:sz w:val="28"/>
          <w:szCs w:val="28"/>
          <w:lang w:eastAsia="en-US"/>
        </w:rPr>
      </w:pPr>
      <w:bookmarkStart w:id="3" w:name="Par3"/>
      <w:bookmarkEnd w:id="3"/>
      <w:r w:rsidRPr="005F235F">
        <w:rPr>
          <w:rFonts w:ascii="Times New Roman" w:eastAsiaTheme="minorHAnsi" w:hAnsi="Times New Roman"/>
          <w:sz w:val="28"/>
          <w:szCs w:val="28"/>
          <w:lang w:eastAsia="en-US"/>
        </w:rPr>
        <w:t>2) градостроительный план земельного участка;</w:t>
      </w:r>
    </w:p>
    <w:p w:rsidR="005F235F" w:rsidRPr="005F235F" w:rsidRDefault="005F235F" w:rsidP="005F235F">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5F235F">
        <w:rPr>
          <w:rFonts w:ascii="Times New Roman" w:eastAsiaTheme="minorHAnsi" w:hAnsi="Times New Roman"/>
          <w:sz w:val="28"/>
          <w:szCs w:val="28"/>
          <w:lang w:eastAsia="en-US"/>
        </w:rPr>
        <w:t>3) схема планировочной организации земельного участка с обозначением места размещения объекта индивидуального жилищного строительства.</w:t>
      </w:r>
    </w:p>
    <w:p w:rsidR="005F235F" w:rsidRPr="005F235F" w:rsidRDefault="005F235F" w:rsidP="005F235F">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5F235F">
        <w:rPr>
          <w:rFonts w:ascii="Times New Roman" w:eastAsiaTheme="minorHAnsi" w:hAnsi="Times New Roman"/>
          <w:sz w:val="28"/>
          <w:szCs w:val="28"/>
          <w:lang w:eastAsia="en-US"/>
        </w:rPr>
        <w:t xml:space="preserve">Документы (их копии или сведения, содержащиеся в них), указанные в </w:t>
      </w:r>
      <w:hyperlink w:anchor="Par2" w:history="1">
        <w:r w:rsidRPr="005F235F">
          <w:rPr>
            <w:rFonts w:ascii="Times New Roman" w:eastAsiaTheme="minorHAnsi" w:hAnsi="Times New Roman"/>
            <w:sz w:val="28"/>
            <w:szCs w:val="28"/>
            <w:lang w:eastAsia="en-US"/>
          </w:rPr>
          <w:t>пунктах 1</w:t>
        </w:r>
      </w:hyperlink>
      <w:r w:rsidRPr="005F235F">
        <w:rPr>
          <w:rFonts w:ascii="Times New Roman" w:eastAsiaTheme="minorHAnsi" w:hAnsi="Times New Roman"/>
          <w:sz w:val="28"/>
          <w:szCs w:val="28"/>
          <w:lang w:eastAsia="en-US"/>
        </w:rPr>
        <w:t xml:space="preserve"> и </w:t>
      </w:r>
      <w:hyperlink w:anchor="Par3" w:history="1">
        <w:r w:rsidRPr="005F235F">
          <w:rPr>
            <w:rFonts w:ascii="Times New Roman" w:eastAsiaTheme="minorHAnsi" w:hAnsi="Times New Roman"/>
            <w:sz w:val="28"/>
            <w:szCs w:val="28"/>
            <w:lang w:eastAsia="en-US"/>
          </w:rPr>
          <w:t>2 части 13.2</w:t>
        </w:r>
      </w:hyperlink>
      <w:r w:rsidRPr="005F235F">
        <w:rPr>
          <w:rFonts w:ascii="Times New Roman" w:eastAsiaTheme="minorHAnsi" w:hAnsi="Times New Roman"/>
          <w:sz w:val="28"/>
          <w:szCs w:val="28"/>
          <w:lang w:eastAsia="en-US"/>
        </w:rPr>
        <w:t xml:space="preserve">, запрашиваются органом местного самоуправления </w:t>
      </w:r>
      <w:proofErr w:type="gramStart"/>
      <w:r w:rsidRPr="005F235F">
        <w:rPr>
          <w:rFonts w:ascii="Times New Roman" w:eastAsiaTheme="minorHAnsi" w:hAnsi="Times New Roman"/>
          <w:sz w:val="28"/>
          <w:szCs w:val="28"/>
          <w:lang w:eastAsia="en-US"/>
        </w:rPr>
        <w:t>в</w:t>
      </w:r>
      <w:proofErr w:type="gramEnd"/>
      <w:r w:rsidRPr="005F235F">
        <w:rPr>
          <w:rFonts w:ascii="Times New Roman" w:eastAsiaTheme="minorHAnsi" w:hAnsi="Times New Roman"/>
          <w:sz w:val="28"/>
          <w:szCs w:val="28"/>
          <w:lang w:eastAsia="en-US"/>
        </w:rPr>
        <w:t xml:space="preserve"> </w:t>
      </w:r>
    </w:p>
    <w:p w:rsidR="005F235F" w:rsidRPr="005F235F" w:rsidRDefault="005F235F" w:rsidP="005F235F">
      <w:pPr>
        <w:autoSpaceDE w:val="0"/>
        <w:autoSpaceDN w:val="0"/>
        <w:adjustRightInd w:val="0"/>
        <w:spacing w:after="0" w:line="240" w:lineRule="auto"/>
        <w:jc w:val="both"/>
        <w:rPr>
          <w:rFonts w:ascii="Times New Roman" w:eastAsiaTheme="minorHAnsi" w:hAnsi="Times New Roman"/>
          <w:sz w:val="28"/>
          <w:szCs w:val="28"/>
          <w:lang w:eastAsia="en-US"/>
        </w:rPr>
      </w:pPr>
      <w:r w:rsidRPr="005F235F">
        <w:rPr>
          <w:rFonts w:ascii="Times New Roman" w:eastAsiaTheme="minorHAnsi" w:hAnsi="Times New Roman"/>
          <w:sz w:val="28"/>
          <w:szCs w:val="28"/>
          <w:lang w:eastAsia="en-US"/>
        </w:rPr>
        <w:t>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5F235F" w:rsidRPr="005F235F" w:rsidRDefault="005F235F" w:rsidP="005F235F">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5F235F">
        <w:rPr>
          <w:rFonts w:ascii="Times New Roman" w:eastAsiaTheme="minorHAnsi" w:hAnsi="Times New Roman"/>
          <w:sz w:val="28"/>
          <w:szCs w:val="28"/>
          <w:lang w:eastAsia="en-US"/>
        </w:rPr>
        <w:t xml:space="preserve">Документы, указанные в </w:t>
      </w:r>
      <w:hyperlink w:anchor="Par2" w:history="1">
        <w:r w:rsidRPr="005F235F">
          <w:rPr>
            <w:rFonts w:ascii="Times New Roman" w:eastAsiaTheme="minorHAnsi" w:hAnsi="Times New Roman"/>
            <w:sz w:val="28"/>
            <w:szCs w:val="28"/>
            <w:lang w:eastAsia="en-US"/>
          </w:rPr>
          <w:t>пункте 1 части 13.2</w:t>
        </w:r>
      </w:hyperlink>
      <w:r w:rsidRPr="005F235F">
        <w:rPr>
          <w:rFonts w:ascii="Times New Roman" w:eastAsiaTheme="minorHAnsi" w:hAnsi="Times New Roman"/>
          <w:sz w:val="28"/>
          <w:szCs w:val="28"/>
          <w:lang w:eastAsia="en-US"/>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5F235F" w:rsidRPr="005F235F" w:rsidRDefault="005F235F" w:rsidP="005F235F">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5F235F">
        <w:rPr>
          <w:rFonts w:ascii="Times New Roman" w:eastAsiaTheme="minorHAnsi" w:hAnsi="Times New Roman"/>
          <w:sz w:val="28"/>
          <w:szCs w:val="28"/>
          <w:lang w:eastAsia="en-US"/>
        </w:rPr>
        <w:lastRenderedPageBreak/>
        <w:t xml:space="preserve">Не допускается требовать иные документы для получения разрешения на строительство, за исключением указанных в </w:t>
      </w:r>
      <w:hyperlink r:id="rId22" w:history="1">
        <w:r w:rsidRPr="005F235F">
          <w:rPr>
            <w:rFonts w:ascii="Times New Roman" w:eastAsiaTheme="minorHAnsi" w:hAnsi="Times New Roman"/>
            <w:sz w:val="28"/>
            <w:szCs w:val="28"/>
            <w:lang w:eastAsia="en-US"/>
          </w:rPr>
          <w:t>частях</w:t>
        </w:r>
      </w:hyperlink>
      <w:r w:rsidRPr="005F235F">
        <w:rPr>
          <w:rFonts w:ascii="Times New Roman" w:eastAsiaTheme="minorHAnsi" w:hAnsi="Times New Roman"/>
          <w:sz w:val="28"/>
          <w:szCs w:val="28"/>
          <w:lang w:eastAsia="en-US"/>
        </w:rPr>
        <w:t xml:space="preserve"> 13.1  и </w:t>
      </w:r>
      <w:hyperlink w:anchor="Par0" w:history="1">
        <w:r w:rsidRPr="005F235F">
          <w:rPr>
            <w:rFonts w:ascii="Times New Roman" w:eastAsiaTheme="minorHAnsi" w:hAnsi="Times New Roman"/>
            <w:sz w:val="28"/>
            <w:szCs w:val="28"/>
            <w:lang w:eastAsia="en-US"/>
          </w:rPr>
          <w:t>13.2</w:t>
        </w:r>
      </w:hyperlink>
      <w:r w:rsidRPr="005F235F">
        <w:rPr>
          <w:rFonts w:ascii="Times New Roman" w:eastAsiaTheme="minorHAnsi" w:hAnsi="Times New Roman"/>
          <w:sz w:val="28"/>
          <w:szCs w:val="28"/>
          <w:lang w:eastAsia="en-US"/>
        </w:rPr>
        <w:t xml:space="preserve"> настоящей статьи документов. Документы, предусмотренные </w:t>
      </w:r>
      <w:r>
        <w:rPr>
          <w:rFonts w:ascii="Times New Roman" w:eastAsiaTheme="minorHAnsi" w:hAnsi="Times New Roman"/>
          <w:sz w:val="28"/>
          <w:szCs w:val="28"/>
          <w:lang w:eastAsia="en-US"/>
        </w:rPr>
        <w:t>указанными частями</w:t>
      </w:r>
      <w:r w:rsidRPr="005F235F">
        <w:rPr>
          <w:rFonts w:ascii="Times New Roman" w:eastAsiaTheme="minorHAnsi" w:hAnsi="Times New Roman"/>
          <w:sz w:val="28"/>
          <w:szCs w:val="28"/>
          <w:lang w:eastAsia="en-US"/>
        </w:rPr>
        <w:t>, могут быть направлены в электронной форме.</w:t>
      </w:r>
    </w:p>
    <w:p w:rsidR="006B2187" w:rsidRPr="00817C3A" w:rsidRDefault="006B2187" w:rsidP="006B2187">
      <w:pPr>
        <w:pStyle w:val="ac"/>
        <w:ind w:firstLine="567"/>
        <w:jc w:val="both"/>
        <w:rPr>
          <w:rFonts w:ascii="Times New Roman" w:hAnsi="Times New Roman" w:cs="Times New Roman"/>
          <w:sz w:val="28"/>
          <w:szCs w:val="28"/>
        </w:rPr>
      </w:pPr>
      <w:r w:rsidRPr="00DC7D9B">
        <w:rPr>
          <w:rFonts w:ascii="Times New Roman" w:hAnsi="Times New Roman" w:cs="Times New Roman"/>
          <w:sz w:val="28"/>
          <w:szCs w:val="28"/>
        </w:rPr>
        <w:t xml:space="preserve">Прилагаемые </w:t>
      </w:r>
      <w:r w:rsidRPr="00817C3A">
        <w:rPr>
          <w:rFonts w:ascii="Times New Roman" w:hAnsi="Times New Roman" w:cs="Times New Roman"/>
          <w:sz w:val="28"/>
          <w:szCs w:val="28"/>
        </w:rPr>
        <w:t>к заявлению документы представляются в подлинниках и надлежащим образом заверенных копиях. 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 Документы должны быть представлены в папке для документов с указанием наименования объекта и застройщика.</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14. Документы подаются на русском языке, либо имеют заверенный перевод на русский язык.</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Указанные документы могут быть представлены заявителем с использованием информационно-коммуникационных технологий (в электронном форме), в том числе с использованием Единого портала государственных и муниципальных услуг.</w:t>
      </w:r>
    </w:p>
    <w:p w:rsidR="006B2187" w:rsidRPr="00817C3A" w:rsidRDefault="006B2187" w:rsidP="006B2187">
      <w:pPr>
        <w:pStyle w:val="ac"/>
        <w:ind w:firstLine="567"/>
        <w:jc w:val="both"/>
        <w:rPr>
          <w:rFonts w:ascii="Times New Roman" w:hAnsi="Times New Roman" w:cs="Times New Roman"/>
          <w:b/>
          <w:bCs/>
          <w:sz w:val="28"/>
          <w:szCs w:val="28"/>
        </w:rPr>
      </w:pPr>
      <w:r w:rsidRPr="00817C3A">
        <w:rPr>
          <w:rFonts w:ascii="Times New Roman" w:hAnsi="Times New Roman" w:cs="Times New Roman"/>
          <w:sz w:val="28"/>
          <w:szCs w:val="28"/>
        </w:rPr>
        <w:t>Копии документов, не засвидетельствованные в нотариальном порядке, представляются с предъявлением оригинала.</w:t>
      </w:r>
    </w:p>
    <w:p w:rsidR="006B2187" w:rsidRPr="00817C3A" w:rsidRDefault="006B2187" w:rsidP="006B2187">
      <w:pPr>
        <w:pStyle w:val="ac"/>
        <w:ind w:firstLine="567"/>
        <w:jc w:val="both"/>
        <w:rPr>
          <w:rFonts w:ascii="Times New Roman" w:hAnsi="Times New Roman" w:cs="Times New Roman"/>
          <w:b/>
          <w:bCs/>
          <w:sz w:val="28"/>
          <w:szCs w:val="28"/>
        </w:rPr>
      </w:pPr>
      <w:r w:rsidRPr="00817C3A">
        <w:rPr>
          <w:rFonts w:ascii="Times New Roman" w:hAnsi="Times New Roman" w:cs="Times New Roman"/>
          <w:sz w:val="28"/>
          <w:szCs w:val="28"/>
        </w:rPr>
        <w:t>15. Основания для отказа в приеме документов, необходимых для предоставления муниципальной услуги не предусмотрены.</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 xml:space="preserve">16. Перечень оснований для приостановления или отказа в предоставлении муниципальной услуги: </w:t>
      </w:r>
    </w:p>
    <w:p w:rsidR="006B2187" w:rsidRPr="00817C3A" w:rsidRDefault="006B2187" w:rsidP="006B2187">
      <w:pPr>
        <w:pStyle w:val="ac"/>
        <w:ind w:firstLine="567"/>
        <w:jc w:val="both"/>
        <w:rPr>
          <w:rFonts w:ascii="Times New Roman" w:hAnsi="Times New Roman" w:cs="Times New Roman"/>
          <w:color w:val="000000"/>
          <w:sz w:val="28"/>
          <w:szCs w:val="28"/>
        </w:rPr>
      </w:pPr>
      <w:r w:rsidRPr="00817C3A">
        <w:rPr>
          <w:rFonts w:ascii="Times New Roman" w:hAnsi="Times New Roman" w:cs="Times New Roman"/>
          <w:color w:val="000000"/>
          <w:sz w:val="28"/>
          <w:szCs w:val="28"/>
        </w:rPr>
        <w:t xml:space="preserve">- отсутствие или неправильное оформление документов, указанных в </w:t>
      </w:r>
      <w:r w:rsidR="00E848BF">
        <w:rPr>
          <w:rFonts w:ascii="Times New Roman" w:hAnsi="Times New Roman" w:cs="Times New Roman"/>
          <w:color w:val="000000"/>
          <w:sz w:val="28"/>
          <w:szCs w:val="28"/>
        </w:rPr>
        <w:t>части 13 настоящего</w:t>
      </w:r>
      <w:r w:rsidRPr="00817C3A">
        <w:rPr>
          <w:rFonts w:ascii="Times New Roman" w:hAnsi="Times New Roman" w:cs="Times New Roman"/>
          <w:color w:val="000000"/>
          <w:sz w:val="28"/>
          <w:szCs w:val="28"/>
        </w:rPr>
        <w:t xml:space="preserve"> </w:t>
      </w:r>
      <w:r w:rsidR="00E848BF">
        <w:rPr>
          <w:rFonts w:ascii="Times New Roman" w:hAnsi="Times New Roman" w:cs="Times New Roman"/>
          <w:color w:val="000000"/>
          <w:sz w:val="28"/>
          <w:szCs w:val="28"/>
        </w:rPr>
        <w:t>регламента</w:t>
      </w:r>
      <w:r w:rsidRPr="00817C3A">
        <w:rPr>
          <w:rFonts w:ascii="Times New Roman" w:hAnsi="Times New Roman" w:cs="Times New Roman"/>
          <w:color w:val="000000"/>
          <w:sz w:val="28"/>
          <w:szCs w:val="28"/>
        </w:rPr>
        <w:t>;</w:t>
      </w:r>
    </w:p>
    <w:p w:rsidR="006B2187" w:rsidRPr="00817C3A" w:rsidRDefault="006B2187" w:rsidP="006B2187">
      <w:pPr>
        <w:pStyle w:val="ac"/>
        <w:ind w:firstLine="567"/>
        <w:jc w:val="both"/>
        <w:rPr>
          <w:rFonts w:ascii="Times New Roman" w:hAnsi="Times New Roman" w:cs="Times New Roman"/>
          <w:color w:val="000000"/>
          <w:sz w:val="28"/>
          <w:szCs w:val="28"/>
        </w:rPr>
      </w:pPr>
      <w:r w:rsidRPr="00817C3A">
        <w:rPr>
          <w:rFonts w:ascii="Times New Roman" w:hAnsi="Times New Roman" w:cs="Times New Roman"/>
          <w:color w:val="000000"/>
          <w:sz w:val="28"/>
          <w:szCs w:val="28"/>
        </w:rPr>
        <w:t>- несоответствие  представленных документов требованиям проектной документации,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 реконструкции  объекта капитального строительства;</w:t>
      </w:r>
    </w:p>
    <w:p w:rsidR="006B2187" w:rsidRPr="00817C3A" w:rsidRDefault="006B2187" w:rsidP="006B2187">
      <w:pPr>
        <w:pStyle w:val="ac"/>
        <w:ind w:firstLine="567"/>
        <w:jc w:val="both"/>
        <w:rPr>
          <w:rFonts w:ascii="Times New Roman" w:hAnsi="Times New Roman" w:cs="Times New Roman"/>
          <w:color w:val="000000"/>
          <w:sz w:val="28"/>
          <w:szCs w:val="28"/>
        </w:rPr>
      </w:pPr>
      <w:r w:rsidRPr="00817C3A">
        <w:rPr>
          <w:rFonts w:ascii="Times New Roman" w:hAnsi="Times New Roman" w:cs="Times New Roman"/>
          <w:color w:val="000000"/>
          <w:sz w:val="28"/>
          <w:szCs w:val="28"/>
        </w:rPr>
        <w:t>- отсутствие у застройщика согласия всех правообладателей объекта капитального строительства в случае реконструкции или капитального ремонта  такого объекта.</w:t>
      </w:r>
    </w:p>
    <w:p w:rsidR="006B2187" w:rsidRPr="00E51A05" w:rsidRDefault="006B2187" w:rsidP="006B2187">
      <w:pPr>
        <w:pStyle w:val="ac"/>
        <w:ind w:firstLine="567"/>
        <w:jc w:val="both"/>
        <w:rPr>
          <w:rFonts w:ascii="Times New Roman" w:hAnsi="Times New Roman" w:cs="Times New Roman"/>
          <w:sz w:val="28"/>
          <w:szCs w:val="28"/>
        </w:rPr>
      </w:pPr>
      <w:r w:rsidRPr="00E51A05">
        <w:rPr>
          <w:rFonts w:ascii="Times New Roman" w:hAnsi="Times New Roman" w:cs="Times New Roman"/>
          <w:sz w:val="28"/>
          <w:szCs w:val="28"/>
        </w:rPr>
        <w:t xml:space="preserve">17. </w:t>
      </w:r>
      <w:r w:rsidR="00553F6F" w:rsidRPr="00E51A05">
        <w:rPr>
          <w:rFonts w:ascii="Times New Roman" w:hAnsi="Times New Roman" w:cs="Times New Roman"/>
          <w:sz w:val="28"/>
          <w:szCs w:val="28"/>
        </w:rPr>
        <w:t>Заявитель может подать заявление</w:t>
      </w:r>
      <w:r w:rsidR="00753542" w:rsidRPr="00E51A05">
        <w:rPr>
          <w:rFonts w:ascii="Times New Roman" w:hAnsi="Times New Roman" w:cs="Times New Roman"/>
          <w:sz w:val="28"/>
          <w:szCs w:val="28"/>
        </w:rPr>
        <w:t xml:space="preserve"> о приостановлении муниципальной услуги.</w:t>
      </w:r>
      <w:r w:rsidR="00E51A05">
        <w:rPr>
          <w:rFonts w:ascii="Times New Roman" w:hAnsi="Times New Roman" w:cs="Times New Roman"/>
          <w:sz w:val="28"/>
          <w:szCs w:val="28"/>
        </w:rPr>
        <w:t xml:space="preserve"> </w:t>
      </w:r>
    </w:p>
    <w:p w:rsidR="006B2187" w:rsidRPr="00817C3A" w:rsidRDefault="006B2187" w:rsidP="006B2187">
      <w:pPr>
        <w:pStyle w:val="ac"/>
        <w:ind w:firstLine="567"/>
        <w:jc w:val="both"/>
        <w:rPr>
          <w:rFonts w:ascii="Times New Roman" w:hAnsi="Times New Roman" w:cs="Times New Roman"/>
          <w:sz w:val="28"/>
          <w:szCs w:val="28"/>
        </w:rPr>
      </w:pPr>
      <w:r w:rsidRPr="00E51A05">
        <w:rPr>
          <w:rFonts w:ascii="Times New Roman" w:hAnsi="Times New Roman" w:cs="Times New Roman"/>
          <w:sz w:val="28"/>
          <w:szCs w:val="28"/>
        </w:rPr>
        <w:t xml:space="preserve">18.    </w:t>
      </w:r>
      <w:r w:rsidRPr="00817C3A">
        <w:rPr>
          <w:rFonts w:ascii="Times New Roman" w:hAnsi="Times New Roman" w:cs="Times New Roman"/>
          <w:sz w:val="28"/>
          <w:szCs w:val="28"/>
        </w:rPr>
        <w:t>Взимание платы за предоставление муниципальной услуги не предусмотрено.</w:t>
      </w:r>
    </w:p>
    <w:p w:rsidR="006B2187" w:rsidRPr="009A244C" w:rsidRDefault="006B2187" w:rsidP="006B2187">
      <w:pPr>
        <w:pStyle w:val="ac"/>
        <w:ind w:firstLine="567"/>
        <w:jc w:val="both"/>
        <w:rPr>
          <w:rFonts w:ascii="Times New Roman" w:hAnsi="Times New Roman" w:cs="Times New Roman"/>
          <w:sz w:val="28"/>
          <w:szCs w:val="28"/>
        </w:rPr>
      </w:pPr>
      <w:r w:rsidRPr="009A244C">
        <w:rPr>
          <w:rFonts w:ascii="Times New Roman" w:hAnsi="Times New Roman" w:cs="Times New Roman"/>
          <w:sz w:val="28"/>
          <w:szCs w:val="28"/>
        </w:rPr>
        <w:t>19.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 xml:space="preserve">20. Запрос заявителя о предоставлении муниципальной услуги регистрируется в течение 1 рабочего дня </w:t>
      </w:r>
      <w:proofErr w:type="gramStart"/>
      <w:r w:rsidRPr="00817C3A">
        <w:rPr>
          <w:rFonts w:ascii="Times New Roman" w:hAnsi="Times New Roman" w:cs="Times New Roman"/>
          <w:sz w:val="28"/>
          <w:szCs w:val="28"/>
        </w:rPr>
        <w:t>с даты</w:t>
      </w:r>
      <w:proofErr w:type="gramEnd"/>
      <w:r w:rsidRPr="00817C3A">
        <w:rPr>
          <w:rFonts w:ascii="Times New Roman" w:hAnsi="Times New Roman" w:cs="Times New Roman"/>
          <w:sz w:val="28"/>
          <w:szCs w:val="28"/>
        </w:rPr>
        <w:t xml:space="preserve"> его поступления.</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 xml:space="preserve">21. Помещение, в котором предоставляется муниципальная услуга, обеспечивается необходимыми для предоставления муниципальной услуги </w:t>
      </w:r>
      <w:r w:rsidRPr="00817C3A">
        <w:rPr>
          <w:rFonts w:ascii="Times New Roman" w:hAnsi="Times New Roman" w:cs="Times New Roman"/>
          <w:sz w:val="28"/>
          <w:szCs w:val="28"/>
        </w:rPr>
        <w:lastRenderedPageBreak/>
        <w:t>оборудованием, канцелярскими принадлежностями, офисной мебелью, телефоном, компьютером с возможностью печати и выхода в Интернет, доступом к материалам в электронном виде или на бумажном носителе, содержащим следующие документы (сведения):</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 текст Административного регламента;</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 образцы оформления заявлений и документов, которые необходимы для предоставления муниципальной услуги.</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22. Прием заявителей осуществляется сотрудниками приемной без предварительной записи в порядке очередности.</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Вход и передвижение по помещениям, в которых проводится прием сведений, необходимых для предоставления муниципальной услуги не должны создавать затруднений для лиц с ограниченными возможностями.</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23. Показателями доступности и качества муниципальной услуги является:</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-открытый доступ для заявителей и других лиц информации о порядке и сроках предоставления муниципальной услуги, порядке обжалования действий (бездействия) должностных лиц;</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-соблюдение стандарта предоставления муниципальной услуги;</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-отсутствие жалоб заявителей на действия (бездействия) должностных лиц Администрации  Сейкинского сельского при предоставлении муниципальной услуги.</w:t>
      </w:r>
    </w:p>
    <w:p w:rsidR="00B927D0" w:rsidRDefault="00B927D0" w:rsidP="006B2187">
      <w:pPr>
        <w:pStyle w:val="ConsPlusNormal"/>
        <w:ind w:firstLine="0"/>
        <w:jc w:val="center"/>
        <w:outlineLvl w:val="1"/>
        <w:rPr>
          <w:rFonts w:ascii="Times New Roman" w:hAnsi="Times New Roman" w:cs="Times New Roman"/>
          <w:b/>
          <w:bCs/>
          <w:sz w:val="28"/>
          <w:szCs w:val="28"/>
        </w:rPr>
      </w:pPr>
    </w:p>
    <w:p w:rsidR="006B2187" w:rsidRPr="00817C3A" w:rsidRDefault="006B2187" w:rsidP="006B2187">
      <w:pPr>
        <w:pStyle w:val="ConsPlusNormal"/>
        <w:ind w:firstLine="0"/>
        <w:jc w:val="center"/>
        <w:outlineLvl w:val="1"/>
        <w:rPr>
          <w:rFonts w:ascii="Times New Roman" w:hAnsi="Times New Roman" w:cs="Times New Roman"/>
          <w:b/>
          <w:bCs/>
          <w:sz w:val="28"/>
          <w:szCs w:val="28"/>
        </w:rPr>
      </w:pPr>
      <w:r w:rsidRPr="00817C3A">
        <w:rPr>
          <w:rFonts w:ascii="Times New Roman" w:hAnsi="Times New Roman" w:cs="Times New Roman"/>
          <w:b/>
          <w:bCs/>
          <w:sz w:val="28"/>
          <w:szCs w:val="28"/>
        </w:rPr>
        <w:t>III</w:t>
      </w:r>
      <w:r w:rsidR="00B927D0">
        <w:rPr>
          <w:rFonts w:ascii="Times New Roman" w:hAnsi="Times New Roman" w:cs="Times New Roman"/>
          <w:b/>
          <w:bCs/>
          <w:sz w:val="28"/>
          <w:szCs w:val="28"/>
        </w:rPr>
        <w:t>.</w:t>
      </w:r>
      <w:r w:rsidRPr="00817C3A">
        <w:rPr>
          <w:rFonts w:ascii="Times New Roman" w:hAnsi="Times New Roman" w:cs="Times New Roman"/>
          <w:b/>
          <w:bCs/>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927D0" w:rsidRPr="00817C3A" w:rsidRDefault="00B927D0" w:rsidP="00B927D0">
      <w:pPr>
        <w:pStyle w:val="ConsPlusNormal"/>
        <w:ind w:firstLine="0"/>
        <w:outlineLvl w:val="1"/>
        <w:rPr>
          <w:rFonts w:ascii="Times New Roman" w:hAnsi="Times New Roman" w:cs="Times New Roman"/>
          <w:b/>
          <w:bCs/>
          <w:sz w:val="28"/>
          <w:szCs w:val="28"/>
        </w:rPr>
      </w:pPr>
    </w:p>
    <w:p w:rsidR="006B2187" w:rsidRPr="00817C3A" w:rsidRDefault="006B2187" w:rsidP="006B2187">
      <w:pPr>
        <w:numPr>
          <w:ilvl w:val="0"/>
          <w:numId w:val="12"/>
        </w:numPr>
        <w:tabs>
          <w:tab w:val="left" w:pos="0"/>
        </w:tabs>
        <w:spacing w:after="0" w:line="240" w:lineRule="auto"/>
        <w:ind w:left="0" w:firstLine="567"/>
        <w:jc w:val="both"/>
        <w:rPr>
          <w:rFonts w:ascii="Times New Roman" w:hAnsi="Times New Roman"/>
          <w:sz w:val="28"/>
          <w:szCs w:val="28"/>
        </w:rPr>
      </w:pPr>
      <w:r w:rsidRPr="00817C3A">
        <w:rPr>
          <w:rFonts w:ascii="Times New Roman" w:hAnsi="Times New Roman"/>
          <w:sz w:val="28"/>
          <w:szCs w:val="28"/>
        </w:rPr>
        <w:t>Описание последовательности действий при предоставлении муниципальной услуги:</w:t>
      </w:r>
    </w:p>
    <w:p w:rsidR="006B2187" w:rsidRPr="00817C3A" w:rsidRDefault="006B2187" w:rsidP="006B2187">
      <w:pPr>
        <w:pStyle w:val="ConsPlusNormal"/>
        <w:ind w:firstLine="851"/>
        <w:jc w:val="both"/>
        <w:rPr>
          <w:rFonts w:ascii="Times New Roman" w:hAnsi="Times New Roman" w:cs="Times New Roman"/>
          <w:sz w:val="28"/>
          <w:szCs w:val="28"/>
        </w:rPr>
      </w:pPr>
      <w:r w:rsidRPr="00817C3A">
        <w:rPr>
          <w:rFonts w:ascii="Times New Roman" w:hAnsi="Times New Roman" w:cs="Times New Roman"/>
          <w:sz w:val="28"/>
          <w:szCs w:val="28"/>
        </w:rPr>
        <w:t>1) прием документов, необходимых для оказания муниципальной услуги;</w:t>
      </w:r>
    </w:p>
    <w:p w:rsidR="006B2187" w:rsidRPr="00817C3A" w:rsidRDefault="006B2187" w:rsidP="006B2187">
      <w:pPr>
        <w:pStyle w:val="ConsPlusNormal"/>
        <w:ind w:firstLine="851"/>
        <w:jc w:val="both"/>
        <w:rPr>
          <w:rFonts w:ascii="Times New Roman" w:hAnsi="Times New Roman" w:cs="Times New Roman"/>
          <w:sz w:val="28"/>
          <w:szCs w:val="28"/>
        </w:rPr>
      </w:pPr>
      <w:r w:rsidRPr="00817C3A">
        <w:rPr>
          <w:rFonts w:ascii="Times New Roman" w:hAnsi="Times New Roman" w:cs="Times New Roman"/>
          <w:sz w:val="28"/>
          <w:szCs w:val="28"/>
        </w:rPr>
        <w:t>2) рассмотрение заявления об оказании муниципальной услуги;</w:t>
      </w:r>
    </w:p>
    <w:p w:rsidR="006B2187" w:rsidRPr="00817C3A" w:rsidRDefault="006B2187" w:rsidP="006B2187">
      <w:pPr>
        <w:pStyle w:val="ConsPlusNormal"/>
        <w:ind w:firstLine="851"/>
        <w:jc w:val="both"/>
        <w:rPr>
          <w:rFonts w:ascii="Times New Roman" w:hAnsi="Times New Roman" w:cs="Times New Roman"/>
          <w:sz w:val="28"/>
          <w:szCs w:val="28"/>
        </w:rPr>
      </w:pPr>
      <w:r w:rsidRPr="00817C3A">
        <w:rPr>
          <w:rFonts w:ascii="Times New Roman" w:hAnsi="Times New Roman" w:cs="Times New Roman"/>
          <w:sz w:val="28"/>
          <w:szCs w:val="28"/>
        </w:rPr>
        <w:t xml:space="preserve">3) </w:t>
      </w:r>
      <w:r w:rsidR="00E97F64">
        <w:rPr>
          <w:rFonts w:ascii="Times New Roman" w:hAnsi="Times New Roman" w:cs="Times New Roman"/>
          <w:sz w:val="28"/>
          <w:szCs w:val="28"/>
        </w:rPr>
        <w:t>предоставление</w:t>
      </w:r>
      <w:r w:rsidRPr="00817C3A">
        <w:rPr>
          <w:rFonts w:ascii="Times New Roman" w:hAnsi="Times New Roman" w:cs="Times New Roman"/>
          <w:sz w:val="28"/>
          <w:szCs w:val="28"/>
        </w:rPr>
        <w:t xml:space="preserve"> разрешения на строительство</w:t>
      </w:r>
      <w:r w:rsidR="00E97F64">
        <w:rPr>
          <w:rFonts w:ascii="Times New Roman" w:hAnsi="Times New Roman" w:cs="Times New Roman"/>
          <w:sz w:val="28"/>
          <w:szCs w:val="28"/>
        </w:rPr>
        <w:t xml:space="preserve">, реконструкцию объектов капитального строительства </w:t>
      </w:r>
      <w:r w:rsidRPr="00817C3A">
        <w:rPr>
          <w:rFonts w:ascii="Times New Roman" w:hAnsi="Times New Roman" w:cs="Times New Roman"/>
          <w:sz w:val="28"/>
          <w:szCs w:val="28"/>
        </w:rPr>
        <w:t xml:space="preserve"> или отказ в </w:t>
      </w:r>
      <w:r w:rsidR="00E97F64">
        <w:rPr>
          <w:rFonts w:ascii="Times New Roman" w:hAnsi="Times New Roman" w:cs="Times New Roman"/>
          <w:sz w:val="28"/>
          <w:szCs w:val="28"/>
        </w:rPr>
        <w:t>предоставление</w:t>
      </w:r>
      <w:r w:rsidRPr="00817C3A">
        <w:rPr>
          <w:rFonts w:ascii="Times New Roman" w:hAnsi="Times New Roman" w:cs="Times New Roman"/>
          <w:sz w:val="28"/>
          <w:szCs w:val="28"/>
        </w:rPr>
        <w:t xml:space="preserve"> разрешения на строительство</w:t>
      </w:r>
      <w:r w:rsidR="00E97F64">
        <w:rPr>
          <w:rFonts w:ascii="Times New Roman" w:hAnsi="Times New Roman" w:cs="Times New Roman"/>
          <w:sz w:val="28"/>
          <w:szCs w:val="28"/>
        </w:rPr>
        <w:t>, реконструкцию объектов капитального строительства</w:t>
      </w:r>
      <w:r w:rsidRPr="00817C3A">
        <w:rPr>
          <w:rFonts w:ascii="Times New Roman" w:hAnsi="Times New Roman" w:cs="Times New Roman"/>
          <w:sz w:val="28"/>
          <w:szCs w:val="28"/>
        </w:rPr>
        <w:t>.</w:t>
      </w:r>
    </w:p>
    <w:p w:rsidR="006B2187" w:rsidRPr="00817C3A" w:rsidRDefault="006B2187" w:rsidP="006B2187">
      <w:pPr>
        <w:pStyle w:val="a3"/>
        <w:tabs>
          <w:tab w:val="left" w:pos="0"/>
        </w:tabs>
        <w:ind w:left="0" w:firstLine="567"/>
        <w:jc w:val="both"/>
        <w:rPr>
          <w:b/>
          <w:sz w:val="28"/>
          <w:szCs w:val="28"/>
          <w:u w:val="single"/>
        </w:rPr>
      </w:pPr>
      <w:r w:rsidRPr="00817C3A">
        <w:rPr>
          <w:b/>
          <w:sz w:val="28"/>
          <w:szCs w:val="28"/>
          <w:u w:val="single"/>
        </w:rPr>
        <w:t>25. Порядок  приема и рассмотрения заявления:</w:t>
      </w:r>
    </w:p>
    <w:p w:rsidR="006B2187" w:rsidRPr="00817C3A" w:rsidRDefault="006B2187" w:rsidP="006B2187">
      <w:pPr>
        <w:pStyle w:val="a3"/>
        <w:tabs>
          <w:tab w:val="left" w:pos="720"/>
        </w:tabs>
        <w:ind w:left="0" w:firstLine="851"/>
        <w:jc w:val="both"/>
        <w:rPr>
          <w:sz w:val="28"/>
          <w:szCs w:val="28"/>
        </w:rPr>
      </w:pPr>
      <w:r w:rsidRPr="00817C3A">
        <w:rPr>
          <w:sz w:val="28"/>
          <w:szCs w:val="28"/>
        </w:rPr>
        <w:t>Основанием для начала предоставления муниципальной услуги является поступление к уполномоченному специалисту администрации Сейкинского сельского поселения заявления застройщика с пакетом  документов.</w:t>
      </w:r>
    </w:p>
    <w:p w:rsidR="006B2187" w:rsidRPr="00817C3A" w:rsidRDefault="006B2187" w:rsidP="006B2187">
      <w:pPr>
        <w:spacing w:after="0"/>
        <w:jc w:val="both"/>
        <w:rPr>
          <w:rFonts w:ascii="Times New Roman" w:hAnsi="Times New Roman"/>
          <w:color w:val="000000"/>
          <w:sz w:val="28"/>
          <w:szCs w:val="28"/>
        </w:rPr>
      </w:pPr>
      <w:r w:rsidRPr="00817C3A">
        <w:rPr>
          <w:rFonts w:ascii="Times New Roman" w:hAnsi="Times New Roman"/>
          <w:color w:val="000000"/>
          <w:sz w:val="28"/>
          <w:szCs w:val="28"/>
        </w:rPr>
        <w:t>Уполномоченный специалист администрации  проводит проверку наличия документов, прилагаемых к заявлению:</w:t>
      </w:r>
    </w:p>
    <w:p w:rsidR="006B2187" w:rsidRPr="00817C3A" w:rsidRDefault="006B2187" w:rsidP="006B2187">
      <w:pPr>
        <w:autoSpaceDE w:val="0"/>
        <w:autoSpaceDN w:val="0"/>
        <w:adjustRightInd w:val="0"/>
        <w:spacing w:after="0"/>
        <w:ind w:firstLine="851"/>
        <w:jc w:val="both"/>
        <w:rPr>
          <w:rFonts w:ascii="Times New Roman" w:hAnsi="Times New Roman"/>
          <w:sz w:val="28"/>
          <w:szCs w:val="28"/>
        </w:rPr>
      </w:pPr>
      <w:r w:rsidRPr="00817C3A">
        <w:rPr>
          <w:rFonts w:ascii="Times New Roman" w:hAnsi="Times New Roman"/>
          <w:sz w:val="28"/>
          <w:szCs w:val="28"/>
        </w:rPr>
        <w:t xml:space="preserve">а) на наличие необходимых документов согласно перечню, указанному в </w:t>
      </w:r>
      <w:r w:rsidR="00E848BF">
        <w:rPr>
          <w:rFonts w:ascii="Times New Roman" w:hAnsi="Times New Roman"/>
          <w:sz w:val="28"/>
          <w:szCs w:val="28"/>
        </w:rPr>
        <w:t>части</w:t>
      </w:r>
      <w:r w:rsidRPr="00817C3A">
        <w:rPr>
          <w:rFonts w:ascii="Times New Roman" w:hAnsi="Times New Roman"/>
          <w:sz w:val="28"/>
          <w:szCs w:val="28"/>
        </w:rPr>
        <w:t xml:space="preserve"> 13 настоящего регламента;</w:t>
      </w:r>
    </w:p>
    <w:p w:rsidR="006B2187" w:rsidRPr="00603EEF" w:rsidRDefault="00603EEF" w:rsidP="00603EEF">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sz w:val="28"/>
          <w:szCs w:val="28"/>
        </w:rPr>
        <w:t xml:space="preserve">    б</w:t>
      </w:r>
      <w:r w:rsidR="006B2187" w:rsidRPr="00817C3A">
        <w:rPr>
          <w:rFonts w:ascii="Times New Roman" w:hAnsi="Times New Roman"/>
          <w:sz w:val="28"/>
          <w:szCs w:val="28"/>
        </w:rPr>
        <w:t xml:space="preserve">) </w:t>
      </w:r>
      <w:r>
        <w:rPr>
          <w:rFonts w:ascii="Times New Roman" w:hAnsi="Times New Roman"/>
          <w:sz w:val="28"/>
          <w:szCs w:val="28"/>
        </w:rPr>
        <w:t>п</w:t>
      </w:r>
      <w:r w:rsidRPr="00603EEF">
        <w:rPr>
          <w:rFonts w:ascii="Times New Roman" w:eastAsiaTheme="minorHAnsi" w:hAnsi="Times New Roman" w:cs="Times New Roman"/>
          <w:sz w:val="28"/>
          <w:szCs w:val="28"/>
          <w:lang w:eastAsia="en-US"/>
        </w:rPr>
        <w:t xml:space="preserve">роводят проверку соответствия проектной документации или схемы планировочной организации земельного участка с обозначением места </w:t>
      </w:r>
      <w:r w:rsidRPr="00603EEF">
        <w:rPr>
          <w:rFonts w:ascii="Times New Roman" w:eastAsiaTheme="minorHAnsi" w:hAnsi="Times New Roman" w:cs="Times New Roman"/>
          <w:sz w:val="28"/>
          <w:szCs w:val="28"/>
          <w:lang w:eastAsia="en-US"/>
        </w:rPr>
        <w:lastRenderedPageBreak/>
        <w:t>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w:t>
      </w:r>
      <w:r>
        <w:rPr>
          <w:rFonts w:ascii="Times New Roman" w:eastAsiaTheme="minorHAnsi" w:hAnsi="Times New Roman" w:cs="Times New Roman"/>
          <w:sz w:val="28"/>
          <w:szCs w:val="28"/>
          <w:lang w:eastAsia="en-US"/>
        </w:rPr>
        <w:t>ого строительства, реконструкции.</w:t>
      </w:r>
    </w:p>
    <w:p w:rsidR="006B2187" w:rsidRPr="00817C3A" w:rsidRDefault="006B2187" w:rsidP="00E97F64">
      <w:pPr>
        <w:spacing w:after="0"/>
        <w:ind w:firstLine="567"/>
        <w:jc w:val="both"/>
        <w:rPr>
          <w:rFonts w:ascii="Times New Roman" w:hAnsi="Times New Roman"/>
          <w:b/>
          <w:sz w:val="28"/>
          <w:szCs w:val="28"/>
          <w:u w:val="single"/>
        </w:rPr>
      </w:pPr>
      <w:r w:rsidRPr="00817C3A">
        <w:rPr>
          <w:rFonts w:ascii="Times New Roman" w:hAnsi="Times New Roman"/>
          <w:b/>
          <w:sz w:val="28"/>
          <w:szCs w:val="28"/>
          <w:u w:val="single"/>
        </w:rPr>
        <w:t xml:space="preserve">26.Порядок </w:t>
      </w:r>
      <w:r w:rsidR="00E97F64">
        <w:rPr>
          <w:rFonts w:ascii="Times New Roman" w:hAnsi="Times New Roman"/>
          <w:b/>
          <w:sz w:val="28"/>
          <w:szCs w:val="28"/>
          <w:u w:val="single"/>
        </w:rPr>
        <w:t>предоставления</w:t>
      </w:r>
      <w:r w:rsidRPr="00817C3A">
        <w:rPr>
          <w:rFonts w:ascii="Times New Roman" w:hAnsi="Times New Roman"/>
          <w:b/>
          <w:sz w:val="28"/>
          <w:szCs w:val="28"/>
          <w:u w:val="single"/>
        </w:rPr>
        <w:t xml:space="preserve"> разрешения на строительство:</w:t>
      </w:r>
    </w:p>
    <w:p w:rsidR="006B2187" w:rsidRPr="00817C3A" w:rsidRDefault="006B2187" w:rsidP="006B2187">
      <w:pPr>
        <w:spacing w:after="0"/>
        <w:ind w:firstLine="567"/>
        <w:jc w:val="both"/>
        <w:rPr>
          <w:rFonts w:ascii="Times New Roman" w:hAnsi="Times New Roman"/>
          <w:sz w:val="28"/>
          <w:szCs w:val="28"/>
        </w:rPr>
      </w:pPr>
      <w:r w:rsidRPr="00817C3A">
        <w:rPr>
          <w:rFonts w:ascii="Times New Roman" w:hAnsi="Times New Roman"/>
          <w:sz w:val="28"/>
          <w:szCs w:val="28"/>
        </w:rPr>
        <w:t>26.1. По результатам проверки заявления и документов, специалист  администрации подготавливает разрешение на строительство</w:t>
      </w:r>
      <w:r w:rsidR="00E97F64">
        <w:rPr>
          <w:rFonts w:ascii="Times New Roman" w:hAnsi="Times New Roman"/>
          <w:sz w:val="28"/>
          <w:szCs w:val="28"/>
        </w:rPr>
        <w:t>, реконструкцию объектов капитального строительства</w:t>
      </w:r>
      <w:r w:rsidRPr="00817C3A">
        <w:rPr>
          <w:rFonts w:ascii="Times New Roman" w:hAnsi="Times New Roman"/>
          <w:sz w:val="28"/>
          <w:szCs w:val="28"/>
        </w:rPr>
        <w:t xml:space="preserve"> либо письмо об отказе в выдаче разрешения на строительство</w:t>
      </w:r>
      <w:r w:rsidR="00E97F64">
        <w:rPr>
          <w:rFonts w:ascii="Times New Roman" w:hAnsi="Times New Roman"/>
          <w:sz w:val="28"/>
          <w:szCs w:val="28"/>
        </w:rPr>
        <w:t>, реконструкцию объектов капитального строительства</w:t>
      </w:r>
      <w:r w:rsidRPr="00817C3A">
        <w:rPr>
          <w:rFonts w:ascii="Times New Roman" w:hAnsi="Times New Roman"/>
          <w:sz w:val="28"/>
          <w:szCs w:val="28"/>
        </w:rPr>
        <w:t xml:space="preserve"> </w:t>
      </w:r>
      <w:r w:rsidRPr="00817C3A">
        <w:rPr>
          <w:rFonts w:ascii="Times New Roman" w:hAnsi="Times New Roman"/>
          <w:color w:val="000000"/>
          <w:sz w:val="28"/>
          <w:szCs w:val="28"/>
        </w:rPr>
        <w:t>(приложение № 3 к настоящему Административному регламенту).</w:t>
      </w:r>
      <w:r w:rsidRPr="00817C3A">
        <w:rPr>
          <w:rFonts w:ascii="Times New Roman" w:hAnsi="Times New Roman"/>
          <w:sz w:val="28"/>
          <w:szCs w:val="28"/>
        </w:rPr>
        <w:t xml:space="preserve"> </w:t>
      </w:r>
    </w:p>
    <w:p w:rsidR="006B2187" w:rsidRPr="00817C3A" w:rsidRDefault="006B2187" w:rsidP="006B2187">
      <w:pPr>
        <w:spacing w:after="0"/>
        <w:ind w:firstLine="567"/>
        <w:jc w:val="both"/>
        <w:rPr>
          <w:rFonts w:ascii="Times New Roman" w:hAnsi="Times New Roman"/>
          <w:sz w:val="28"/>
          <w:szCs w:val="28"/>
        </w:rPr>
      </w:pPr>
      <w:r w:rsidRPr="00817C3A">
        <w:rPr>
          <w:rFonts w:ascii="Times New Roman" w:hAnsi="Times New Roman"/>
          <w:sz w:val="28"/>
          <w:szCs w:val="28"/>
        </w:rPr>
        <w:t>26.2. При отсутствии оснований для отказа  в предоставлении  муниц</w:t>
      </w:r>
      <w:r w:rsidR="00001613">
        <w:rPr>
          <w:rFonts w:ascii="Times New Roman" w:hAnsi="Times New Roman"/>
          <w:sz w:val="28"/>
          <w:szCs w:val="28"/>
        </w:rPr>
        <w:t>ипальной услуги, предусмотренной</w:t>
      </w:r>
      <w:r w:rsidRPr="00817C3A">
        <w:rPr>
          <w:rFonts w:ascii="Times New Roman" w:hAnsi="Times New Roman"/>
          <w:sz w:val="28"/>
          <w:szCs w:val="28"/>
        </w:rPr>
        <w:t xml:space="preserve"> Административным регламентом, уполномоченный специалист администрации  подготавливает  разрешение на строительство по форме, установленной постановлением </w:t>
      </w:r>
      <w:r w:rsidR="00001613" w:rsidRPr="00001613">
        <w:rPr>
          <w:rFonts w:ascii="Times New Roman" w:hAnsi="Times New Roman"/>
          <w:sz w:val="28"/>
          <w:szCs w:val="28"/>
        </w:rPr>
        <w:t>Приказ</w:t>
      </w:r>
      <w:r w:rsidR="00001613">
        <w:rPr>
          <w:rFonts w:ascii="Times New Roman" w:hAnsi="Times New Roman"/>
          <w:sz w:val="28"/>
          <w:szCs w:val="28"/>
        </w:rPr>
        <w:t>ом</w:t>
      </w:r>
      <w:r w:rsidR="00001613" w:rsidRPr="00001613">
        <w:rPr>
          <w:rFonts w:ascii="Times New Roman" w:hAnsi="Times New Roman"/>
          <w:sz w:val="28"/>
          <w:szCs w:val="28"/>
        </w:rPr>
        <w:t xml:space="preserve"> Минстроя России от 19.02.2015 N 117/пр</w:t>
      </w:r>
      <w:r w:rsidR="00D61B1A">
        <w:rPr>
          <w:rFonts w:ascii="Times New Roman" w:hAnsi="Times New Roman"/>
          <w:sz w:val="28"/>
          <w:szCs w:val="28"/>
        </w:rPr>
        <w:t>.</w:t>
      </w:r>
      <w:r w:rsidR="00001613" w:rsidRPr="00001613">
        <w:rPr>
          <w:rFonts w:ascii="Times New Roman" w:hAnsi="Times New Roman"/>
          <w:sz w:val="28"/>
          <w:szCs w:val="28"/>
        </w:rPr>
        <w:t xml:space="preserve"> "Об утверждении формы разрешения на строительство и формы разрешения на ввод объекта в эксплуатацию</w:t>
      </w:r>
      <w:r w:rsidR="00001613">
        <w:rPr>
          <w:rFonts w:ascii="Times New Roman" w:hAnsi="Times New Roman"/>
          <w:sz w:val="28"/>
          <w:szCs w:val="28"/>
        </w:rPr>
        <w:t>».</w:t>
      </w:r>
    </w:p>
    <w:p w:rsidR="006B2187" w:rsidRDefault="008F20EF" w:rsidP="00753542">
      <w:pPr>
        <w:spacing w:after="0"/>
        <w:ind w:firstLine="567"/>
        <w:jc w:val="both"/>
        <w:rPr>
          <w:rFonts w:ascii="Times New Roman" w:hAnsi="Times New Roman"/>
          <w:sz w:val="28"/>
          <w:szCs w:val="28"/>
        </w:rPr>
      </w:pPr>
      <w:r>
        <w:rPr>
          <w:rFonts w:ascii="Times New Roman" w:hAnsi="Times New Roman"/>
          <w:sz w:val="28"/>
          <w:szCs w:val="28"/>
        </w:rPr>
        <w:t>26.3</w:t>
      </w:r>
      <w:r w:rsidR="006B2187" w:rsidRPr="00817C3A">
        <w:rPr>
          <w:rFonts w:ascii="Times New Roman" w:hAnsi="Times New Roman"/>
          <w:sz w:val="28"/>
          <w:szCs w:val="28"/>
        </w:rPr>
        <w:t>.</w:t>
      </w:r>
      <w:r w:rsidR="00753542">
        <w:rPr>
          <w:rFonts w:ascii="Times New Roman" w:hAnsi="Times New Roman"/>
          <w:sz w:val="28"/>
          <w:szCs w:val="28"/>
        </w:rPr>
        <w:t xml:space="preserve"> </w:t>
      </w:r>
      <w:r w:rsidR="006B2187" w:rsidRPr="00817C3A">
        <w:rPr>
          <w:rFonts w:ascii="Times New Roman" w:hAnsi="Times New Roman"/>
          <w:sz w:val="28"/>
          <w:szCs w:val="28"/>
        </w:rPr>
        <w:t>Разрешение на строительство оформляется в количестве двух экземпляров: один экземпляр выдается застройщику, один экземпляр хранится в администрации.</w:t>
      </w:r>
    </w:p>
    <w:p w:rsidR="00753542" w:rsidRDefault="00753542" w:rsidP="00753542">
      <w:pPr>
        <w:spacing w:after="0"/>
        <w:ind w:firstLine="567"/>
        <w:jc w:val="both"/>
        <w:rPr>
          <w:rFonts w:ascii="Times New Roman" w:hAnsi="Times New Roman"/>
          <w:sz w:val="28"/>
          <w:szCs w:val="28"/>
        </w:rPr>
      </w:pPr>
      <w:r>
        <w:rPr>
          <w:rFonts w:ascii="Times New Roman" w:hAnsi="Times New Roman"/>
          <w:sz w:val="28"/>
          <w:szCs w:val="28"/>
        </w:rPr>
        <w:t xml:space="preserve">26.4. </w:t>
      </w:r>
      <w:r w:rsidRPr="00933E51">
        <w:rPr>
          <w:rFonts w:ascii="Times New Roman" w:hAnsi="Times New Roman"/>
          <w:sz w:val="28"/>
          <w:szCs w:val="28"/>
        </w:rPr>
        <w:t>Уполномоченный специалист администрации по заявлению застройщика может выдавать разрешение на отдельные этапы строительства, реконструкции.</w:t>
      </w:r>
    </w:p>
    <w:p w:rsidR="006B2187" w:rsidRPr="00753542" w:rsidRDefault="00753542" w:rsidP="00753542">
      <w:pPr>
        <w:spacing w:after="0"/>
        <w:ind w:firstLine="567"/>
        <w:jc w:val="both"/>
        <w:rPr>
          <w:rFonts w:ascii="Times New Roman" w:hAnsi="Times New Roman"/>
          <w:sz w:val="28"/>
          <w:szCs w:val="28"/>
        </w:rPr>
      </w:pPr>
      <w:r>
        <w:rPr>
          <w:rFonts w:ascii="Times New Roman" w:hAnsi="Times New Roman"/>
          <w:sz w:val="28"/>
          <w:szCs w:val="28"/>
        </w:rPr>
        <w:t>26.5</w:t>
      </w:r>
      <w:r w:rsidRPr="00817C3A">
        <w:rPr>
          <w:rFonts w:ascii="Times New Roman" w:hAnsi="Times New Roman"/>
          <w:sz w:val="28"/>
          <w:szCs w:val="28"/>
        </w:rPr>
        <w:t>.</w:t>
      </w:r>
      <w:r>
        <w:rPr>
          <w:rFonts w:ascii="Times New Roman" w:hAnsi="Times New Roman"/>
          <w:sz w:val="28"/>
          <w:szCs w:val="28"/>
        </w:rPr>
        <w:t xml:space="preserve"> </w:t>
      </w:r>
      <w:r w:rsidRPr="00817C3A">
        <w:rPr>
          <w:rFonts w:ascii="Times New Roman" w:hAnsi="Times New Roman"/>
          <w:sz w:val="28"/>
          <w:szCs w:val="28"/>
        </w:rPr>
        <w:t>Датой выдачи разрешения на строительство является дата регистрации в журнале учета выданных разрешений на строительство.</w:t>
      </w:r>
      <w:r>
        <w:rPr>
          <w:rFonts w:ascii="Times New Roman" w:hAnsi="Times New Roman"/>
          <w:sz w:val="28"/>
          <w:szCs w:val="28"/>
        </w:rPr>
        <w:t xml:space="preserve"> </w:t>
      </w:r>
    </w:p>
    <w:p w:rsidR="006B2187" w:rsidRPr="00817C3A" w:rsidRDefault="008F20EF" w:rsidP="006B2187">
      <w:pPr>
        <w:spacing w:after="0"/>
        <w:ind w:firstLine="567"/>
        <w:jc w:val="both"/>
        <w:rPr>
          <w:rFonts w:ascii="Times New Roman" w:hAnsi="Times New Roman"/>
          <w:sz w:val="28"/>
          <w:szCs w:val="28"/>
        </w:rPr>
      </w:pPr>
      <w:r>
        <w:rPr>
          <w:rFonts w:ascii="Times New Roman" w:hAnsi="Times New Roman"/>
          <w:sz w:val="28"/>
          <w:szCs w:val="28"/>
        </w:rPr>
        <w:t>26.6</w:t>
      </w:r>
      <w:r w:rsidR="006B2187" w:rsidRPr="00817C3A">
        <w:rPr>
          <w:rFonts w:ascii="Times New Roman" w:hAnsi="Times New Roman"/>
          <w:sz w:val="28"/>
          <w:szCs w:val="28"/>
        </w:rPr>
        <w:t>.</w:t>
      </w:r>
      <w:r w:rsidR="00753542">
        <w:rPr>
          <w:rFonts w:ascii="Times New Roman" w:hAnsi="Times New Roman"/>
          <w:sz w:val="28"/>
          <w:szCs w:val="28"/>
        </w:rPr>
        <w:t xml:space="preserve"> </w:t>
      </w:r>
      <w:r w:rsidR="006B2187" w:rsidRPr="00817C3A">
        <w:rPr>
          <w:rFonts w:ascii="Times New Roman" w:hAnsi="Times New Roman"/>
          <w:sz w:val="28"/>
          <w:szCs w:val="28"/>
        </w:rPr>
        <w:t>Датой отказа в выдаче разрешения на строительство  является дата регистрации уведомления об отказе в выдаче разрешения на строительство.</w:t>
      </w:r>
    </w:p>
    <w:p w:rsidR="006B2187" w:rsidRPr="00817C3A" w:rsidRDefault="008F20EF" w:rsidP="006B2187">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26.7</w:t>
      </w:r>
      <w:r w:rsidR="006B2187" w:rsidRPr="00817C3A">
        <w:rPr>
          <w:rFonts w:ascii="Times New Roman" w:hAnsi="Times New Roman"/>
          <w:sz w:val="28"/>
          <w:szCs w:val="28"/>
        </w:rPr>
        <w:t>.</w:t>
      </w:r>
      <w:r w:rsidR="00753542">
        <w:rPr>
          <w:rFonts w:ascii="Times New Roman" w:hAnsi="Times New Roman"/>
          <w:sz w:val="28"/>
          <w:szCs w:val="28"/>
        </w:rPr>
        <w:t xml:space="preserve"> </w:t>
      </w:r>
      <w:r w:rsidR="006B2187" w:rsidRPr="00817C3A">
        <w:rPr>
          <w:rFonts w:ascii="Times New Roman" w:hAnsi="Times New Roman"/>
          <w:sz w:val="28"/>
          <w:szCs w:val="28"/>
        </w:rPr>
        <w:t>Разрешение на строительство, уведомление об отказе в выдаче разрешения на строительство выдаются под роспись застройщику – физическому  лицу, законному представителю  застройщика, являющегося  юридическим  лицом, или представителю застройщика по доверенности, в срок не позднее 10 дней с момента подачи в установленном порядке заявления о предоставлении муниципальной услуги, в часы пр</w:t>
      </w:r>
      <w:r w:rsidR="008E38C0">
        <w:rPr>
          <w:rFonts w:ascii="Times New Roman" w:hAnsi="Times New Roman"/>
          <w:sz w:val="28"/>
          <w:szCs w:val="28"/>
        </w:rPr>
        <w:t>иема специалиста  администрации.</w:t>
      </w:r>
    </w:p>
    <w:p w:rsidR="006B2187" w:rsidRPr="00817C3A" w:rsidRDefault="00F3713E" w:rsidP="006B2187">
      <w:pPr>
        <w:spacing w:after="0"/>
        <w:ind w:firstLine="567"/>
        <w:jc w:val="both"/>
        <w:rPr>
          <w:rFonts w:ascii="Times New Roman" w:hAnsi="Times New Roman"/>
          <w:sz w:val="28"/>
          <w:szCs w:val="28"/>
        </w:rPr>
      </w:pPr>
      <w:r>
        <w:rPr>
          <w:rFonts w:ascii="Times New Roman" w:hAnsi="Times New Roman"/>
          <w:sz w:val="28"/>
          <w:szCs w:val="28"/>
        </w:rPr>
        <w:lastRenderedPageBreak/>
        <w:t>26.8</w:t>
      </w:r>
      <w:r w:rsidR="006B2187" w:rsidRPr="00817C3A">
        <w:rPr>
          <w:rFonts w:ascii="Times New Roman" w:hAnsi="Times New Roman"/>
          <w:sz w:val="28"/>
          <w:szCs w:val="28"/>
        </w:rPr>
        <w:t>.</w:t>
      </w:r>
      <w:r w:rsidR="00D71BD7">
        <w:rPr>
          <w:rFonts w:ascii="Times New Roman" w:hAnsi="Times New Roman"/>
          <w:sz w:val="28"/>
          <w:szCs w:val="28"/>
        </w:rPr>
        <w:t xml:space="preserve"> </w:t>
      </w:r>
      <w:r w:rsidR="006B2187" w:rsidRPr="00817C3A">
        <w:rPr>
          <w:rFonts w:ascii="Times New Roman" w:hAnsi="Times New Roman"/>
          <w:sz w:val="28"/>
          <w:szCs w:val="28"/>
        </w:rPr>
        <w:t>Вместе с уведомлением об отказе в выдаче разрешения на строительство застройщику возвращаются приложенные к заявлению документы, указанные в Административном регламенте, за исключением документов, представленных в электронном виде, которые остаются на хранение в администрации.</w:t>
      </w:r>
    </w:p>
    <w:p w:rsidR="00753542" w:rsidRPr="00603EEF" w:rsidRDefault="00F3713E" w:rsidP="00753542">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olor w:val="000000"/>
          <w:sz w:val="28"/>
          <w:szCs w:val="28"/>
        </w:rPr>
        <w:t>26.9</w:t>
      </w:r>
      <w:r w:rsidR="006B2187" w:rsidRPr="00817C3A">
        <w:rPr>
          <w:rFonts w:ascii="Times New Roman" w:hAnsi="Times New Roman"/>
          <w:color w:val="000000"/>
          <w:sz w:val="28"/>
          <w:szCs w:val="28"/>
        </w:rPr>
        <w:t>.</w:t>
      </w:r>
      <w:r w:rsidR="00D71BD7">
        <w:rPr>
          <w:rFonts w:ascii="Times New Roman" w:hAnsi="Times New Roman"/>
          <w:color w:val="000000"/>
          <w:sz w:val="28"/>
          <w:szCs w:val="28"/>
        </w:rPr>
        <w:t xml:space="preserve">  </w:t>
      </w:r>
      <w:r w:rsidR="006B2187" w:rsidRPr="00817C3A">
        <w:rPr>
          <w:rFonts w:ascii="Times New Roman" w:hAnsi="Times New Roman"/>
          <w:color w:val="000000"/>
          <w:sz w:val="28"/>
          <w:szCs w:val="28"/>
        </w:rPr>
        <w:t xml:space="preserve">Застройщик </w:t>
      </w:r>
      <w:r w:rsidR="00603EEF">
        <w:rPr>
          <w:rFonts w:ascii="Times New Roman" w:hAnsi="Times New Roman"/>
          <w:color w:val="000000"/>
          <w:sz w:val="28"/>
          <w:szCs w:val="28"/>
        </w:rPr>
        <w:t xml:space="preserve">в течение десяти дней </w:t>
      </w:r>
      <w:r w:rsidR="00AB566C">
        <w:rPr>
          <w:rFonts w:ascii="Times New Roman" w:hAnsi="Times New Roman"/>
          <w:color w:val="000000"/>
          <w:sz w:val="28"/>
          <w:szCs w:val="28"/>
        </w:rPr>
        <w:t xml:space="preserve">со дня получения разрешения на строительство </w:t>
      </w:r>
      <w:r w:rsidR="006B2187" w:rsidRPr="00817C3A">
        <w:rPr>
          <w:rFonts w:ascii="Times New Roman" w:hAnsi="Times New Roman"/>
          <w:color w:val="000000"/>
          <w:sz w:val="28"/>
          <w:szCs w:val="28"/>
        </w:rPr>
        <w:t>обязан безвозмездно пе</w:t>
      </w:r>
      <w:r w:rsidR="00603EEF">
        <w:rPr>
          <w:rFonts w:ascii="Times New Roman" w:hAnsi="Times New Roman"/>
          <w:color w:val="000000"/>
          <w:sz w:val="28"/>
          <w:szCs w:val="28"/>
        </w:rPr>
        <w:t>редать в  администрацию, выдавшую</w:t>
      </w:r>
      <w:r w:rsidR="006B2187" w:rsidRPr="00817C3A">
        <w:rPr>
          <w:rFonts w:ascii="Times New Roman" w:hAnsi="Times New Roman"/>
          <w:color w:val="000000"/>
          <w:sz w:val="28"/>
          <w:szCs w:val="28"/>
        </w:rPr>
        <w:t xml:space="preserve"> разрешение на строительство, </w:t>
      </w:r>
      <w:r w:rsidR="00603EEF" w:rsidRPr="00603EEF">
        <w:rPr>
          <w:rFonts w:ascii="Times New Roman" w:eastAsiaTheme="minorHAnsi" w:hAnsi="Times New Roman" w:cs="Times New Roman"/>
          <w:sz w:val="28"/>
          <w:szCs w:val="28"/>
          <w:lang w:eastAsia="en-US"/>
        </w:rPr>
        <w:t xml:space="preserve">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23" w:history="1">
        <w:r w:rsidR="00603EEF" w:rsidRPr="00603EEF">
          <w:rPr>
            <w:rFonts w:ascii="Times New Roman" w:eastAsiaTheme="minorHAnsi" w:hAnsi="Times New Roman" w:cs="Times New Roman"/>
            <w:sz w:val="28"/>
            <w:szCs w:val="28"/>
            <w:lang w:eastAsia="en-US"/>
          </w:rPr>
          <w:t>пунктами 2</w:t>
        </w:r>
      </w:hyperlink>
      <w:r w:rsidR="00603EEF" w:rsidRPr="00603EEF">
        <w:rPr>
          <w:rFonts w:ascii="Times New Roman" w:eastAsiaTheme="minorHAnsi" w:hAnsi="Times New Roman" w:cs="Times New Roman"/>
          <w:sz w:val="28"/>
          <w:szCs w:val="28"/>
          <w:lang w:eastAsia="en-US"/>
        </w:rPr>
        <w:t xml:space="preserve">, </w:t>
      </w:r>
      <w:hyperlink r:id="rId24" w:history="1">
        <w:r w:rsidR="00603EEF" w:rsidRPr="00603EEF">
          <w:rPr>
            <w:rFonts w:ascii="Times New Roman" w:eastAsiaTheme="minorHAnsi" w:hAnsi="Times New Roman" w:cs="Times New Roman"/>
            <w:sz w:val="28"/>
            <w:szCs w:val="28"/>
            <w:lang w:eastAsia="en-US"/>
          </w:rPr>
          <w:t>8</w:t>
        </w:r>
      </w:hyperlink>
      <w:r w:rsidR="00603EEF" w:rsidRPr="00603EEF">
        <w:rPr>
          <w:rFonts w:ascii="Times New Roman" w:eastAsiaTheme="minorHAnsi" w:hAnsi="Times New Roman" w:cs="Times New Roman"/>
          <w:sz w:val="28"/>
          <w:szCs w:val="28"/>
          <w:lang w:eastAsia="en-US"/>
        </w:rPr>
        <w:t xml:space="preserve"> - </w:t>
      </w:r>
      <w:hyperlink r:id="rId25" w:history="1">
        <w:r w:rsidR="00603EEF" w:rsidRPr="00603EEF">
          <w:rPr>
            <w:rFonts w:ascii="Times New Roman" w:eastAsiaTheme="minorHAnsi" w:hAnsi="Times New Roman" w:cs="Times New Roman"/>
            <w:sz w:val="28"/>
            <w:szCs w:val="28"/>
            <w:lang w:eastAsia="en-US"/>
          </w:rPr>
          <w:t>10</w:t>
        </w:r>
      </w:hyperlink>
      <w:r w:rsidR="00603EEF" w:rsidRPr="00603EEF">
        <w:rPr>
          <w:rFonts w:ascii="Times New Roman" w:eastAsiaTheme="minorHAnsi" w:hAnsi="Times New Roman" w:cs="Times New Roman"/>
          <w:sz w:val="28"/>
          <w:szCs w:val="28"/>
          <w:lang w:eastAsia="en-US"/>
        </w:rPr>
        <w:t xml:space="preserve"> и </w:t>
      </w:r>
      <w:hyperlink r:id="rId26" w:history="1">
        <w:r w:rsidR="00603EEF" w:rsidRPr="00603EEF">
          <w:rPr>
            <w:rFonts w:ascii="Times New Roman" w:eastAsiaTheme="minorHAnsi" w:hAnsi="Times New Roman" w:cs="Times New Roman"/>
            <w:sz w:val="28"/>
            <w:szCs w:val="28"/>
            <w:lang w:eastAsia="en-US"/>
          </w:rPr>
          <w:t>11.1 части 12 статьи 48</w:t>
        </w:r>
      </w:hyperlink>
      <w:r w:rsidR="00603EEF" w:rsidRPr="00603EEF">
        <w:rPr>
          <w:rFonts w:ascii="Times New Roman" w:eastAsiaTheme="minorHAnsi" w:hAnsi="Times New Roman" w:cs="Times New Roman"/>
          <w:sz w:val="28"/>
          <w:szCs w:val="28"/>
          <w:lang w:eastAsia="en-US"/>
        </w:rPr>
        <w:t xml:space="preserve"> </w:t>
      </w:r>
      <w:r w:rsidR="00603EEF">
        <w:rPr>
          <w:rFonts w:ascii="Times New Roman" w:eastAsiaTheme="minorHAnsi" w:hAnsi="Times New Roman" w:cs="Times New Roman"/>
          <w:sz w:val="28"/>
          <w:szCs w:val="28"/>
          <w:lang w:eastAsia="en-US"/>
        </w:rPr>
        <w:t>Градостроительного</w:t>
      </w:r>
      <w:r w:rsidR="00603EEF" w:rsidRPr="00603EEF">
        <w:rPr>
          <w:rFonts w:ascii="Times New Roman" w:eastAsiaTheme="minorHAnsi" w:hAnsi="Times New Roman" w:cs="Times New Roman"/>
          <w:sz w:val="28"/>
          <w:szCs w:val="28"/>
          <w:lang w:eastAsia="en-US"/>
        </w:rPr>
        <w:t xml:space="preserve"> Кодекса</w:t>
      </w:r>
      <w:r w:rsidR="00603EEF">
        <w:rPr>
          <w:rFonts w:ascii="Times New Roman" w:eastAsiaTheme="minorHAnsi" w:hAnsi="Times New Roman" w:cs="Times New Roman"/>
          <w:sz w:val="28"/>
          <w:szCs w:val="28"/>
          <w:lang w:eastAsia="en-US"/>
        </w:rPr>
        <w:t xml:space="preserve"> РФ</w:t>
      </w:r>
      <w:r w:rsidR="00603EEF" w:rsidRPr="00603EEF">
        <w:rPr>
          <w:rFonts w:ascii="Times New Roman" w:eastAsiaTheme="minorHAnsi" w:hAnsi="Times New Roman" w:cs="Times New Roman"/>
          <w:sz w:val="28"/>
          <w:szCs w:val="28"/>
          <w:lang w:eastAsia="en-US"/>
        </w:rPr>
        <w:t>,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6B2187" w:rsidRPr="00EB52DA" w:rsidRDefault="006B2187" w:rsidP="00603EEF">
      <w:pPr>
        <w:spacing w:after="0"/>
        <w:ind w:firstLine="567"/>
        <w:jc w:val="both"/>
        <w:rPr>
          <w:rFonts w:ascii="Times New Roman" w:hAnsi="Times New Roman"/>
          <w:b/>
          <w:sz w:val="28"/>
          <w:szCs w:val="28"/>
          <w:u w:val="single"/>
        </w:rPr>
      </w:pPr>
      <w:r w:rsidRPr="00EB52DA">
        <w:rPr>
          <w:rFonts w:ascii="Times New Roman" w:hAnsi="Times New Roman"/>
          <w:b/>
          <w:sz w:val="28"/>
          <w:szCs w:val="28"/>
          <w:u w:val="single"/>
        </w:rPr>
        <w:t>27.Сроки действия разрешения на строительство, реконструкцию:</w:t>
      </w:r>
    </w:p>
    <w:p w:rsidR="00ED6DA5" w:rsidRPr="00ED6DA5" w:rsidRDefault="006B2187" w:rsidP="00ED6DA5">
      <w:pPr>
        <w:pStyle w:val="ConsPlusNormal"/>
        <w:ind w:firstLine="540"/>
        <w:jc w:val="both"/>
        <w:rPr>
          <w:rFonts w:ascii="Times New Roman" w:eastAsiaTheme="minorHAnsi" w:hAnsi="Times New Roman" w:cs="Times New Roman"/>
          <w:sz w:val="28"/>
          <w:szCs w:val="28"/>
          <w:lang w:eastAsia="en-US"/>
        </w:rPr>
      </w:pPr>
      <w:r w:rsidRPr="00817C3A">
        <w:rPr>
          <w:rFonts w:ascii="Times New Roman" w:hAnsi="Times New Roman"/>
          <w:sz w:val="28"/>
          <w:szCs w:val="28"/>
        </w:rPr>
        <w:t xml:space="preserve">27.1.Разрешение на строительство выдается на </w:t>
      </w:r>
      <w:r w:rsidR="00ED6DA5">
        <w:rPr>
          <w:rFonts w:ascii="Times New Roman" w:hAnsi="Times New Roman"/>
          <w:sz w:val="28"/>
          <w:szCs w:val="28"/>
        </w:rPr>
        <w:t xml:space="preserve">весь </w:t>
      </w:r>
      <w:r w:rsidRPr="00817C3A">
        <w:rPr>
          <w:rFonts w:ascii="Times New Roman" w:hAnsi="Times New Roman"/>
          <w:sz w:val="28"/>
          <w:szCs w:val="28"/>
        </w:rPr>
        <w:t>срок, предусмотренный проектом организации  строительства объ</w:t>
      </w:r>
      <w:r w:rsidR="00ED6DA5">
        <w:rPr>
          <w:rFonts w:ascii="Times New Roman" w:hAnsi="Times New Roman"/>
          <w:sz w:val="28"/>
          <w:szCs w:val="28"/>
        </w:rPr>
        <w:t>екта капитального строительства,</w:t>
      </w:r>
      <w:r w:rsidR="00ED6DA5" w:rsidRPr="00ED6DA5">
        <w:rPr>
          <w:rFonts w:ascii="Times New Roman" w:eastAsiaTheme="minorHAnsi" w:hAnsi="Times New Roman"/>
          <w:sz w:val="28"/>
          <w:szCs w:val="28"/>
          <w:lang w:eastAsia="en-US"/>
        </w:rPr>
        <w:t xml:space="preserve"> </w:t>
      </w:r>
      <w:r w:rsidR="00ED6DA5" w:rsidRPr="00ED6DA5">
        <w:rPr>
          <w:rFonts w:ascii="Times New Roman" w:eastAsiaTheme="minorHAnsi" w:hAnsi="Times New Roman" w:cs="Times New Roman"/>
          <w:sz w:val="28"/>
          <w:szCs w:val="28"/>
          <w:lang w:eastAsia="en-US"/>
        </w:rPr>
        <w:t>за исключением случаев, е</w:t>
      </w:r>
      <w:r w:rsidR="00ED6DA5">
        <w:rPr>
          <w:rFonts w:ascii="Times New Roman" w:eastAsiaTheme="minorHAnsi" w:hAnsi="Times New Roman" w:cs="Times New Roman"/>
          <w:sz w:val="28"/>
          <w:szCs w:val="28"/>
          <w:lang w:eastAsia="en-US"/>
        </w:rPr>
        <w:t xml:space="preserve">сли такое разрешение выдается на отдельные этапы строительства, </w:t>
      </w:r>
      <w:r w:rsidR="004F4CA7">
        <w:rPr>
          <w:rFonts w:ascii="Times New Roman" w:eastAsiaTheme="minorHAnsi" w:hAnsi="Times New Roman" w:cs="Times New Roman"/>
          <w:sz w:val="28"/>
          <w:szCs w:val="28"/>
          <w:lang w:eastAsia="en-US"/>
        </w:rPr>
        <w:t>реконструкции.</w:t>
      </w:r>
      <w:r w:rsidR="00ED6DA5" w:rsidRPr="00ED6DA5">
        <w:rPr>
          <w:rFonts w:ascii="Times New Roman" w:eastAsiaTheme="minorHAnsi" w:hAnsi="Times New Roman" w:cs="Times New Roman"/>
          <w:sz w:val="28"/>
          <w:szCs w:val="28"/>
          <w:lang w:eastAsia="en-US"/>
        </w:rPr>
        <w:t xml:space="preserve"> Разрешение на индивидуальное жилищное строительство выдается на десять лет.</w:t>
      </w:r>
    </w:p>
    <w:p w:rsidR="006008BD" w:rsidRDefault="006B2187" w:rsidP="006008BD">
      <w:pPr>
        <w:pStyle w:val="ConsPlusNormal"/>
        <w:ind w:firstLine="540"/>
        <w:jc w:val="both"/>
        <w:rPr>
          <w:rFonts w:ascii="Times New Roman" w:hAnsi="Times New Roman"/>
          <w:sz w:val="28"/>
          <w:szCs w:val="28"/>
        </w:rPr>
      </w:pPr>
      <w:r w:rsidRPr="00817C3A">
        <w:rPr>
          <w:rFonts w:ascii="Times New Roman" w:hAnsi="Times New Roman"/>
          <w:sz w:val="28"/>
          <w:szCs w:val="28"/>
        </w:rPr>
        <w:t>27.</w:t>
      </w:r>
      <w:r w:rsidR="006008BD">
        <w:rPr>
          <w:rFonts w:ascii="Times New Roman" w:hAnsi="Times New Roman"/>
          <w:sz w:val="28"/>
          <w:szCs w:val="28"/>
        </w:rPr>
        <w:t>2</w:t>
      </w:r>
      <w:r w:rsidRPr="00817C3A">
        <w:rPr>
          <w:rFonts w:ascii="Times New Roman" w:hAnsi="Times New Roman"/>
          <w:sz w:val="28"/>
          <w:szCs w:val="28"/>
        </w:rPr>
        <w:t>.Действие разрешения на строительство прекращается в случаях:</w:t>
      </w:r>
    </w:p>
    <w:p w:rsidR="006008BD" w:rsidRPr="006008BD" w:rsidRDefault="006B2187" w:rsidP="006008BD">
      <w:pPr>
        <w:pStyle w:val="ConsPlusNormal"/>
        <w:ind w:firstLine="540"/>
        <w:jc w:val="both"/>
        <w:rPr>
          <w:rFonts w:ascii="Times New Roman" w:eastAsiaTheme="minorHAnsi" w:hAnsi="Times New Roman" w:cs="Times New Roman"/>
          <w:sz w:val="28"/>
          <w:szCs w:val="28"/>
          <w:lang w:eastAsia="en-US"/>
        </w:rPr>
      </w:pPr>
      <w:r w:rsidRPr="00817C3A">
        <w:rPr>
          <w:rFonts w:ascii="Times New Roman" w:hAnsi="Times New Roman"/>
          <w:sz w:val="28"/>
          <w:szCs w:val="28"/>
        </w:rPr>
        <w:t xml:space="preserve"> </w:t>
      </w:r>
      <w:r w:rsidR="006008BD" w:rsidRPr="006008BD">
        <w:rPr>
          <w:rFonts w:ascii="Times New Roman" w:eastAsiaTheme="minorHAnsi" w:hAnsi="Times New Roman" w:cs="Times New Roman"/>
          <w:sz w:val="28"/>
          <w:szCs w:val="28"/>
          <w:lang w:eastAsia="en-US"/>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6008BD" w:rsidRPr="006008BD" w:rsidRDefault="006008BD" w:rsidP="006008BD">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6008BD">
        <w:rPr>
          <w:rFonts w:ascii="Times New Roman" w:eastAsiaTheme="minorHAnsi" w:hAnsi="Times New Roman"/>
          <w:sz w:val="28"/>
          <w:szCs w:val="28"/>
          <w:lang w:eastAsia="en-US"/>
        </w:rPr>
        <w:t>2) отказа от права собственности и иных прав на земельные участки;</w:t>
      </w:r>
    </w:p>
    <w:p w:rsidR="006008BD" w:rsidRPr="006008BD" w:rsidRDefault="006008BD" w:rsidP="006008BD">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6008BD">
        <w:rPr>
          <w:rFonts w:ascii="Times New Roman" w:eastAsiaTheme="minorHAnsi" w:hAnsi="Times New Roman"/>
          <w:sz w:val="28"/>
          <w:szCs w:val="28"/>
          <w:lang w:eastAsia="en-US"/>
        </w:rPr>
        <w:t>3) расторжения договора аренды и иных договоров, на основании которых у граждан и юридических лиц возникли права на земельные участки;</w:t>
      </w:r>
    </w:p>
    <w:p w:rsidR="006008BD" w:rsidRDefault="006008BD" w:rsidP="006008BD">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6008BD">
        <w:rPr>
          <w:rFonts w:ascii="Times New Roman" w:eastAsiaTheme="minorHAnsi" w:hAnsi="Times New Roman"/>
          <w:sz w:val="28"/>
          <w:szCs w:val="28"/>
          <w:lang w:eastAsia="en-US"/>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EB52DA" w:rsidRDefault="00EB52DA" w:rsidP="00EB52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EB52DA">
        <w:rPr>
          <w:rFonts w:ascii="Times New Roman" w:eastAsiaTheme="minorHAnsi" w:hAnsi="Times New Roman"/>
          <w:sz w:val="28"/>
          <w:szCs w:val="28"/>
          <w:lang w:eastAsia="en-US"/>
        </w:rPr>
        <w:t>Уполномоченными на выдачу разрешений на строительство</w:t>
      </w:r>
      <w:r>
        <w:rPr>
          <w:rFonts w:ascii="Times New Roman" w:eastAsiaTheme="minorHAnsi" w:hAnsi="Times New Roman"/>
          <w:sz w:val="28"/>
          <w:szCs w:val="28"/>
          <w:lang w:eastAsia="en-US"/>
        </w:rPr>
        <w:t xml:space="preserve"> </w:t>
      </w:r>
      <w:r w:rsidRPr="00EB52DA">
        <w:rPr>
          <w:rFonts w:ascii="Times New Roman" w:eastAsiaTheme="minorHAnsi" w:hAnsi="Times New Roman"/>
          <w:sz w:val="28"/>
          <w:szCs w:val="28"/>
          <w:lang w:eastAsia="en-US"/>
        </w:rPr>
        <w:t>органом местного самоуправления</w:t>
      </w:r>
      <w:r>
        <w:rPr>
          <w:rFonts w:ascii="Times New Roman" w:eastAsiaTheme="minorHAnsi" w:hAnsi="Times New Roman"/>
          <w:sz w:val="28"/>
          <w:szCs w:val="28"/>
          <w:lang w:eastAsia="en-US"/>
        </w:rPr>
        <w:t xml:space="preserve"> </w:t>
      </w:r>
      <w:r w:rsidRPr="00EB52DA">
        <w:rPr>
          <w:rFonts w:ascii="Times New Roman" w:eastAsiaTheme="minorHAnsi" w:hAnsi="Times New Roman"/>
          <w:sz w:val="28"/>
          <w:szCs w:val="28"/>
          <w:lang w:eastAsia="en-US"/>
        </w:rPr>
        <w:t xml:space="preserve">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w:t>
      </w:r>
      <w:proofErr w:type="gramStart"/>
      <w:r w:rsidRPr="00EB52DA">
        <w:rPr>
          <w:rFonts w:ascii="Times New Roman" w:eastAsiaTheme="minorHAnsi" w:hAnsi="Times New Roman"/>
          <w:sz w:val="28"/>
          <w:szCs w:val="28"/>
          <w:lang w:eastAsia="en-US"/>
        </w:rPr>
        <w:t>в</w:t>
      </w:r>
      <w:proofErr w:type="gramEnd"/>
      <w:r w:rsidRPr="00EB52DA">
        <w:rPr>
          <w:rFonts w:ascii="Times New Roman" w:eastAsiaTheme="minorHAnsi" w:hAnsi="Times New Roman"/>
          <w:sz w:val="28"/>
          <w:szCs w:val="28"/>
          <w:lang w:eastAsia="en-US"/>
        </w:rPr>
        <w:t xml:space="preserve"> </w:t>
      </w:r>
      <w:hyperlink r:id="rId27" w:history="1">
        <w:proofErr w:type="gramStart"/>
        <w:r>
          <w:rPr>
            <w:rFonts w:ascii="Times New Roman" w:eastAsiaTheme="minorHAnsi" w:hAnsi="Times New Roman"/>
            <w:sz w:val="28"/>
            <w:szCs w:val="28"/>
            <w:lang w:eastAsia="en-US"/>
          </w:rPr>
          <w:t>пункта</w:t>
        </w:r>
        <w:proofErr w:type="gramEnd"/>
        <w:r w:rsidRPr="00EB52DA">
          <w:rPr>
            <w:rFonts w:ascii="Times New Roman" w:eastAsiaTheme="minorHAnsi" w:hAnsi="Times New Roman"/>
            <w:sz w:val="28"/>
            <w:szCs w:val="28"/>
            <w:lang w:eastAsia="en-US"/>
          </w:rPr>
          <w:t xml:space="preserve"> 27.2</w:t>
        </w:r>
      </w:hyperlink>
      <w:r w:rsidRPr="00EB52DA">
        <w:rPr>
          <w:rFonts w:ascii="Times New Roman" w:eastAsiaTheme="minorHAnsi" w:hAnsi="Times New Roman"/>
          <w:sz w:val="28"/>
          <w:szCs w:val="28"/>
          <w:lang w:eastAsia="en-US"/>
        </w:rPr>
        <w:t xml:space="preserve"> настоящей </w:t>
      </w:r>
      <w:r>
        <w:rPr>
          <w:rFonts w:ascii="Times New Roman" w:eastAsiaTheme="minorHAnsi" w:hAnsi="Times New Roman"/>
          <w:sz w:val="28"/>
          <w:szCs w:val="28"/>
          <w:lang w:eastAsia="en-US"/>
        </w:rPr>
        <w:t>части при получении следующих документов:</w:t>
      </w:r>
    </w:p>
    <w:p w:rsidR="00EB52DA" w:rsidRPr="00EB52DA" w:rsidRDefault="00EB52DA" w:rsidP="00EB52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EB52DA">
        <w:rPr>
          <w:rFonts w:ascii="Times New Roman" w:eastAsiaTheme="minorHAnsi" w:hAnsi="Times New Roman"/>
          <w:sz w:val="28"/>
          <w:szCs w:val="28"/>
          <w:lang w:eastAsia="en-US"/>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EB52DA" w:rsidRPr="006008BD" w:rsidRDefault="00EB52DA" w:rsidP="00EB52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EB52DA">
        <w:rPr>
          <w:rFonts w:ascii="Times New Roman" w:eastAsiaTheme="minorHAnsi" w:hAnsi="Times New Roman"/>
          <w:sz w:val="28"/>
          <w:szCs w:val="28"/>
          <w:lang w:eastAsia="en-US"/>
        </w:rPr>
        <w:lastRenderedPageBreak/>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6B2187" w:rsidRPr="00817C3A" w:rsidRDefault="006B2187" w:rsidP="006B2187">
      <w:pPr>
        <w:spacing w:after="0"/>
        <w:ind w:firstLine="567"/>
        <w:jc w:val="both"/>
        <w:rPr>
          <w:rFonts w:ascii="Times New Roman" w:hAnsi="Times New Roman"/>
          <w:sz w:val="28"/>
          <w:szCs w:val="28"/>
        </w:rPr>
      </w:pPr>
      <w:r w:rsidRPr="00817C3A">
        <w:rPr>
          <w:rFonts w:ascii="Times New Roman" w:hAnsi="Times New Roman"/>
          <w:sz w:val="28"/>
          <w:szCs w:val="28"/>
        </w:rPr>
        <w:t>27.</w:t>
      </w:r>
      <w:r w:rsidR="006478B7">
        <w:rPr>
          <w:rFonts w:ascii="Times New Roman" w:hAnsi="Times New Roman"/>
          <w:sz w:val="28"/>
          <w:szCs w:val="28"/>
        </w:rPr>
        <w:t>4</w:t>
      </w:r>
      <w:r w:rsidRPr="00817C3A">
        <w:rPr>
          <w:rFonts w:ascii="Times New Roman" w:hAnsi="Times New Roman"/>
          <w:sz w:val="28"/>
          <w:szCs w:val="28"/>
        </w:rPr>
        <w:t>.Разрешение на строительство аннулируется уполномоченным специалистом администрации  при наличии следующих оснований: застройщик отказался от строительства, о чем письменно уведомил администрацию сельского поселения;  после выдачи разрешения на строительство обнаружено, что представленные для его получения документы являются недействительными либо содержат недостоверные сведения.</w:t>
      </w:r>
    </w:p>
    <w:p w:rsidR="006B2187" w:rsidRPr="00257F65" w:rsidRDefault="006B2187" w:rsidP="006B2187">
      <w:pPr>
        <w:spacing w:after="0"/>
        <w:ind w:firstLine="567"/>
        <w:rPr>
          <w:rFonts w:ascii="Times New Roman" w:hAnsi="Times New Roman"/>
          <w:b/>
          <w:sz w:val="28"/>
          <w:szCs w:val="28"/>
          <w:u w:val="single"/>
        </w:rPr>
      </w:pPr>
      <w:r w:rsidRPr="00257F65">
        <w:rPr>
          <w:rFonts w:ascii="Times New Roman" w:hAnsi="Times New Roman"/>
          <w:b/>
          <w:sz w:val="28"/>
          <w:szCs w:val="28"/>
          <w:u w:val="single"/>
        </w:rPr>
        <w:t>28.Выдача разрешения на строительство не требуется в случае:</w:t>
      </w:r>
    </w:p>
    <w:p w:rsidR="006B2187" w:rsidRPr="00817C3A" w:rsidRDefault="006B2187" w:rsidP="006B2187">
      <w:pPr>
        <w:autoSpaceDE w:val="0"/>
        <w:autoSpaceDN w:val="0"/>
        <w:adjustRightInd w:val="0"/>
        <w:spacing w:after="0" w:line="240" w:lineRule="auto"/>
        <w:ind w:firstLine="540"/>
        <w:jc w:val="both"/>
        <w:rPr>
          <w:rFonts w:ascii="Times New Roman" w:hAnsi="Times New Roman"/>
          <w:sz w:val="28"/>
          <w:szCs w:val="28"/>
        </w:rPr>
      </w:pPr>
      <w:r w:rsidRPr="00817C3A">
        <w:rPr>
          <w:rFonts w:ascii="Times New Roman" w:hAnsi="Times New Roman"/>
          <w:sz w:val="28"/>
          <w:szCs w:val="28"/>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6B2187" w:rsidRPr="00817C3A" w:rsidRDefault="006B2187" w:rsidP="006B2187">
      <w:pPr>
        <w:autoSpaceDE w:val="0"/>
        <w:autoSpaceDN w:val="0"/>
        <w:adjustRightInd w:val="0"/>
        <w:spacing w:after="0" w:line="240" w:lineRule="auto"/>
        <w:ind w:firstLine="540"/>
        <w:jc w:val="both"/>
        <w:rPr>
          <w:rFonts w:ascii="Times New Roman" w:hAnsi="Times New Roman"/>
          <w:sz w:val="28"/>
          <w:szCs w:val="28"/>
        </w:rPr>
      </w:pPr>
      <w:r w:rsidRPr="00817C3A">
        <w:rPr>
          <w:rFonts w:ascii="Times New Roman" w:hAnsi="Times New Roman"/>
          <w:sz w:val="28"/>
          <w:szCs w:val="28"/>
        </w:rPr>
        <w:t>2) строительства, реконструкции объектов, не являющихся объектами капитального строительства (киосков, навесов и других);</w:t>
      </w:r>
    </w:p>
    <w:p w:rsidR="006B2187" w:rsidRPr="00817C3A" w:rsidRDefault="006B2187" w:rsidP="006B2187">
      <w:pPr>
        <w:autoSpaceDE w:val="0"/>
        <w:autoSpaceDN w:val="0"/>
        <w:adjustRightInd w:val="0"/>
        <w:spacing w:after="0" w:line="240" w:lineRule="auto"/>
        <w:ind w:firstLine="540"/>
        <w:jc w:val="both"/>
        <w:rPr>
          <w:rFonts w:ascii="Times New Roman" w:hAnsi="Times New Roman"/>
          <w:sz w:val="28"/>
          <w:szCs w:val="28"/>
        </w:rPr>
      </w:pPr>
      <w:r w:rsidRPr="00817C3A">
        <w:rPr>
          <w:rFonts w:ascii="Times New Roman" w:hAnsi="Times New Roman"/>
          <w:sz w:val="28"/>
          <w:szCs w:val="28"/>
        </w:rPr>
        <w:t>3) строительства на земельном участке строений и сооружений вспомогательного использования;</w:t>
      </w:r>
    </w:p>
    <w:p w:rsidR="006B2187" w:rsidRPr="00817C3A" w:rsidRDefault="006B2187" w:rsidP="006B2187">
      <w:pPr>
        <w:autoSpaceDE w:val="0"/>
        <w:autoSpaceDN w:val="0"/>
        <w:adjustRightInd w:val="0"/>
        <w:spacing w:after="0" w:line="240" w:lineRule="auto"/>
        <w:ind w:firstLine="540"/>
        <w:jc w:val="both"/>
        <w:rPr>
          <w:rFonts w:ascii="Times New Roman" w:hAnsi="Times New Roman"/>
          <w:sz w:val="28"/>
          <w:szCs w:val="28"/>
        </w:rPr>
      </w:pPr>
      <w:r w:rsidRPr="00817C3A">
        <w:rPr>
          <w:rFonts w:ascii="Times New Roman" w:hAnsi="Times New Roman"/>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6B2187" w:rsidRDefault="006B2187" w:rsidP="006B2187">
      <w:pPr>
        <w:autoSpaceDE w:val="0"/>
        <w:autoSpaceDN w:val="0"/>
        <w:adjustRightInd w:val="0"/>
        <w:spacing w:after="0" w:line="240" w:lineRule="auto"/>
        <w:ind w:firstLine="540"/>
        <w:jc w:val="both"/>
        <w:rPr>
          <w:rFonts w:ascii="Times New Roman" w:hAnsi="Times New Roman"/>
          <w:sz w:val="28"/>
          <w:szCs w:val="28"/>
        </w:rPr>
      </w:pPr>
      <w:r w:rsidRPr="00817C3A">
        <w:rPr>
          <w:rFonts w:ascii="Times New Roman" w:hAnsi="Times New Roman"/>
          <w:sz w:val="28"/>
          <w:szCs w:val="28"/>
        </w:rPr>
        <w:t>4.1) капитального ремонта объектов капитального строительства;</w:t>
      </w:r>
    </w:p>
    <w:p w:rsidR="00257F65" w:rsidRPr="00257F65" w:rsidRDefault="00257F65" w:rsidP="00257F65">
      <w:pPr>
        <w:autoSpaceDE w:val="0"/>
        <w:autoSpaceDN w:val="0"/>
        <w:adjustRightInd w:val="0"/>
        <w:spacing w:after="0" w:line="240" w:lineRule="auto"/>
        <w:ind w:firstLine="540"/>
        <w:jc w:val="both"/>
        <w:rPr>
          <w:rFonts w:ascii="Times New Roman" w:eastAsiaTheme="minorHAnsi" w:hAnsi="Times New Roman"/>
          <w:bCs/>
          <w:sz w:val="28"/>
          <w:szCs w:val="28"/>
          <w:lang w:eastAsia="en-US"/>
        </w:rPr>
      </w:pPr>
      <w:r w:rsidRPr="00257F65">
        <w:rPr>
          <w:rFonts w:ascii="Times New Roman" w:eastAsiaTheme="minorHAnsi" w:hAnsi="Times New Roman"/>
          <w:bCs/>
          <w:sz w:val="28"/>
          <w:szCs w:val="28"/>
          <w:lang w:eastAsia="en-US"/>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28" w:history="1">
        <w:r w:rsidRPr="00257F65">
          <w:rPr>
            <w:rFonts w:ascii="Times New Roman" w:eastAsiaTheme="minorHAnsi" w:hAnsi="Times New Roman"/>
            <w:bCs/>
            <w:color w:val="0000FF"/>
            <w:sz w:val="28"/>
            <w:szCs w:val="28"/>
            <w:lang w:eastAsia="en-US"/>
          </w:rPr>
          <w:t>законодательством</w:t>
        </w:r>
      </w:hyperlink>
      <w:r w:rsidRPr="00257F65">
        <w:rPr>
          <w:rFonts w:ascii="Times New Roman" w:eastAsiaTheme="minorHAnsi" w:hAnsi="Times New Roman"/>
          <w:bCs/>
          <w:sz w:val="28"/>
          <w:szCs w:val="28"/>
          <w:lang w:eastAsia="en-US"/>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6B2187" w:rsidRPr="00817C3A" w:rsidRDefault="006B2187" w:rsidP="006B2187">
      <w:pPr>
        <w:autoSpaceDE w:val="0"/>
        <w:autoSpaceDN w:val="0"/>
        <w:adjustRightInd w:val="0"/>
        <w:spacing w:after="0" w:line="240" w:lineRule="auto"/>
        <w:ind w:firstLine="540"/>
        <w:jc w:val="both"/>
        <w:rPr>
          <w:rFonts w:ascii="Times New Roman" w:hAnsi="Times New Roman"/>
          <w:sz w:val="28"/>
          <w:szCs w:val="28"/>
        </w:rPr>
      </w:pPr>
      <w:r w:rsidRPr="00817C3A">
        <w:rPr>
          <w:rFonts w:ascii="Times New Roman" w:hAnsi="Times New Roman"/>
          <w:sz w:val="28"/>
          <w:szCs w:val="28"/>
        </w:rPr>
        <w:t>5) иных случаях, если в соответствии с Градостроительным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6B2187" w:rsidRPr="00817C3A" w:rsidRDefault="006B2187" w:rsidP="006B2187">
      <w:pPr>
        <w:autoSpaceDE w:val="0"/>
        <w:autoSpaceDN w:val="0"/>
        <w:adjustRightInd w:val="0"/>
        <w:spacing w:after="0" w:line="240" w:lineRule="auto"/>
        <w:ind w:firstLine="540"/>
        <w:jc w:val="both"/>
        <w:rPr>
          <w:rFonts w:ascii="Times New Roman" w:hAnsi="Times New Roman"/>
          <w:sz w:val="28"/>
          <w:szCs w:val="28"/>
        </w:rPr>
      </w:pPr>
    </w:p>
    <w:p w:rsidR="006B2187" w:rsidRPr="00817C3A" w:rsidRDefault="006B2187" w:rsidP="006B2187">
      <w:pPr>
        <w:shd w:val="clear" w:color="auto" w:fill="FFFFFF"/>
        <w:ind w:firstLine="567"/>
        <w:jc w:val="center"/>
        <w:rPr>
          <w:rFonts w:ascii="Times New Roman" w:hAnsi="Times New Roman"/>
          <w:b/>
          <w:bCs/>
          <w:spacing w:val="1"/>
          <w:sz w:val="28"/>
          <w:szCs w:val="28"/>
        </w:rPr>
      </w:pPr>
      <w:r w:rsidRPr="00817C3A">
        <w:rPr>
          <w:rFonts w:ascii="Times New Roman" w:hAnsi="Times New Roman"/>
          <w:b/>
          <w:bCs/>
          <w:spacing w:val="1"/>
          <w:sz w:val="28"/>
          <w:szCs w:val="28"/>
        </w:rPr>
        <w:t xml:space="preserve"> </w:t>
      </w:r>
      <w:r w:rsidRPr="00817C3A">
        <w:rPr>
          <w:rFonts w:ascii="Times New Roman" w:hAnsi="Times New Roman"/>
          <w:b/>
          <w:bCs/>
          <w:spacing w:val="1"/>
          <w:sz w:val="28"/>
          <w:szCs w:val="28"/>
          <w:lang w:val="en-US"/>
        </w:rPr>
        <w:t>IV</w:t>
      </w:r>
      <w:r w:rsidRPr="00817C3A">
        <w:rPr>
          <w:rFonts w:ascii="Times New Roman" w:hAnsi="Times New Roman"/>
          <w:b/>
          <w:bCs/>
          <w:spacing w:val="1"/>
          <w:sz w:val="28"/>
          <w:szCs w:val="28"/>
        </w:rPr>
        <w:t>. Порядок и формы контроля за исполнением муниципальной услуги</w:t>
      </w:r>
    </w:p>
    <w:p w:rsidR="006B2187" w:rsidRPr="00817C3A" w:rsidRDefault="006B2187" w:rsidP="006B2187">
      <w:pPr>
        <w:numPr>
          <w:ilvl w:val="0"/>
          <w:numId w:val="13"/>
        </w:numPr>
        <w:tabs>
          <w:tab w:val="left" w:pos="0"/>
        </w:tabs>
        <w:autoSpaceDE w:val="0"/>
        <w:autoSpaceDN w:val="0"/>
        <w:adjustRightInd w:val="0"/>
        <w:spacing w:after="0" w:line="240" w:lineRule="auto"/>
        <w:ind w:left="0" w:firstLine="568"/>
        <w:jc w:val="both"/>
        <w:rPr>
          <w:rFonts w:ascii="Times New Roman" w:hAnsi="Times New Roman"/>
          <w:sz w:val="28"/>
          <w:szCs w:val="28"/>
        </w:rPr>
      </w:pPr>
      <w:proofErr w:type="gramStart"/>
      <w:r w:rsidRPr="00817C3A">
        <w:rPr>
          <w:rFonts w:ascii="Times New Roman" w:hAnsi="Times New Roman"/>
          <w:sz w:val="28"/>
          <w:szCs w:val="28"/>
        </w:rPr>
        <w:t>Контроль за</w:t>
      </w:r>
      <w:proofErr w:type="gramEnd"/>
      <w:r w:rsidRPr="00817C3A">
        <w:rPr>
          <w:rFonts w:ascii="Times New Roman" w:hAnsi="Times New Roman"/>
          <w:sz w:val="28"/>
          <w:szCs w:val="28"/>
        </w:rPr>
        <w:t xml:space="preserve"> исполнением административных процедур при предоставлении муниципальной услуги, осуществляется должностными лицами Администрации сельского поселения, ответственными за организацию работы по предоставлению муниципальной услуги.</w:t>
      </w:r>
    </w:p>
    <w:p w:rsidR="006B2187" w:rsidRPr="00817C3A" w:rsidRDefault="006B2187" w:rsidP="006B2187">
      <w:pPr>
        <w:numPr>
          <w:ilvl w:val="0"/>
          <w:numId w:val="1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817C3A">
        <w:rPr>
          <w:rFonts w:ascii="Times New Roman" w:hAnsi="Times New Roman"/>
          <w:sz w:val="28"/>
          <w:szCs w:val="28"/>
        </w:rPr>
        <w:t xml:space="preserve">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 </w:t>
      </w:r>
    </w:p>
    <w:p w:rsidR="006B2187" w:rsidRPr="00817C3A" w:rsidRDefault="006B2187" w:rsidP="006B2187">
      <w:pPr>
        <w:numPr>
          <w:ilvl w:val="0"/>
          <w:numId w:val="1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817C3A">
        <w:rPr>
          <w:rFonts w:ascii="Times New Roman" w:hAnsi="Times New Roman"/>
          <w:sz w:val="28"/>
          <w:szCs w:val="28"/>
        </w:rPr>
        <w:lastRenderedPageBreak/>
        <w:t xml:space="preserve">Исполнитель, ответственный за осуществление соответствующих административных процедур Административного регламента, несет персональную ответственность </w:t>
      </w:r>
      <w:proofErr w:type="gramStart"/>
      <w:r w:rsidRPr="00817C3A">
        <w:rPr>
          <w:rFonts w:ascii="Times New Roman" w:hAnsi="Times New Roman"/>
          <w:sz w:val="28"/>
          <w:szCs w:val="28"/>
        </w:rPr>
        <w:t>за</w:t>
      </w:r>
      <w:proofErr w:type="gramEnd"/>
      <w:r w:rsidRPr="00817C3A">
        <w:rPr>
          <w:rFonts w:ascii="Times New Roman" w:hAnsi="Times New Roman"/>
          <w:sz w:val="28"/>
          <w:szCs w:val="28"/>
        </w:rPr>
        <w:t>:</w:t>
      </w:r>
    </w:p>
    <w:p w:rsidR="006B2187" w:rsidRPr="00817C3A" w:rsidRDefault="006B2187" w:rsidP="006B2187">
      <w:pPr>
        <w:spacing w:after="0"/>
        <w:ind w:firstLine="567"/>
        <w:jc w:val="both"/>
        <w:rPr>
          <w:rFonts w:ascii="Times New Roman" w:hAnsi="Times New Roman"/>
          <w:sz w:val="28"/>
          <w:szCs w:val="28"/>
        </w:rPr>
      </w:pPr>
      <w:r w:rsidRPr="00817C3A">
        <w:rPr>
          <w:rFonts w:ascii="Times New Roman" w:hAnsi="Times New Roman"/>
          <w:sz w:val="28"/>
          <w:szCs w:val="28"/>
        </w:rPr>
        <w:t>- соответствие результатов рассмотрения документов требованиям законодательства Российской Федерации;</w:t>
      </w:r>
    </w:p>
    <w:p w:rsidR="006B2187" w:rsidRPr="00817C3A" w:rsidRDefault="006B2187" w:rsidP="006B2187">
      <w:pPr>
        <w:spacing w:after="0"/>
        <w:ind w:firstLine="567"/>
        <w:jc w:val="both"/>
        <w:rPr>
          <w:rFonts w:ascii="Times New Roman" w:hAnsi="Times New Roman"/>
          <w:sz w:val="28"/>
          <w:szCs w:val="28"/>
        </w:rPr>
      </w:pPr>
      <w:r w:rsidRPr="00817C3A">
        <w:rPr>
          <w:rFonts w:ascii="Times New Roman" w:hAnsi="Times New Roman"/>
          <w:sz w:val="28"/>
          <w:szCs w:val="28"/>
        </w:rPr>
        <w:t>- соблюдение сроков и порядка приема документов, правильность внесения записи в журналы учета;</w:t>
      </w:r>
    </w:p>
    <w:p w:rsidR="006B2187" w:rsidRPr="00817C3A" w:rsidRDefault="006B2187" w:rsidP="006B2187">
      <w:pPr>
        <w:spacing w:after="0"/>
        <w:ind w:firstLine="567"/>
        <w:jc w:val="both"/>
        <w:rPr>
          <w:rFonts w:ascii="Times New Roman" w:hAnsi="Times New Roman"/>
          <w:sz w:val="28"/>
          <w:szCs w:val="28"/>
        </w:rPr>
      </w:pPr>
      <w:r w:rsidRPr="00817C3A">
        <w:rPr>
          <w:rFonts w:ascii="Times New Roman" w:hAnsi="Times New Roman"/>
          <w:sz w:val="28"/>
          <w:szCs w:val="28"/>
        </w:rPr>
        <w:t>- соблюдение сроков и порядка оформления документов;</w:t>
      </w:r>
    </w:p>
    <w:p w:rsidR="006B2187" w:rsidRPr="00817C3A" w:rsidRDefault="006B2187" w:rsidP="006B2187">
      <w:pPr>
        <w:spacing w:after="0"/>
        <w:ind w:firstLine="567"/>
        <w:jc w:val="both"/>
        <w:rPr>
          <w:rFonts w:ascii="Times New Roman" w:hAnsi="Times New Roman"/>
          <w:sz w:val="28"/>
          <w:szCs w:val="28"/>
        </w:rPr>
      </w:pPr>
      <w:r w:rsidRPr="00817C3A">
        <w:rPr>
          <w:rFonts w:ascii="Times New Roman" w:hAnsi="Times New Roman"/>
          <w:sz w:val="28"/>
          <w:szCs w:val="28"/>
        </w:rPr>
        <w:t>- правильность внесения сведений в базы данных.</w:t>
      </w:r>
    </w:p>
    <w:p w:rsidR="006B2187" w:rsidRPr="00817C3A" w:rsidRDefault="006B2187" w:rsidP="006B2187">
      <w:pPr>
        <w:widowControl w:val="0"/>
        <w:numPr>
          <w:ilvl w:val="0"/>
          <w:numId w:val="13"/>
        </w:numPr>
        <w:autoSpaceDE w:val="0"/>
        <w:autoSpaceDN w:val="0"/>
        <w:adjustRightInd w:val="0"/>
        <w:spacing w:after="0" w:line="240" w:lineRule="auto"/>
        <w:ind w:left="0" w:firstLine="567"/>
        <w:jc w:val="both"/>
        <w:rPr>
          <w:rFonts w:ascii="Times New Roman" w:hAnsi="Times New Roman"/>
          <w:sz w:val="28"/>
          <w:szCs w:val="28"/>
        </w:rPr>
      </w:pPr>
      <w:r w:rsidRPr="00817C3A">
        <w:rPr>
          <w:rFonts w:ascii="Times New Roman" w:hAnsi="Times New Roman"/>
          <w:sz w:val="28"/>
          <w:szCs w:val="28"/>
        </w:rPr>
        <w:t>Перечень должностных лиц, осуществляющих контроль, устанавливается индивидуальными правовыми актами Администрации сельского поселения.</w:t>
      </w:r>
    </w:p>
    <w:p w:rsidR="006B2187" w:rsidRPr="00817C3A" w:rsidRDefault="006B2187" w:rsidP="006B2187">
      <w:pPr>
        <w:widowControl w:val="0"/>
        <w:numPr>
          <w:ilvl w:val="0"/>
          <w:numId w:val="13"/>
        </w:numPr>
        <w:autoSpaceDE w:val="0"/>
        <w:autoSpaceDN w:val="0"/>
        <w:adjustRightInd w:val="0"/>
        <w:spacing w:after="0" w:line="240" w:lineRule="auto"/>
        <w:ind w:left="0" w:firstLine="567"/>
        <w:jc w:val="both"/>
        <w:rPr>
          <w:rFonts w:ascii="Times New Roman" w:hAnsi="Times New Roman"/>
          <w:sz w:val="28"/>
          <w:szCs w:val="28"/>
        </w:rPr>
      </w:pPr>
      <w:r w:rsidRPr="00817C3A">
        <w:rPr>
          <w:rFonts w:ascii="Times New Roman" w:hAnsi="Times New Roman"/>
          <w:sz w:val="28"/>
          <w:szCs w:val="28"/>
        </w:rPr>
        <w:t>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иных нормативных правовых актов Российской Федерации.</w:t>
      </w:r>
    </w:p>
    <w:p w:rsidR="006B2187" w:rsidRPr="00817C3A" w:rsidRDefault="006B2187" w:rsidP="006B2187">
      <w:pPr>
        <w:widowControl w:val="0"/>
        <w:numPr>
          <w:ilvl w:val="0"/>
          <w:numId w:val="13"/>
        </w:numPr>
        <w:autoSpaceDE w:val="0"/>
        <w:autoSpaceDN w:val="0"/>
        <w:adjustRightInd w:val="0"/>
        <w:spacing w:after="0" w:line="240" w:lineRule="auto"/>
        <w:ind w:left="0" w:firstLine="567"/>
        <w:jc w:val="both"/>
        <w:rPr>
          <w:rFonts w:ascii="Times New Roman" w:hAnsi="Times New Roman"/>
          <w:sz w:val="28"/>
          <w:szCs w:val="28"/>
        </w:rPr>
      </w:pPr>
      <w:r w:rsidRPr="00817C3A">
        <w:rPr>
          <w:rFonts w:ascii="Times New Roman" w:hAnsi="Times New Roman"/>
          <w:sz w:val="28"/>
          <w:szCs w:val="28"/>
        </w:rPr>
        <w:t>Периодичность осуществления контроля устанавливается руководителем Администрации Сейкинского сельского поселения.</w:t>
      </w:r>
    </w:p>
    <w:p w:rsidR="006B2187" w:rsidRPr="00817C3A" w:rsidRDefault="006B2187" w:rsidP="006B2187">
      <w:pPr>
        <w:widowControl w:val="0"/>
        <w:numPr>
          <w:ilvl w:val="0"/>
          <w:numId w:val="13"/>
        </w:numPr>
        <w:autoSpaceDE w:val="0"/>
        <w:autoSpaceDN w:val="0"/>
        <w:adjustRightInd w:val="0"/>
        <w:spacing w:after="0" w:line="240" w:lineRule="auto"/>
        <w:ind w:left="0" w:firstLine="567"/>
        <w:jc w:val="both"/>
        <w:rPr>
          <w:rFonts w:ascii="Times New Roman" w:hAnsi="Times New Roman"/>
          <w:sz w:val="28"/>
          <w:szCs w:val="28"/>
        </w:rPr>
      </w:pPr>
      <w:proofErr w:type="gramStart"/>
      <w:r w:rsidRPr="00817C3A">
        <w:rPr>
          <w:rFonts w:ascii="Times New Roman" w:hAnsi="Times New Roman"/>
          <w:sz w:val="28"/>
          <w:szCs w:val="28"/>
        </w:rPr>
        <w:t>Контроль за</w:t>
      </w:r>
      <w:proofErr w:type="gramEnd"/>
      <w:r w:rsidRPr="00817C3A">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связанных с предоставлением муниципальной услуги.</w:t>
      </w:r>
    </w:p>
    <w:p w:rsidR="006B2187" w:rsidRPr="00817C3A" w:rsidRDefault="006B2187" w:rsidP="006B2187">
      <w:pPr>
        <w:widowControl w:val="0"/>
        <w:numPr>
          <w:ilvl w:val="0"/>
          <w:numId w:val="13"/>
        </w:numPr>
        <w:autoSpaceDE w:val="0"/>
        <w:autoSpaceDN w:val="0"/>
        <w:adjustRightInd w:val="0"/>
        <w:spacing w:after="0" w:line="240" w:lineRule="auto"/>
        <w:ind w:left="0" w:firstLine="567"/>
        <w:jc w:val="both"/>
        <w:rPr>
          <w:rFonts w:ascii="Times New Roman" w:hAnsi="Times New Roman"/>
          <w:sz w:val="28"/>
          <w:szCs w:val="28"/>
        </w:rPr>
      </w:pPr>
      <w:r w:rsidRPr="00817C3A">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6B2187" w:rsidRPr="00817C3A" w:rsidRDefault="006B2187" w:rsidP="006B2187">
      <w:pPr>
        <w:widowControl w:val="0"/>
        <w:numPr>
          <w:ilvl w:val="0"/>
          <w:numId w:val="13"/>
        </w:numPr>
        <w:autoSpaceDE w:val="0"/>
        <w:autoSpaceDN w:val="0"/>
        <w:adjustRightInd w:val="0"/>
        <w:spacing w:after="0" w:line="240" w:lineRule="auto"/>
        <w:ind w:left="0" w:firstLine="567"/>
        <w:jc w:val="both"/>
        <w:rPr>
          <w:rFonts w:ascii="Times New Roman" w:hAnsi="Times New Roman"/>
          <w:sz w:val="28"/>
          <w:szCs w:val="28"/>
        </w:rPr>
      </w:pPr>
      <w:r w:rsidRPr="00817C3A">
        <w:rPr>
          <w:rFonts w:ascii="Times New Roman" w:hAnsi="Times New Roman"/>
          <w:sz w:val="28"/>
          <w:szCs w:val="28"/>
        </w:rPr>
        <w:t xml:space="preserve">Проверка также может проводиться по конкретному обращению (жалобе) заявителя. </w:t>
      </w:r>
    </w:p>
    <w:p w:rsidR="006B2187" w:rsidRPr="00817C3A" w:rsidRDefault="006B2187" w:rsidP="006B2187">
      <w:pPr>
        <w:widowControl w:val="0"/>
        <w:autoSpaceDE w:val="0"/>
        <w:autoSpaceDN w:val="0"/>
        <w:adjustRightInd w:val="0"/>
        <w:spacing w:after="0" w:line="240" w:lineRule="auto"/>
        <w:ind w:left="567"/>
        <w:jc w:val="both"/>
        <w:rPr>
          <w:rFonts w:ascii="Times New Roman" w:hAnsi="Times New Roman"/>
          <w:sz w:val="28"/>
          <w:szCs w:val="28"/>
        </w:rPr>
      </w:pPr>
    </w:p>
    <w:p w:rsidR="006B2187" w:rsidRPr="00817C3A" w:rsidRDefault="006B2187" w:rsidP="006B2187">
      <w:pPr>
        <w:spacing w:after="0"/>
        <w:ind w:firstLine="567"/>
        <w:jc w:val="center"/>
        <w:rPr>
          <w:rFonts w:ascii="Times New Roman" w:hAnsi="Times New Roman"/>
          <w:b/>
          <w:bCs/>
          <w:sz w:val="28"/>
          <w:szCs w:val="28"/>
        </w:rPr>
      </w:pPr>
      <w:r w:rsidRPr="00817C3A">
        <w:rPr>
          <w:rFonts w:ascii="Times New Roman" w:hAnsi="Times New Roman"/>
          <w:b/>
          <w:bCs/>
          <w:sz w:val="28"/>
          <w:szCs w:val="28"/>
          <w:lang w:val="en-US"/>
        </w:rPr>
        <w:t>V</w:t>
      </w:r>
      <w:r w:rsidRPr="00817C3A">
        <w:rPr>
          <w:rFonts w:ascii="Times New Roman" w:hAnsi="Times New Roman"/>
          <w:b/>
          <w:bCs/>
          <w:sz w:val="28"/>
          <w:szCs w:val="28"/>
        </w:rPr>
        <w:t>. Досудебный (внесудебный) порядок обжалования действия решений и действий (бездействия) Администрации Сейкинского сельского поселения, а также должностных лиц Администрации Сейкинского сельского поселения</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38. Заявитель, а также его законный представитель имеют право на досудебное (внесудебное) обжалование решений и действий (бездействия) органа, предоставляющего муниципальную услугу, а также должностных лиц, муниципальных служащих.</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Жалобой на нарушение порядка предоставления муниципальной услуги (далее – жалоба) является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услугу, должностным лицом органа, предоставляющего услугу, при получении данным заявителем муниципальной услуги.</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lastRenderedPageBreak/>
        <w:t>Заявитель может обратиться с жалобой, в том числе в следующих случаях:</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6B2187" w:rsidRPr="00817C3A" w:rsidRDefault="006B2187" w:rsidP="006B2187">
      <w:pPr>
        <w:pStyle w:val="ac"/>
        <w:ind w:firstLine="567"/>
        <w:jc w:val="both"/>
        <w:rPr>
          <w:rFonts w:ascii="Times New Roman" w:eastAsia="Andale Sans UI" w:hAnsi="Times New Roman" w:cs="Times New Roman"/>
          <w:kern w:val="1"/>
          <w:sz w:val="28"/>
          <w:szCs w:val="28"/>
        </w:rPr>
      </w:pPr>
      <w:r w:rsidRPr="00817C3A">
        <w:rPr>
          <w:rFonts w:ascii="Times New Roman" w:eastAsia="Andale Sans UI" w:hAnsi="Times New Roman" w:cs="Times New Roman"/>
          <w:kern w:val="1"/>
          <w:sz w:val="28"/>
          <w:szCs w:val="28"/>
        </w:rPr>
        <w:t>2)   нарушение срока предоставления муниципальной услуги;</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B2187" w:rsidRPr="00817C3A" w:rsidRDefault="006B2187" w:rsidP="006B2187">
      <w:pPr>
        <w:pStyle w:val="ac"/>
        <w:ind w:firstLine="567"/>
        <w:jc w:val="both"/>
        <w:rPr>
          <w:rFonts w:ascii="Times New Roman" w:hAnsi="Times New Roman" w:cs="Times New Roman"/>
          <w:sz w:val="28"/>
          <w:szCs w:val="28"/>
        </w:rPr>
      </w:pPr>
      <w:proofErr w:type="gramStart"/>
      <w:r w:rsidRPr="00817C3A">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2187" w:rsidRPr="00817C3A" w:rsidRDefault="006B2187" w:rsidP="006B2187">
      <w:pPr>
        <w:pStyle w:val="ac"/>
        <w:ind w:firstLine="567"/>
        <w:jc w:val="both"/>
        <w:rPr>
          <w:rFonts w:ascii="Times New Roman" w:hAnsi="Times New Roman" w:cs="Times New Roman"/>
          <w:sz w:val="28"/>
          <w:szCs w:val="28"/>
        </w:rPr>
      </w:pPr>
      <w:proofErr w:type="gramStart"/>
      <w:r w:rsidRPr="00817C3A">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 xml:space="preserve">39. Жалоба подается в письменной форме на бумажном носителе, в электронной    форме в Администрацию (приложение № 6). </w:t>
      </w:r>
      <w:proofErr w:type="gramStart"/>
      <w:r w:rsidRPr="00817C3A">
        <w:rPr>
          <w:rFonts w:ascii="Times New Roman" w:hAnsi="Times New Roman" w:cs="Times New Roman"/>
          <w:sz w:val="28"/>
          <w:szCs w:val="28"/>
        </w:rPr>
        <w:t>Жалобы на решения, принятые Главой администрации, предоставляющим муниципальную услугу, подаются в вышестоящий орган либо рассматриваются непосредственно Главой администрации, предоставившего муниципальную услугу.</w:t>
      </w:r>
      <w:proofErr w:type="gramEnd"/>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информационного  сайта Администрации, указанного в пункте 6</w:t>
      </w:r>
      <w:r w:rsidRPr="00817C3A">
        <w:rPr>
          <w:rFonts w:ascii="Times New Roman" w:hAnsi="Times New Roman" w:cs="Times New Roman"/>
          <w:color w:val="FF0000"/>
          <w:sz w:val="28"/>
          <w:szCs w:val="28"/>
        </w:rPr>
        <w:t xml:space="preserve"> </w:t>
      </w:r>
      <w:r w:rsidRPr="00817C3A">
        <w:rPr>
          <w:rFonts w:ascii="Times New Roman" w:hAnsi="Times New Roman" w:cs="Times New Roman"/>
          <w:sz w:val="28"/>
          <w:szCs w:val="28"/>
        </w:rPr>
        <w:t>Регламента,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B2187" w:rsidRPr="00817C3A" w:rsidRDefault="006B2187" w:rsidP="006B2187">
      <w:pPr>
        <w:pStyle w:val="ac"/>
        <w:ind w:firstLine="567"/>
        <w:jc w:val="both"/>
        <w:rPr>
          <w:rFonts w:ascii="Times New Roman" w:eastAsia="Andale Sans UI" w:hAnsi="Times New Roman" w:cs="Times New Roman"/>
          <w:kern w:val="1"/>
          <w:sz w:val="28"/>
          <w:szCs w:val="28"/>
        </w:rPr>
      </w:pPr>
      <w:r w:rsidRPr="00817C3A">
        <w:rPr>
          <w:rFonts w:ascii="Times New Roman" w:eastAsia="Andale Sans UI" w:hAnsi="Times New Roman" w:cs="Times New Roman"/>
          <w:kern w:val="1"/>
          <w:sz w:val="28"/>
          <w:szCs w:val="28"/>
        </w:rPr>
        <w:t>Запись заявителей на личный прием к Главе администрации Сейкинского сельского поселения (далее -  Глава администрации) осуществляется при личном обращении или при обращении по номерам телефонов, которые размещаются на официальном сайте Администрации в информационно-телекоммуникационной сети «Интернет» и информационных стендах Администрации.</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lastRenderedPageBreak/>
        <w:t>Должностное лицо, осуществляющее запись на личный прием к Главе администрации, информирует заявителя о дате, времени, месте приема, фамилии, имени и отчестве лица, осуществляющего прием.</w:t>
      </w:r>
    </w:p>
    <w:p w:rsidR="006B2187" w:rsidRPr="00817C3A" w:rsidRDefault="006B2187" w:rsidP="006B2187">
      <w:pPr>
        <w:pStyle w:val="ac"/>
        <w:ind w:firstLine="567"/>
        <w:jc w:val="both"/>
        <w:rPr>
          <w:rFonts w:ascii="Times New Roman" w:eastAsia="Andale Sans UI" w:hAnsi="Times New Roman" w:cs="Times New Roman"/>
          <w:kern w:val="1"/>
          <w:sz w:val="28"/>
          <w:szCs w:val="28"/>
        </w:rPr>
      </w:pPr>
      <w:r w:rsidRPr="00817C3A">
        <w:rPr>
          <w:rFonts w:ascii="Times New Roman" w:eastAsia="Andale Sans UI" w:hAnsi="Times New Roman" w:cs="Times New Roman"/>
          <w:kern w:val="1"/>
          <w:sz w:val="28"/>
          <w:szCs w:val="28"/>
        </w:rPr>
        <w:t>Содержание устной жалобы заносится в карточку личного приема.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В остальных случаях дается ответ по существу поставленных в жалобе вопросов.</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40. Жалоба должна содержать:</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B2187" w:rsidRPr="00817C3A" w:rsidRDefault="006B2187" w:rsidP="006B2187">
      <w:pPr>
        <w:pStyle w:val="ac"/>
        <w:ind w:firstLine="567"/>
        <w:jc w:val="both"/>
        <w:rPr>
          <w:rFonts w:ascii="Times New Roman" w:hAnsi="Times New Roman" w:cs="Times New Roman"/>
          <w:sz w:val="28"/>
          <w:szCs w:val="28"/>
        </w:rPr>
      </w:pPr>
      <w:proofErr w:type="gramStart"/>
      <w:r w:rsidRPr="00817C3A">
        <w:rPr>
          <w:rFonts w:ascii="Times New Roman" w:eastAsia="Andale Sans UI" w:hAnsi="Times New Roman" w:cs="Times New Roman"/>
          <w:kern w:val="1"/>
          <w:sz w:val="28"/>
          <w:szCs w:val="28"/>
        </w:rPr>
        <w:t>2) фамилию, имя, отчество (последнее - при наличии), сведения о месте жительства заявителя - физического лица,</w:t>
      </w:r>
      <w:r w:rsidRPr="00817C3A">
        <w:rPr>
          <w:rFonts w:ascii="Times New Roman" w:hAnsi="Times New Roman" w:cs="Times New Roman"/>
          <w:sz w:val="28"/>
          <w:szCs w:val="28"/>
        </w:rPr>
        <w:t xml:space="preserve">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B2187" w:rsidRPr="00817C3A" w:rsidRDefault="006B2187" w:rsidP="006B2187">
      <w:pPr>
        <w:pStyle w:val="ac"/>
        <w:ind w:firstLine="567"/>
        <w:jc w:val="both"/>
        <w:rPr>
          <w:rFonts w:ascii="Times New Roman" w:eastAsia="Andale Sans UI" w:hAnsi="Times New Roman" w:cs="Times New Roman"/>
          <w:kern w:val="1"/>
          <w:sz w:val="28"/>
          <w:szCs w:val="28"/>
        </w:rPr>
      </w:pPr>
      <w:r w:rsidRPr="00817C3A">
        <w:rPr>
          <w:rFonts w:ascii="Times New Roman" w:eastAsia="Andale Sans UI" w:hAnsi="Times New Roman" w:cs="Times New Roman"/>
          <w:kern w:val="1"/>
          <w:sz w:val="28"/>
          <w:szCs w:val="28"/>
        </w:rPr>
        <w:t xml:space="preserve">41. Жалоба, поступившая в Администрацию, подлежит рассмотрению Главой администрации либо должностным лицом, наделенным полномочиями по рассмотрению жалоб, </w:t>
      </w:r>
      <w:r w:rsidRPr="00817C3A">
        <w:rPr>
          <w:rFonts w:ascii="Times New Roman" w:eastAsia="Andale Sans UI" w:hAnsi="Times New Roman" w:cs="Times New Roman"/>
          <w:b/>
          <w:kern w:val="1"/>
          <w:sz w:val="28"/>
          <w:szCs w:val="28"/>
        </w:rPr>
        <w:t>в течение пятнадцати рабочих дней</w:t>
      </w:r>
      <w:r w:rsidRPr="00817C3A">
        <w:rPr>
          <w:rFonts w:ascii="Times New Roman" w:eastAsia="Andale Sans UI" w:hAnsi="Times New Roman" w:cs="Times New Roman"/>
          <w:kern w:val="1"/>
          <w:sz w:val="28"/>
          <w:szCs w:val="28"/>
        </w:rPr>
        <w:t xml:space="preserve"> со дня ее регистрации, а в случае обжалования отказа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Pr="00817C3A">
        <w:rPr>
          <w:rFonts w:ascii="Times New Roman" w:eastAsia="Andale Sans UI" w:hAnsi="Times New Roman" w:cs="Times New Roman"/>
          <w:b/>
          <w:kern w:val="1"/>
          <w:sz w:val="28"/>
          <w:szCs w:val="28"/>
        </w:rPr>
        <w:t>в течение пяти</w:t>
      </w:r>
      <w:r w:rsidRPr="00817C3A">
        <w:rPr>
          <w:rFonts w:ascii="Times New Roman" w:eastAsia="Andale Sans UI" w:hAnsi="Times New Roman" w:cs="Times New Roman"/>
          <w:kern w:val="1"/>
          <w:sz w:val="28"/>
          <w:szCs w:val="28"/>
        </w:rPr>
        <w:t xml:space="preserve"> рабочих дней со дня ее регистрации. </w:t>
      </w:r>
    </w:p>
    <w:p w:rsidR="006B2187" w:rsidRPr="00817C3A" w:rsidRDefault="006B2187" w:rsidP="006B2187">
      <w:pPr>
        <w:pStyle w:val="ac"/>
        <w:ind w:firstLine="567"/>
        <w:jc w:val="both"/>
        <w:rPr>
          <w:rFonts w:ascii="Times New Roman" w:eastAsia="Andale Sans UI" w:hAnsi="Times New Roman" w:cs="Times New Roman"/>
          <w:kern w:val="1"/>
          <w:sz w:val="28"/>
          <w:szCs w:val="28"/>
        </w:rPr>
      </w:pPr>
      <w:r w:rsidRPr="00817C3A">
        <w:rPr>
          <w:rFonts w:ascii="Times New Roman" w:eastAsia="Andale Sans UI" w:hAnsi="Times New Roman" w:cs="Times New Roman"/>
          <w:kern w:val="1"/>
          <w:sz w:val="28"/>
          <w:szCs w:val="28"/>
        </w:rPr>
        <w:t>42. По результатам рассмотрения жалобы принимается одно из следующих решений:</w:t>
      </w:r>
    </w:p>
    <w:p w:rsidR="006B2187" w:rsidRPr="00817C3A" w:rsidRDefault="006B2187" w:rsidP="006B2187">
      <w:pPr>
        <w:pStyle w:val="ac"/>
        <w:ind w:firstLine="567"/>
        <w:jc w:val="both"/>
        <w:rPr>
          <w:rFonts w:ascii="Times New Roman" w:hAnsi="Times New Roman" w:cs="Times New Roman"/>
          <w:sz w:val="28"/>
          <w:szCs w:val="28"/>
        </w:rPr>
      </w:pPr>
      <w:proofErr w:type="gramStart"/>
      <w:r w:rsidRPr="00817C3A">
        <w:rPr>
          <w:rFonts w:ascii="Times New Roman" w:hAnsi="Times New Roman" w:cs="Times New Roman"/>
          <w:sz w:val="28"/>
          <w:szCs w:val="28"/>
        </w:rPr>
        <w:t xml:space="preserve">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proofErr w:type="gramEnd"/>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2) отказ в удовлетворении жалобы.</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lastRenderedPageBreak/>
        <w:t>43. Не позднее дня, следующего за днем принятия решения, указанного в пункте 42</w:t>
      </w:r>
      <w:r w:rsidRPr="00817C3A">
        <w:rPr>
          <w:rFonts w:ascii="Times New Roman" w:hAnsi="Times New Roman" w:cs="Times New Roman"/>
          <w:color w:val="FF0000"/>
          <w:sz w:val="28"/>
          <w:szCs w:val="28"/>
        </w:rPr>
        <w:t xml:space="preserve"> </w:t>
      </w:r>
      <w:r w:rsidRPr="00817C3A">
        <w:rPr>
          <w:rFonts w:ascii="Times New Roman" w:hAnsi="Times New Roman" w:cs="Times New Roman"/>
          <w:sz w:val="28"/>
          <w:szCs w:val="28"/>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 xml:space="preserve">44. Если в результате рассмотрения жалоба признана обоснованной (удовлетворена), то принимается решение о применении мер ответственности к лицам, допустившим нарушение в ходе предоставления муниципальной услуги. </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 xml:space="preserve">45. В случае установления в ходе или по результатам </w:t>
      </w:r>
      <w:proofErr w:type="gramStart"/>
      <w:r w:rsidRPr="00817C3A">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17C3A">
        <w:rPr>
          <w:rFonts w:ascii="Times New Roman" w:hAnsi="Times New Roman" w:cs="Times New Roman"/>
          <w:sz w:val="28"/>
          <w:szCs w:val="28"/>
        </w:rPr>
        <w:t xml:space="preserve"> или преступления должностное лицо, наделенное полномочиями по рассмотрению жалоб в соответствии с абзацем первым пункта 39 Регламента, незамедлительно направляет имеющиеся материалы в </w:t>
      </w:r>
      <w:proofErr w:type="spellStart"/>
      <w:r w:rsidRPr="00817C3A">
        <w:rPr>
          <w:rFonts w:ascii="Times New Roman" w:hAnsi="Times New Roman" w:cs="Times New Roman"/>
          <w:sz w:val="28"/>
          <w:szCs w:val="28"/>
        </w:rPr>
        <w:t>Чойскую</w:t>
      </w:r>
      <w:proofErr w:type="spellEnd"/>
      <w:r w:rsidRPr="00817C3A">
        <w:rPr>
          <w:rFonts w:ascii="Times New Roman" w:hAnsi="Times New Roman" w:cs="Times New Roman"/>
          <w:sz w:val="28"/>
          <w:szCs w:val="28"/>
        </w:rPr>
        <w:t xml:space="preserve"> районную прокуратуру.</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46. Если в жалобе не указана фамилия или наименование заявителя, направившего жалобу по почте или в электронной форме, и адрес (адреса) электронной почты (при наличии) или почтовый адрес, по которому должен быть направлен ответ, ответ на жалобу не дается.</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 xml:space="preserve">47. При получении жалобы, в которой содержаться нецензурные либо оскорбительные выражения, угрозы жизни, здоровью и имуществу должностного лица, а также членов его семьи, жалоба остается без рассмотрения по существу и заявителю, направившему жалобу, в </w:t>
      </w:r>
      <w:proofErr w:type="gramStart"/>
      <w:r w:rsidRPr="00817C3A">
        <w:rPr>
          <w:rFonts w:ascii="Times New Roman" w:hAnsi="Times New Roman" w:cs="Times New Roman"/>
          <w:sz w:val="28"/>
          <w:szCs w:val="28"/>
        </w:rPr>
        <w:t>порядке, установленном пунктом 43 Регламента сообщается</w:t>
      </w:r>
      <w:proofErr w:type="gramEnd"/>
      <w:r w:rsidRPr="00817C3A">
        <w:rPr>
          <w:rFonts w:ascii="Times New Roman" w:hAnsi="Times New Roman" w:cs="Times New Roman"/>
          <w:sz w:val="28"/>
          <w:szCs w:val="28"/>
        </w:rPr>
        <w:t xml:space="preserve"> о недопустимости злоупотребления правом (при принятии жалобы на личном приеме – устно).</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48. Если текст жалобы, направленной по почте или в электронной форме, не поддается прочтению, ответ на жалобу не дается, о чем сообщается заявителю, если его фамилия или наименование и адрес (адреса) электронной почты (при наличии) или почтовый адрес поддаются прочтению, в порядке, установленном пунктом 43 Регламента.</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 xml:space="preserve">49.  </w:t>
      </w:r>
      <w:proofErr w:type="gramStart"/>
      <w:r w:rsidRPr="00817C3A">
        <w:rPr>
          <w:rFonts w:ascii="Times New Roman" w:hAnsi="Times New Roman" w:cs="Times New Roman"/>
          <w:sz w:val="28"/>
          <w:szCs w:val="28"/>
        </w:rPr>
        <w:t xml:space="preserve">Если в жалобе заявителя содержится вопрос, на который заявителю многократно давались мотивированные ответы, и при этом в жалобе не приводятся новые доводы или обстоятельства, в связи с ранее направленными жалобами, должностное лицо, рассматривающее жалобу, вправе принять решение  о безосновательности очередной жалобы и прекращении переписки с заявителем по данному вопросу при условии, что  </w:t>
      </w:r>
      <w:proofErr w:type="gramEnd"/>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указанная жалоба и ранее направляемые жалобы направлялись в один и тот же орган или одному и тому же должностному лицу. О данном решении уведомляют заявителя, направившего обращение, до истечения срока, указанного в пункте 41</w:t>
      </w:r>
      <w:r w:rsidRPr="00817C3A">
        <w:rPr>
          <w:rFonts w:ascii="Times New Roman" w:hAnsi="Times New Roman" w:cs="Times New Roman"/>
          <w:color w:val="FF0000"/>
          <w:sz w:val="28"/>
          <w:szCs w:val="28"/>
        </w:rPr>
        <w:t xml:space="preserve"> </w:t>
      </w:r>
      <w:r w:rsidRPr="00817C3A">
        <w:rPr>
          <w:rFonts w:ascii="Times New Roman" w:hAnsi="Times New Roman" w:cs="Times New Roman"/>
          <w:sz w:val="28"/>
          <w:szCs w:val="28"/>
        </w:rPr>
        <w:t>Регламента.</w:t>
      </w:r>
    </w:p>
    <w:p w:rsidR="006B2187" w:rsidRPr="00F231E9" w:rsidRDefault="006B2187" w:rsidP="006B2187">
      <w:pPr>
        <w:pStyle w:val="ac"/>
        <w:ind w:firstLine="567"/>
        <w:jc w:val="both"/>
        <w:rPr>
          <w:rFonts w:ascii="Times New Roman" w:hAnsi="Times New Roman" w:cs="Times New Roman"/>
          <w:b/>
          <w:bCs/>
          <w:color w:val="000000"/>
          <w:spacing w:val="-1"/>
          <w:sz w:val="24"/>
          <w:szCs w:val="24"/>
        </w:rPr>
      </w:pPr>
      <w:r w:rsidRPr="00817C3A">
        <w:rPr>
          <w:rFonts w:ascii="Times New Roman" w:eastAsia="Andale Sans UI" w:hAnsi="Times New Roman" w:cs="Times New Roman"/>
          <w:bCs/>
          <w:kern w:val="1"/>
          <w:sz w:val="28"/>
          <w:szCs w:val="28"/>
        </w:rPr>
        <w:t>50. Если ответ по существу жалобы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в связи</w:t>
      </w:r>
      <w:r w:rsidRPr="00817C3A">
        <w:rPr>
          <w:rFonts w:ascii="Times New Roman" w:hAnsi="Times New Roman" w:cs="Times New Roman"/>
          <w:bCs/>
          <w:sz w:val="28"/>
          <w:szCs w:val="28"/>
        </w:rPr>
        <w:t xml:space="preserve"> недопустимостью разглашения указанных сведений в порядке, установленном пунктом 43 Регламента</w:t>
      </w:r>
      <w:r w:rsidRPr="00F231E9">
        <w:rPr>
          <w:rFonts w:ascii="Times New Roman" w:hAnsi="Times New Roman" w:cs="Times New Roman"/>
          <w:bCs/>
          <w:sz w:val="24"/>
          <w:szCs w:val="24"/>
        </w:rPr>
        <w:t>.</w:t>
      </w:r>
    </w:p>
    <w:p w:rsidR="006B2187" w:rsidRPr="00782ED2" w:rsidRDefault="006B2187" w:rsidP="006B2187">
      <w:pPr>
        <w:pageBreakBefore/>
        <w:tabs>
          <w:tab w:val="left" w:pos="7740"/>
        </w:tabs>
        <w:suppressAutoHyphens/>
        <w:spacing w:after="0"/>
        <w:ind w:firstLine="851"/>
        <w:jc w:val="right"/>
        <w:rPr>
          <w:rFonts w:ascii="Times New Roman" w:hAnsi="Times New Roman"/>
          <w:sz w:val="16"/>
          <w:szCs w:val="16"/>
        </w:rPr>
      </w:pPr>
      <w:r>
        <w:rPr>
          <w:sz w:val="28"/>
          <w:szCs w:val="28"/>
        </w:rPr>
        <w:lastRenderedPageBreak/>
        <w:t xml:space="preserve">                                                                            </w:t>
      </w:r>
      <w:r w:rsidRPr="00782ED2">
        <w:rPr>
          <w:rFonts w:ascii="Times New Roman" w:hAnsi="Times New Roman"/>
          <w:sz w:val="16"/>
          <w:szCs w:val="16"/>
        </w:rPr>
        <w:t>ПРИЛОЖЕНИЕ  № 1</w:t>
      </w:r>
    </w:p>
    <w:p w:rsidR="006B2187" w:rsidRPr="00782ED2" w:rsidRDefault="006B2187" w:rsidP="006B2187">
      <w:pPr>
        <w:tabs>
          <w:tab w:val="left" w:pos="1260"/>
        </w:tabs>
        <w:spacing w:after="0"/>
        <w:jc w:val="right"/>
        <w:rPr>
          <w:rFonts w:ascii="Times New Roman" w:hAnsi="Times New Roman"/>
          <w:sz w:val="16"/>
          <w:szCs w:val="16"/>
        </w:rPr>
      </w:pPr>
      <w:r w:rsidRPr="00782ED2">
        <w:rPr>
          <w:rFonts w:ascii="Times New Roman" w:hAnsi="Times New Roman"/>
          <w:sz w:val="16"/>
          <w:szCs w:val="16"/>
        </w:rPr>
        <w:t xml:space="preserve">                                                                            к Административному регламенту</w:t>
      </w:r>
    </w:p>
    <w:p w:rsidR="006B2187" w:rsidRPr="00782ED2" w:rsidRDefault="006B2187" w:rsidP="006B2187">
      <w:pPr>
        <w:pStyle w:val="ConsPlusNormal"/>
        <w:ind w:firstLine="851"/>
        <w:jc w:val="right"/>
        <w:outlineLvl w:val="0"/>
        <w:rPr>
          <w:rFonts w:ascii="Times New Roman" w:hAnsi="Times New Roman" w:cs="Times New Roman"/>
          <w:sz w:val="16"/>
          <w:szCs w:val="16"/>
        </w:rPr>
      </w:pPr>
      <w:r w:rsidRPr="00782ED2">
        <w:rPr>
          <w:rFonts w:ascii="Times New Roman" w:hAnsi="Times New Roman" w:cs="Times New Roman"/>
          <w:sz w:val="16"/>
          <w:szCs w:val="16"/>
        </w:rPr>
        <w:t xml:space="preserve">предоставления </w:t>
      </w:r>
      <w:proofErr w:type="gramStart"/>
      <w:r w:rsidRPr="00782ED2">
        <w:rPr>
          <w:rFonts w:ascii="Times New Roman" w:hAnsi="Times New Roman" w:cs="Times New Roman"/>
          <w:sz w:val="16"/>
          <w:szCs w:val="16"/>
        </w:rPr>
        <w:t>муниципальной</w:t>
      </w:r>
      <w:proofErr w:type="gramEnd"/>
      <w:r w:rsidRPr="00782ED2">
        <w:rPr>
          <w:rFonts w:ascii="Times New Roman" w:hAnsi="Times New Roman" w:cs="Times New Roman"/>
          <w:sz w:val="16"/>
          <w:szCs w:val="16"/>
        </w:rPr>
        <w:t xml:space="preserve"> </w:t>
      </w:r>
    </w:p>
    <w:p w:rsidR="006B2187" w:rsidRPr="00782ED2" w:rsidRDefault="006B2187" w:rsidP="006B2187">
      <w:pPr>
        <w:pStyle w:val="ConsPlusNormal"/>
        <w:ind w:firstLine="851"/>
        <w:jc w:val="right"/>
        <w:outlineLvl w:val="0"/>
        <w:rPr>
          <w:rFonts w:ascii="Times New Roman" w:hAnsi="Times New Roman" w:cs="Times New Roman"/>
          <w:sz w:val="16"/>
          <w:szCs w:val="16"/>
        </w:rPr>
      </w:pPr>
      <w:r w:rsidRPr="00782ED2">
        <w:rPr>
          <w:rFonts w:ascii="Times New Roman" w:hAnsi="Times New Roman" w:cs="Times New Roman"/>
          <w:sz w:val="16"/>
          <w:szCs w:val="16"/>
        </w:rPr>
        <w:t xml:space="preserve">услуги «Выдача разрешений </w:t>
      </w:r>
    </w:p>
    <w:p w:rsidR="006B2187" w:rsidRPr="00782ED2" w:rsidRDefault="006B2187" w:rsidP="006B2187">
      <w:pPr>
        <w:pStyle w:val="ConsPlusNormal"/>
        <w:ind w:firstLine="851"/>
        <w:jc w:val="right"/>
        <w:outlineLvl w:val="0"/>
        <w:rPr>
          <w:rFonts w:ascii="Times New Roman" w:hAnsi="Times New Roman" w:cs="Times New Roman"/>
          <w:sz w:val="16"/>
          <w:szCs w:val="16"/>
        </w:rPr>
      </w:pPr>
      <w:r w:rsidRPr="00782ED2">
        <w:rPr>
          <w:rFonts w:ascii="Times New Roman" w:hAnsi="Times New Roman" w:cs="Times New Roman"/>
          <w:sz w:val="16"/>
          <w:szCs w:val="16"/>
        </w:rPr>
        <w:t>на строительство, реконструкцию объектов</w:t>
      </w:r>
    </w:p>
    <w:p w:rsidR="006B2187" w:rsidRPr="00782ED2" w:rsidRDefault="006B2187" w:rsidP="006B2187">
      <w:pPr>
        <w:pStyle w:val="ConsPlusNormal"/>
        <w:ind w:firstLine="851"/>
        <w:jc w:val="right"/>
        <w:outlineLvl w:val="0"/>
        <w:rPr>
          <w:rFonts w:ascii="Times New Roman" w:hAnsi="Times New Roman" w:cs="Times New Roman"/>
          <w:sz w:val="16"/>
          <w:szCs w:val="16"/>
        </w:rPr>
      </w:pPr>
      <w:r w:rsidRPr="00782ED2">
        <w:rPr>
          <w:rFonts w:ascii="Times New Roman" w:hAnsi="Times New Roman" w:cs="Times New Roman"/>
          <w:sz w:val="16"/>
          <w:szCs w:val="16"/>
        </w:rPr>
        <w:t xml:space="preserve">капитального строительства </w:t>
      </w:r>
    </w:p>
    <w:p w:rsidR="006B2187" w:rsidRPr="00782ED2" w:rsidRDefault="006B2187" w:rsidP="006B2187">
      <w:pPr>
        <w:pStyle w:val="ConsPlusNormal"/>
        <w:ind w:firstLine="851"/>
        <w:jc w:val="right"/>
        <w:outlineLvl w:val="0"/>
        <w:rPr>
          <w:rFonts w:ascii="Times New Roman" w:hAnsi="Times New Roman" w:cs="Times New Roman"/>
          <w:sz w:val="16"/>
          <w:szCs w:val="16"/>
        </w:rPr>
      </w:pPr>
      <w:r w:rsidRPr="00782ED2">
        <w:rPr>
          <w:rFonts w:ascii="Times New Roman" w:hAnsi="Times New Roman" w:cs="Times New Roman"/>
          <w:sz w:val="16"/>
          <w:szCs w:val="16"/>
        </w:rPr>
        <w:t>на территории Сейкинского сельского поселения»</w:t>
      </w:r>
    </w:p>
    <w:p w:rsidR="00C30A59" w:rsidRPr="00C30A59" w:rsidRDefault="00C30A59" w:rsidP="00C30A59">
      <w:pPr>
        <w:autoSpaceDE w:val="0"/>
        <w:autoSpaceDN w:val="0"/>
        <w:spacing w:after="0" w:line="240" w:lineRule="auto"/>
        <w:ind w:left="3261"/>
        <w:rPr>
          <w:rFonts w:ascii="Times New Roman" w:eastAsiaTheme="minorEastAsia" w:hAnsi="Times New Roman"/>
        </w:rPr>
      </w:pPr>
      <w:r w:rsidRPr="00C30A59">
        <w:rPr>
          <w:rFonts w:ascii="Times New Roman" w:eastAsiaTheme="minorEastAsia" w:hAnsi="Times New Roman"/>
        </w:rPr>
        <w:t xml:space="preserve">кому: </w:t>
      </w:r>
      <w:r>
        <w:rPr>
          <w:rFonts w:ascii="Times New Roman" w:eastAsiaTheme="minorEastAsia" w:hAnsi="Times New Roman"/>
        </w:rPr>
        <w:t>___________________________________________________</w:t>
      </w:r>
    </w:p>
    <w:p w:rsidR="00C30A59" w:rsidRPr="00C30A59" w:rsidRDefault="00C30A59" w:rsidP="00C30A59">
      <w:pPr>
        <w:autoSpaceDE w:val="0"/>
        <w:autoSpaceDN w:val="0"/>
        <w:spacing w:after="0" w:line="240" w:lineRule="auto"/>
        <w:ind w:left="3261"/>
        <w:rPr>
          <w:rFonts w:ascii="Times New Roman" w:eastAsiaTheme="minorEastAsia" w:hAnsi="Times New Roman"/>
        </w:rPr>
      </w:pPr>
      <w:r w:rsidRPr="00C30A59">
        <w:rPr>
          <w:rFonts w:ascii="Times New Roman" w:eastAsiaTheme="minorEastAsia" w:hAnsi="Times New Roman"/>
        </w:rPr>
        <w:t xml:space="preserve">от кого:  </w:t>
      </w:r>
    </w:p>
    <w:p w:rsidR="00C30A59" w:rsidRPr="00C30A59" w:rsidRDefault="00C30A59" w:rsidP="00C30A59">
      <w:pPr>
        <w:pBdr>
          <w:top w:val="single" w:sz="4" w:space="1" w:color="auto"/>
        </w:pBdr>
        <w:autoSpaceDE w:val="0"/>
        <w:autoSpaceDN w:val="0"/>
        <w:spacing w:after="0" w:line="240" w:lineRule="auto"/>
        <w:ind w:left="4095"/>
        <w:jc w:val="center"/>
        <w:rPr>
          <w:rFonts w:ascii="Times New Roman" w:eastAsiaTheme="minorEastAsia" w:hAnsi="Times New Roman"/>
          <w:sz w:val="18"/>
          <w:szCs w:val="18"/>
        </w:rPr>
      </w:pPr>
      <w:proofErr w:type="gramStart"/>
      <w:r w:rsidRPr="00C30A59">
        <w:rPr>
          <w:rFonts w:ascii="Times New Roman" w:eastAsiaTheme="minorEastAsia" w:hAnsi="Times New Roman"/>
          <w:sz w:val="18"/>
          <w:szCs w:val="18"/>
        </w:rPr>
        <w:t>(наименование юридического лица – застройщик,</w:t>
      </w:r>
      <w:proofErr w:type="gramEnd"/>
    </w:p>
    <w:p w:rsidR="00C30A59" w:rsidRPr="00C30A59" w:rsidRDefault="00C30A59" w:rsidP="00C30A59">
      <w:pPr>
        <w:autoSpaceDE w:val="0"/>
        <w:autoSpaceDN w:val="0"/>
        <w:spacing w:after="0" w:line="240" w:lineRule="auto"/>
        <w:ind w:left="3261"/>
        <w:rPr>
          <w:rFonts w:ascii="Times New Roman" w:eastAsiaTheme="minorEastAsia" w:hAnsi="Times New Roman"/>
        </w:rPr>
      </w:pPr>
    </w:p>
    <w:p w:rsidR="00C30A59" w:rsidRPr="00C30A59" w:rsidRDefault="00C30A59" w:rsidP="00C30A59">
      <w:pPr>
        <w:pBdr>
          <w:top w:val="single" w:sz="4" w:space="1" w:color="auto"/>
        </w:pBdr>
        <w:autoSpaceDE w:val="0"/>
        <w:autoSpaceDN w:val="0"/>
        <w:spacing w:after="0" w:line="240" w:lineRule="auto"/>
        <w:ind w:left="3261"/>
        <w:jc w:val="center"/>
        <w:rPr>
          <w:rFonts w:ascii="Times New Roman" w:eastAsiaTheme="minorEastAsia" w:hAnsi="Times New Roman"/>
          <w:sz w:val="18"/>
          <w:szCs w:val="18"/>
        </w:rPr>
      </w:pPr>
      <w:proofErr w:type="gramStart"/>
      <w:r w:rsidRPr="00C30A59">
        <w:rPr>
          <w:rFonts w:ascii="Times New Roman" w:eastAsiaTheme="minorEastAsia" w:hAnsi="Times New Roman"/>
          <w:sz w:val="18"/>
          <w:szCs w:val="18"/>
        </w:rPr>
        <w:t>планирующего</w:t>
      </w:r>
      <w:proofErr w:type="gramEnd"/>
      <w:r w:rsidRPr="00C30A59">
        <w:rPr>
          <w:rFonts w:ascii="Times New Roman" w:eastAsiaTheme="minorEastAsia" w:hAnsi="Times New Roman"/>
          <w:sz w:val="18"/>
          <w:szCs w:val="18"/>
        </w:rPr>
        <w:t xml:space="preserve"> осуществлять строительство, капитальный</w:t>
      </w:r>
    </w:p>
    <w:p w:rsidR="00C30A59" w:rsidRPr="00C30A59" w:rsidRDefault="00C30A59" w:rsidP="00C30A59">
      <w:pPr>
        <w:autoSpaceDE w:val="0"/>
        <w:autoSpaceDN w:val="0"/>
        <w:spacing w:after="0" w:line="240" w:lineRule="auto"/>
        <w:ind w:left="3261"/>
        <w:rPr>
          <w:rFonts w:ascii="Times New Roman" w:eastAsiaTheme="minorEastAsia" w:hAnsi="Times New Roman"/>
        </w:rPr>
      </w:pPr>
    </w:p>
    <w:p w:rsidR="00C30A59" w:rsidRPr="00C30A59" w:rsidRDefault="00C30A59" w:rsidP="00C30A59">
      <w:pPr>
        <w:pBdr>
          <w:top w:val="single" w:sz="4" w:space="1" w:color="auto"/>
        </w:pBdr>
        <w:autoSpaceDE w:val="0"/>
        <w:autoSpaceDN w:val="0"/>
        <w:spacing w:after="0" w:line="240" w:lineRule="auto"/>
        <w:ind w:left="3261"/>
        <w:jc w:val="center"/>
        <w:rPr>
          <w:rFonts w:ascii="Times New Roman" w:eastAsiaTheme="minorEastAsia" w:hAnsi="Times New Roman"/>
          <w:sz w:val="18"/>
          <w:szCs w:val="18"/>
        </w:rPr>
      </w:pPr>
      <w:r w:rsidRPr="00C30A59">
        <w:rPr>
          <w:rFonts w:ascii="Times New Roman" w:eastAsiaTheme="minorEastAsia" w:hAnsi="Times New Roman"/>
          <w:sz w:val="18"/>
          <w:szCs w:val="18"/>
        </w:rPr>
        <w:t>ремонт или реконструкцию;</w:t>
      </w:r>
    </w:p>
    <w:p w:rsidR="00C30A59" w:rsidRPr="00C30A59" w:rsidRDefault="00C30A59" w:rsidP="00C30A59">
      <w:pPr>
        <w:autoSpaceDE w:val="0"/>
        <w:autoSpaceDN w:val="0"/>
        <w:spacing w:after="0" w:line="240" w:lineRule="auto"/>
        <w:ind w:left="3261"/>
        <w:rPr>
          <w:rFonts w:ascii="Times New Roman" w:eastAsiaTheme="minorEastAsia" w:hAnsi="Times New Roman"/>
        </w:rPr>
      </w:pPr>
    </w:p>
    <w:p w:rsidR="00C30A59" w:rsidRPr="00C30A59" w:rsidRDefault="00C30A59" w:rsidP="00C30A59">
      <w:pPr>
        <w:pBdr>
          <w:top w:val="single" w:sz="4" w:space="1" w:color="auto"/>
        </w:pBdr>
        <w:autoSpaceDE w:val="0"/>
        <w:autoSpaceDN w:val="0"/>
        <w:spacing w:after="0" w:line="240" w:lineRule="auto"/>
        <w:ind w:left="3261"/>
        <w:jc w:val="center"/>
        <w:rPr>
          <w:rFonts w:ascii="Times New Roman" w:eastAsiaTheme="minorEastAsia" w:hAnsi="Times New Roman"/>
          <w:sz w:val="18"/>
          <w:szCs w:val="18"/>
        </w:rPr>
      </w:pPr>
      <w:r w:rsidRPr="00C30A59">
        <w:rPr>
          <w:rFonts w:ascii="Times New Roman" w:eastAsiaTheme="minorEastAsia" w:hAnsi="Times New Roman"/>
          <w:sz w:val="18"/>
          <w:szCs w:val="18"/>
        </w:rPr>
        <w:t>ИНН; юридический и почтовый адреса;</w:t>
      </w:r>
    </w:p>
    <w:p w:rsidR="00C30A59" w:rsidRPr="00C30A59" w:rsidRDefault="00C30A59" w:rsidP="00C30A59">
      <w:pPr>
        <w:autoSpaceDE w:val="0"/>
        <w:autoSpaceDN w:val="0"/>
        <w:spacing w:after="0" w:line="240" w:lineRule="auto"/>
        <w:ind w:left="3261"/>
        <w:rPr>
          <w:rFonts w:ascii="Times New Roman" w:eastAsiaTheme="minorEastAsia" w:hAnsi="Times New Roman"/>
        </w:rPr>
      </w:pPr>
    </w:p>
    <w:p w:rsidR="00C30A59" w:rsidRPr="00C30A59" w:rsidRDefault="00C30A59" w:rsidP="00C30A59">
      <w:pPr>
        <w:pBdr>
          <w:top w:val="single" w:sz="4" w:space="1" w:color="auto"/>
        </w:pBdr>
        <w:autoSpaceDE w:val="0"/>
        <w:autoSpaceDN w:val="0"/>
        <w:spacing w:after="0" w:line="240" w:lineRule="auto"/>
        <w:ind w:left="3261"/>
        <w:jc w:val="center"/>
        <w:rPr>
          <w:rFonts w:ascii="Times New Roman" w:eastAsiaTheme="minorEastAsia" w:hAnsi="Times New Roman"/>
          <w:sz w:val="18"/>
          <w:szCs w:val="18"/>
        </w:rPr>
      </w:pPr>
      <w:r w:rsidRPr="00C30A59">
        <w:rPr>
          <w:rFonts w:ascii="Times New Roman" w:eastAsiaTheme="minorEastAsia" w:hAnsi="Times New Roman"/>
          <w:sz w:val="18"/>
          <w:szCs w:val="18"/>
        </w:rPr>
        <w:t>Ф.И.О. руководителя; телефон;</w:t>
      </w:r>
    </w:p>
    <w:p w:rsidR="00C30A59" w:rsidRPr="00C30A59" w:rsidRDefault="00C30A59" w:rsidP="00C30A59">
      <w:pPr>
        <w:autoSpaceDE w:val="0"/>
        <w:autoSpaceDN w:val="0"/>
        <w:spacing w:after="0" w:line="240" w:lineRule="auto"/>
        <w:ind w:left="3261"/>
        <w:rPr>
          <w:rFonts w:ascii="Times New Roman" w:eastAsiaTheme="minorEastAsia" w:hAnsi="Times New Roman"/>
        </w:rPr>
      </w:pPr>
    </w:p>
    <w:p w:rsidR="00C30A59" w:rsidRPr="00C30A59" w:rsidRDefault="00C30A59" w:rsidP="00C30A59">
      <w:pPr>
        <w:pBdr>
          <w:top w:val="single" w:sz="4" w:space="1" w:color="auto"/>
        </w:pBdr>
        <w:autoSpaceDE w:val="0"/>
        <w:autoSpaceDN w:val="0"/>
        <w:spacing w:after="0" w:line="240" w:lineRule="auto"/>
        <w:ind w:left="3261"/>
        <w:jc w:val="center"/>
        <w:rPr>
          <w:rFonts w:ascii="Times New Roman" w:eastAsiaTheme="minorEastAsia" w:hAnsi="Times New Roman"/>
          <w:sz w:val="18"/>
          <w:szCs w:val="18"/>
        </w:rPr>
      </w:pPr>
      <w:r w:rsidRPr="00C30A59">
        <w:rPr>
          <w:rFonts w:ascii="Times New Roman" w:eastAsiaTheme="minorEastAsia" w:hAnsi="Times New Roman"/>
          <w:sz w:val="18"/>
          <w:szCs w:val="18"/>
        </w:rPr>
        <w:t xml:space="preserve">банковские реквизиты (наименование банка, </w:t>
      </w:r>
      <w:proofErr w:type="gramStart"/>
      <w:r w:rsidRPr="00C30A59">
        <w:rPr>
          <w:rFonts w:ascii="Times New Roman" w:eastAsiaTheme="minorEastAsia" w:hAnsi="Times New Roman"/>
          <w:sz w:val="18"/>
          <w:szCs w:val="18"/>
        </w:rPr>
        <w:t>р</w:t>
      </w:r>
      <w:proofErr w:type="gramEnd"/>
      <w:r w:rsidRPr="00C30A59">
        <w:rPr>
          <w:rFonts w:ascii="Times New Roman" w:eastAsiaTheme="minorEastAsia" w:hAnsi="Times New Roman"/>
          <w:sz w:val="18"/>
          <w:szCs w:val="18"/>
        </w:rPr>
        <w:t>/с, к/с, БИК))</w:t>
      </w:r>
    </w:p>
    <w:p w:rsidR="00C30A59" w:rsidRPr="00C30A59" w:rsidRDefault="00C30A59" w:rsidP="00C30A59">
      <w:pPr>
        <w:autoSpaceDE w:val="0"/>
        <w:autoSpaceDN w:val="0"/>
        <w:spacing w:before="480" w:after="240" w:line="240" w:lineRule="auto"/>
        <w:jc w:val="center"/>
        <w:rPr>
          <w:rFonts w:ascii="Times New Roman" w:eastAsiaTheme="minorEastAsia" w:hAnsi="Times New Roman"/>
          <w:b/>
          <w:bCs/>
          <w:sz w:val="24"/>
          <w:szCs w:val="24"/>
        </w:rPr>
      </w:pPr>
      <w:r w:rsidRPr="00C30A59">
        <w:rPr>
          <w:rFonts w:ascii="Times New Roman" w:eastAsiaTheme="minorEastAsia" w:hAnsi="Times New Roman"/>
          <w:b/>
          <w:bCs/>
          <w:sz w:val="24"/>
          <w:szCs w:val="24"/>
        </w:rPr>
        <w:t>Заявление</w:t>
      </w:r>
      <w:r w:rsidRPr="00C30A59">
        <w:rPr>
          <w:rFonts w:ascii="Times New Roman" w:eastAsiaTheme="minorEastAsia" w:hAnsi="Times New Roman"/>
          <w:b/>
          <w:bCs/>
          <w:sz w:val="24"/>
          <w:szCs w:val="24"/>
        </w:rPr>
        <w:br/>
        <w:t>о выдаче разрешения на строительство</w:t>
      </w:r>
    </w:p>
    <w:p w:rsidR="00C30A59" w:rsidRPr="00C30A59" w:rsidRDefault="00C30A59" w:rsidP="00C30A59">
      <w:pPr>
        <w:autoSpaceDE w:val="0"/>
        <w:autoSpaceDN w:val="0"/>
        <w:spacing w:after="0" w:line="240" w:lineRule="auto"/>
        <w:ind w:firstLine="567"/>
        <w:rPr>
          <w:rFonts w:ascii="Times New Roman" w:eastAsiaTheme="minorEastAsia" w:hAnsi="Times New Roman"/>
        </w:rPr>
      </w:pPr>
      <w:r w:rsidRPr="00C30A59">
        <w:rPr>
          <w:rFonts w:ascii="Times New Roman" w:eastAsiaTheme="minorEastAsia" w:hAnsi="Times New Roman"/>
        </w:rPr>
        <w:t>Прошу выдать разрешение на строительство/капитальный ремонт/реконструкцию</w:t>
      </w:r>
    </w:p>
    <w:p w:rsidR="00C30A59" w:rsidRPr="00C30A59" w:rsidRDefault="00C30A59" w:rsidP="00C30A59">
      <w:pPr>
        <w:autoSpaceDE w:val="0"/>
        <w:autoSpaceDN w:val="0"/>
        <w:spacing w:after="0" w:line="240" w:lineRule="auto"/>
        <w:ind w:right="-1"/>
        <w:jc w:val="center"/>
        <w:rPr>
          <w:rFonts w:ascii="Times New Roman" w:eastAsiaTheme="minorEastAsia" w:hAnsi="Times New Roman"/>
          <w:sz w:val="18"/>
          <w:szCs w:val="18"/>
        </w:rPr>
      </w:pPr>
      <w:r w:rsidRPr="00C30A59">
        <w:rPr>
          <w:rFonts w:ascii="Times New Roman" w:eastAsiaTheme="minorEastAsia" w:hAnsi="Times New Roman"/>
          <w:sz w:val="18"/>
          <w:szCs w:val="18"/>
        </w:rPr>
        <w:t>(нужное подчеркнуть)</w:t>
      </w:r>
    </w:p>
    <w:p w:rsidR="00C30A59" w:rsidRPr="00C30A59" w:rsidRDefault="00C30A59" w:rsidP="00C30A59">
      <w:pPr>
        <w:autoSpaceDE w:val="0"/>
        <w:autoSpaceDN w:val="0"/>
        <w:spacing w:after="0" w:line="240" w:lineRule="auto"/>
        <w:rPr>
          <w:rFonts w:ascii="Times New Roman" w:eastAsiaTheme="minorEastAsia" w:hAnsi="Times New Roman"/>
        </w:rPr>
      </w:pPr>
    </w:p>
    <w:p w:rsidR="00C30A59" w:rsidRPr="00C30A59" w:rsidRDefault="00C30A59" w:rsidP="00C30A59">
      <w:pPr>
        <w:pBdr>
          <w:top w:val="single" w:sz="4" w:space="1" w:color="auto"/>
        </w:pBdr>
        <w:autoSpaceDE w:val="0"/>
        <w:autoSpaceDN w:val="0"/>
        <w:spacing w:after="0" w:line="240" w:lineRule="auto"/>
        <w:jc w:val="center"/>
        <w:rPr>
          <w:rFonts w:ascii="Times New Roman" w:eastAsiaTheme="minorEastAsia" w:hAnsi="Times New Roman"/>
          <w:sz w:val="18"/>
          <w:szCs w:val="18"/>
        </w:rPr>
      </w:pPr>
      <w:r w:rsidRPr="00C30A59">
        <w:rPr>
          <w:rFonts w:ascii="Times New Roman" w:eastAsiaTheme="minorEastAsia" w:hAnsi="Times New Roman"/>
          <w:sz w:val="18"/>
          <w:szCs w:val="18"/>
        </w:rPr>
        <w:t>(наименование объекта)</w:t>
      </w:r>
    </w:p>
    <w:p w:rsidR="00C30A59" w:rsidRPr="00C30A59" w:rsidRDefault="00C30A59" w:rsidP="00C30A59">
      <w:pPr>
        <w:autoSpaceDE w:val="0"/>
        <w:autoSpaceDN w:val="0"/>
        <w:spacing w:after="0" w:line="240" w:lineRule="auto"/>
        <w:rPr>
          <w:rFonts w:ascii="Times New Roman" w:eastAsiaTheme="minorEastAsia" w:hAnsi="Times New Roman"/>
        </w:rPr>
      </w:pPr>
      <w:r w:rsidRPr="00C30A59">
        <w:rPr>
          <w:rFonts w:ascii="Times New Roman" w:eastAsiaTheme="minorEastAsia" w:hAnsi="Times New Roman"/>
        </w:rPr>
        <w:t xml:space="preserve">на земельном участке по адресу:  </w:t>
      </w:r>
    </w:p>
    <w:p w:rsidR="00C30A59" w:rsidRPr="00C30A59" w:rsidRDefault="00C30A59" w:rsidP="00C30A59">
      <w:pPr>
        <w:pBdr>
          <w:top w:val="single" w:sz="4" w:space="1" w:color="auto"/>
        </w:pBdr>
        <w:autoSpaceDE w:val="0"/>
        <w:autoSpaceDN w:val="0"/>
        <w:spacing w:after="0" w:line="240" w:lineRule="auto"/>
        <w:ind w:left="3175"/>
        <w:jc w:val="center"/>
        <w:rPr>
          <w:rFonts w:ascii="Times New Roman" w:eastAsiaTheme="minorEastAsia" w:hAnsi="Times New Roman"/>
          <w:sz w:val="18"/>
          <w:szCs w:val="18"/>
        </w:rPr>
      </w:pPr>
      <w:r w:rsidRPr="00C30A59">
        <w:rPr>
          <w:rFonts w:ascii="Times New Roman" w:eastAsiaTheme="minorEastAsia" w:hAnsi="Times New Roman"/>
          <w:sz w:val="18"/>
          <w:szCs w:val="18"/>
        </w:rPr>
        <w:t>(город, район, улица, номер участка)</w:t>
      </w:r>
    </w:p>
    <w:p w:rsidR="00C30A59" w:rsidRPr="00C30A59" w:rsidRDefault="00C30A59" w:rsidP="00C30A59">
      <w:pPr>
        <w:autoSpaceDE w:val="0"/>
        <w:autoSpaceDN w:val="0"/>
        <w:spacing w:after="0" w:line="240" w:lineRule="auto"/>
        <w:rPr>
          <w:rFonts w:ascii="Times New Roman" w:eastAsiaTheme="minorEastAsia" w:hAnsi="Times New Roman"/>
        </w:rPr>
      </w:pPr>
    </w:p>
    <w:p w:rsidR="00C30A59" w:rsidRPr="00C30A59" w:rsidRDefault="00C30A59" w:rsidP="00C30A59">
      <w:pPr>
        <w:pBdr>
          <w:top w:val="single" w:sz="4" w:space="1" w:color="auto"/>
        </w:pBdr>
        <w:autoSpaceDE w:val="0"/>
        <w:autoSpaceDN w:val="0"/>
        <w:spacing w:after="0" w:line="240" w:lineRule="auto"/>
        <w:rPr>
          <w:rFonts w:ascii="Times New Roman" w:eastAsiaTheme="minorEastAsia" w:hAnsi="Times New Roman"/>
          <w:sz w:val="2"/>
          <w:szCs w:val="2"/>
        </w:rPr>
      </w:pPr>
    </w:p>
    <w:p w:rsidR="00C30A59" w:rsidRPr="00C30A59" w:rsidRDefault="00C30A59" w:rsidP="00C30A59">
      <w:pPr>
        <w:autoSpaceDE w:val="0"/>
        <w:autoSpaceDN w:val="0"/>
        <w:spacing w:after="0" w:line="240" w:lineRule="auto"/>
        <w:rPr>
          <w:rFonts w:ascii="Times New Roman" w:eastAsiaTheme="minorEastAsia" w:hAnsi="Times New Roman"/>
        </w:rPr>
      </w:pPr>
    </w:p>
    <w:p w:rsidR="00C30A59" w:rsidRPr="00C30A59" w:rsidRDefault="00C30A59" w:rsidP="00C30A59">
      <w:pPr>
        <w:pBdr>
          <w:top w:val="single" w:sz="4" w:space="1" w:color="auto"/>
        </w:pBdr>
        <w:autoSpaceDE w:val="0"/>
        <w:autoSpaceDN w:val="0"/>
        <w:spacing w:after="0" w:line="240" w:lineRule="auto"/>
        <w:rPr>
          <w:rFonts w:ascii="Times New Roman" w:eastAsiaTheme="minorEastAsia" w:hAnsi="Times New Roman"/>
          <w:sz w:val="2"/>
          <w:szCs w:val="2"/>
        </w:rPr>
      </w:pPr>
    </w:p>
    <w:p w:rsidR="00C30A59" w:rsidRPr="00C30A59" w:rsidRDefault="00C30A59" w:rsidP="00C30A59">
      <w:pPr>
        <w:tabs>
          <w:tab w:val="center" w:pos="2474"/>
          <w:tab w:val="left" w:pos="3969"/>
        </w:tabs>
        <w:autoSpaceDE w:val="0"/>
        <w:autoSpaceDN w:val="0"/>
        <w:spacing w:before="120" w:after="0" w:line="240" w:lineRule="auto"/>
        <w:rPr>
          <w:rFonts w:ascii="Times New Roman" w:eastAsiaTheme="minorEastAsia" w:hAnsi="Times New Roman"/>
        </w:rPr>
      </w:pPr>
      <w:r w:rsidRPr="00C30A59">
        <w:rPr>
          <w:rFonts w:ascii="Times New Roman" w:eastAsiaTheme="minorEastAsia" w:hAnsi="Times New Roman"/>
        </w:rPr>
        <w:t>сроком на</w:t>
      </w:r>
      <w:r w:rsidRPr="00C30A59">
        <w:rPr>
          <w:rFonts w:ascii="Times New Roman" w:eastAsiaTheme="minorEastAsia" w:hAnsi="Times New Roman"/>
        </w:rPr>
        <w:tab/>
      </w:r>
      <w:r w:rsidRPr="00C30A59">
        <w:rPr>
          <w:rFonts w:ascii="Times New Roman" w:eastAsiaTheme="minorEastAsia" w:hAnsi="Times New Roman"/>
        </w:rPr>
        <w:tab/>
        <w:t>месяц</w:t>
      </w:r>
      <w:proofErr w:type="gramStart"/>
      <w:r w:rsidRPr="00C30A59">
        <w:rPr>
          <w:rFonts w:ascii="Times New Roman" w:eastAsiaTheme="minorEastAsia" w:hAnsi="Times New Roman"/>
        </w:rPr>
        <w:t>а(</w:t>
      </w:r>
      <w:proofErr w:type="gramEnd"/>
      <w:r w:rsidRPr="00C30A59">
        <w:rPr>
          <w:rFonts w:ascii="Times New Roman" w:eastAsiaTheme="minorEastAsia" w:hAnsi="Times New Roman"/>
        </w:rPr>
        <w:t>ев).</w:t>
      </w:r>
    </w:p>
    <w:p w:rsidR="00C30A59" w:rsidRPr="00C30A59" w:rsidRDefault="00C30A59" w:rsidP="00C30A59">
      <w:pPr>
        <w:pBdr>
          <w:top w:val="single" w:sz="4" w:space="1" w:color="auto"/>
        </w:pBdr>
        <w:autoSpaceDE w:val="0"/>
        <w:autoSpaceDN w:val="0"/>
        <w:spacing w:after="0" w:line="240" w:lineRule="auto"/>
        <w:ind w:left="1077" w:right="6039"/>
        <w:rPr>
          <w:rFonts w:ascii="Times New Roman" w:eastAsiaTheme="minorEastAsia" w:hAnsi="Times New Roman"/>
          <w:sz w:val="2"/>
          <w:szCs w:val="2"/>
        </w:rPr>
      </w:pPr>
    </w:p>
    <w:p w:rsidR="00C30A59" w:rsidRPr="00C30A59" w:rsidRDefault="00C30A59" w:rsidP="00C30A59">
      <w:pPr>
        <w:autoSpaceDE w:val="0"/>
        <w:autoSpaceDN w:val="0"/>
        <w:spacing w:before="120" w:after="0" w:line="240" w:lineRule="auto"/>
        <w:ind w:firstLine="567"/>
        <w:jc w:val="both"/>
        <w:rPr>
          <w:rFonts w:ascii="Times New Roman" w:eastAsiaTheme="minorEastAsia" w:hAnsi="Times New Roman"/>
          <w:sz w:val="2"/>
          <w:szCs w:val="2"/>
        </w:rPr>
      </w:pPr>
      <w:r w:rsidRPr="00C30A59">
        <w:rPr>
          <w:rFonts w:ascii="Times New Roman" w:eastAsiaTheme="minorEastAsia" w:hAnsi="Times New Roman"/>
        </w:rPr>
        <w:t>Строительство (реконструкция, капитальный ремонт) будет осуществляться на основании</w:t>
      </w:r>
      <w:r w:rsidRPr="00C30A59">
        <w:rPr>
          <w:rFonts w:ascii="Times New Roman" w:eastAsiaTheme="minorEastAsia" w:hAnsi="Times New Roman"/>
        </w:rPr>
        <w:br/>
      </w:r>
    </w:p>
    <w:tbl>
      <w:tblPr>
        <w:tblW w:w="0" w:type="auto"/>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701"/>
      </w:tblGrid>
      <w:tr w:rsidR="00C30A59" w:rsidRPr="00C30A59" w:rsidTr="00933857">
        <w:trPr>
          <w:cantSplit/>
        </w:trPr>
        <w:tc>
          <w:tcPr>
            <w:tcW w:w="4706" w:type="dxa"/>
            <w:tcBorders>
              <w:top w:val="nil"/>
              <w:left w:val="nil"/>
              <w:bottom w:val="single" w:sz="4" w:space="0" w:color="auto"/>
              <w:right w:val="nil"/>
            </w:tcBorders>
            <w:vAlign w:val="bottom"/>
          </w:tcPr>
          <w:p w:rsidR="00C30A59" w:rsidRPr="00C30A59" w:rsidRDefault="00C30A59" w:rsidP="00C30A59">
            <w:pPr>
              <w:autoSpaceDE w:val="0"/>
              <w:autoSpaceDN w:val="0"/>
              <w:spacing w:after="0" w:line="240" w:lineRule="auto"/>
              <w:rPr>
                <w:rFonts w:ascii="Times New Roman" w:eastAsiaTheme="minorEastAsia" w:hAnsi="Times New Roman"/>
              </w:rPr>
            </w:pPr>
          </w:p>
        </w:tc>
        <w:tc>
          <w:tcPr>
            <w:tcW w:w="510" w:type="dxa"/>
            <w:tcBorders>
              <w:top w:val="nil"/>
              <w:left w:val="nil"/>
              <w:bottom w:val="nil"/>
              <w:right w:val="nil"/>
            </w:tcBorders>
            <w:vAlign w:val="bottom"/>
          </w:tcPr>
          <w:p w:rsidR="00C30A59" w:rsidRPr="00C30A59" w:rsidRDefault="00C30A59" w:rsidP="00C30A59">
            <w:pPr>
              <w:autoSpaceDE w:val="0"/>
              <w:autoSpaceDN w:val="0"/>
              <w:spacing w:after="0" w:line="240" w:lineRule="auto"/>
              <w:jc w:val="right"/>
              <w:rPr>
                <w:rFonts w:ascii="Times New Roman" w:eastAsiaTheme="minorEastAsia" w:hAnsi="Times New Roman"/>
              </w:rPr>
            </w:pPr>
            <w:r w:rsidRPr="00C30A59">
              <w:rPr>
                <w:rFonts w:ascii="Times New Roman" w:eastAsiaTheme="minorEastAsia" w:hAnsi="Times New Roman"/>
              </w:rPr>
              <w:t>от “</w:t>
            </w:r>
          </w:p>
        </w:tc>
        <w:tc>
          <w:tcPr>
            <w:tcW w:w="567" w:type="dxa"/>
            <w:tcBorders>
              <w:top w:val="nil"/>
              <w:left w:val="nil"/>
              <w:bottom w:val="single" w:sz="4" w:space="0" w:color="auto"/>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rPr>
            </w:pPr>
          </w:p>
        </w:tc>
        <w:tc>
          <w:tcPr>
            <w:tcW w:w="227" w:type="dxa"/>
            <w:tcBorders>
              <w:top w:val="nil"/>
              <w:left w:val="nil"/>
              <w:bottom w:val="nil"/>
              <w:right w:val="nil"/>
            </w:tcBorders>
            <w:vAlign w:val="bottom"/>
          </w:tcPr>
          <w:p w:rsidR="00C30A59" w:rsidRPr="00C30A59" w:rsidRDefault="00C30A59" w:rsidP="00C30A59">
            <w:pPr>
              <w:autoSpaceDE w:val="0"/>
              <w:autoSpaceDN w:val="0"/>
              <w:spacing w:after="0" w:line="240" w:lineRule="auto"/>
              <w:rPr>
                <w:rFonts w:ascii="Times New Roman" w:eastAsiaTheme="minorEastAsia" w:hAnsi="Times New Roman"/>
              </w:rPr>
            </w:pPr>
            <w:r w:rsidRPr="00C30A59">
              <w:rPr>
                <w:rFonts w:ascii="Times New Roman" w:eastAsiaTheme="minorEastAsia" w:hAnsi="Times New Roman"/>
              </w:rPr>
              <w:t>”</w:t>
            </w:r>
          </w:p>
        </w:tc>
        <w:tc>
          <w:tcPr>
            <w:tcW w:w="1701" w:type="dxa"/>
            <w:tcBorders>
              <w:top w:val="nil"/>
              <w:left w:val="nil"/>
              <w:bottom w:val="single" w:sz="4" w:space="0" w:color="auto"/>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rPr>
            </w:pPr>
          </w:p>
        </w:tc>
        <w:tc>
          <w:tcPr>
            <w:tcW w:w="567" w:type="dxa"/>
            <w:tcBorders>
              <w:top w:val="nil"/>
              <w:left w:val="nil"/>
              <w:bottom w:val="nil"/>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rPr>
            </w:pPr>
            <w:proofErr w:type="gramStart"/>
            <w:r w:rsidRPr="00C30A59">
              <w:rPr>
                <w:rFonts w:ascii="Times New Roman" w:eastAsiaTheme="minorEastAsia" w:hAnsi="Times New Roman"/>
              </w:rPr>
              <w:t>г</w:t>
            </w:r>
            <w:proofErr w:type="gramEnd"/>
            <w:r w:rsidRPr="00C30A59">
              <w:rPr>
                <w:rFonts w:ascii="Times New Roman" w:eastAsiaTheme="minorEastAsia" w:hAnsi="Times New Roman"/>
              </w:rPr>
              <w:t>. №</w:t>
            </w:r>
          </w:p>
        </w:tc>
        <w:tc>
          <w:tcPr>
            <w:tcW w:w="1701" w:type="dxa"/>
            <w:tcBorders>
              <w:top w:val="nil"/>
              <w:left w:val="nil"/>
              <w:bottom w:val="single" w:sz="4" w:space="0" w:color="auto"/>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rPr>
            </w:pPr>
          </w:p>
        </w:tc>
      </w:tr>
      <w:tr w:rsidR="00C30A59" w:rsidRPr="00C30A59" w:rsidTr="00933857">
        <w:trPr>
          <w:cantSplit/>
        </w:trPr>
        <w:tc>
          <w:tcPr>
            <w:tcW w:w="4706" w:type="dxa"/>
            <w:tcBorders>
              <w:top w:val="nil"/>
              <w:left w:val="nil"/>
              <w:bottom w:val="nil"/>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sz w:val="18"/>
                <w:szCs w:val="18"/>
              </w:rPr>
            </w:pPr>
            <w:r w:rsidRPr="00C30A59">
              <w:rPr>
                <w:rFonts w:ascii="Times New Roman" w:eastAsiaTheme="minorEastAsia" w:hAnsi="Times New Roman"/>
                <w:sz w:val="18"/>
                <w:szCs w:val="18"/>
              </w:rPr>
              <w:t>(наименование документа)</w:t>
            </w:r>
          </w:p>
        </w:tc>
        <w:tc>
          <w:tcPr>
            <w:tcW w:w="510" w:type="dxa"/>
            <w:tcBorders>
              <w:top w:val="nil"/>
              <w:left w:val="nil"/>
              <w:bottom w:val="nil"/>
              <w:right w:val="nil"/>
            </w:tcBorders>
            <w:vAlign w:val="bottom"/>
          </w:tcPr>
          <w:p w:rsidR="00C30A59" w:rsidRPr="00C30A59" w:rsidRDefault="00C30A59" w:rsidP="00C30A59">
            <w:pPr>
              <w:autoSpaceDE w:val="0"/>
              <w:autoSpaceDN w:val="0"/>
              <w:spacing w:after="0" w:line="240" w:lineRule="auto"/>
              <w:jc w:val="right"/>
              <w:rPr>
                <w:rFonts w:ascii="Times New Roman" w:eastAsiaTheme="minorEastAsia" w:hAnsi="Times New Roman"/>
                <w:sz w:val="18"/>
                <w:szCs w:val="18"/>
              </w:rPr>
            </w:pPr>
          </w:p>
        </w:tc>
        <w:tc>
          <w:tcPr>
            <w:tcW w:w="567" w:type="dxa"/>
            <w:tcBorders>
              <w:top w:val="nil"/>
              <w:left w:val="nil"/>
              <w:bottom w:val="nil"/>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sz w:val="18"/>
                <w:szCs w:val="18"/>
              </w:rPr>
            </w:pPr>
          </w:p>
        </w:tc>
        <w:tc>
          <w:tcPr>
            <w:tcW w:w="227" w:type="dxa"/>
            <w:tcBorders>
              <w:top w:val="nil"/>
              <w:left w:val="nil"/>
              <w:bottom w:val="nil"/>
              <w:right w:val="nil"/>
            </w:tcBorders>
            <w:vAlign w:val="bottom"/>
          </w:tcPr>
          <w:p w:rsidR="00C30A59" w:rsidRPr="00C30A59" w:rsidRDefault="00C30A59" w:rsidP="00C30A59">
            <w:pPr>
              <w:autoSpaceDE w:val="0"/>
              <w:autoSpaceDN w:val="0"/>
              <w:spacing w:after="0" w:line="240" w:lineRule="auto"/>
              <w:rPr>
                <w:rFonts w:ascii="Times New Roman" w:eastAsiaTheme="minorEastAsia" w:hAnsi="Times New Roman"/>
                <w:sz w:val="18"/>
                <w:szCs w:val="18"/>
              </w:rPr>
            </w:pPr>
          </w:p>
        </w:tc>
        <w:tc>
          <w:tcPr>
            <w:tcW w:w="1701" w:type="dxa"/>
            <w:tcBorders>
              <w:top w:val="nil"/>
              <w:left w:val="nil"/>
              <w:bottom w:val="nil"/>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sz w:val="18"/>
                <w:szCs w:val="18"/>
              </w:rPr>
            </w:pPr>
          </w:p>
        </w:tc>
        <w:tc>
          <w:tcPr>
            <w:tcW w:w="567" w:type="dxa"/>
            <w:tcBorders>
              <w:top w:val="nil"/>
              <w:left w:val="nil"/>
              <w:bottom w:val="nil"/>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sz w:val="18"/>
                <w:szCs w:val="18"/>
              </w:rPr>
            </w:pPr>
          </w:p>
        </w:tc>
        <w:tc>
          <w:tcPr>
            <w:tcW w:w="1701" w:type="dxa"/>
            <w:tcBorders>
              <w:top w:val="nil"/>
              <w:left w:val="nil"/>
              <w:bottom w:val="nil"/>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sz w:val="18"/>
                <w:szCs w:val="18"/>
              </w:rPr>
            </w:pPr>
          </w:p>
        </w:tc>
      </w:tr>
    </w:tbl>
    <w:p w:rsidR="00C30A59" w:rsidRPr="00C30A59" w:rsidRDefault="00C30A59" w:rsidP="00C30A59">
      <w:pPr>
        <w:autoSpaceDE w:val="0"/>
        <w:autoSpaceDN w:val="0"/>
        <w:spacing w:before="120" w:after="0" w:line="240" w:lineRule="auto"/>
        <w:ind w:firstLine="567"/>
        <w:rPr>
          <w:rFonts w:ascii="Times New Roman" w:eastAsiaTheme="minorEastAsia" w:hAnsi="Times New Roman"/>
        </w:rPr>
      </w:pPr>
      <w:r w:rsidRPr="00C30A59">
        <w:rPr>
          <w:rFonts w:ascii="Times New Roman" w:eastAsiaTheme="minorEastAsia" w:hAnsi="Times New Roman"/>
        </w:rPr>
        <w:t xml:space="preserve">Право на пользование землей закреплено  </w:t>
      </w:r>
    </w:p>
    <w:p w:rsidR="00C30A59" w:rsidRPr="00C30A59" w:rsidRDefault="00C30A59" w:rsidP="00C30A59">
      <w:pPr>
        <w:pBdr>
          <w:top w:val="single" w:sz="4" w:space="1" w:color="auto"/>
        </w:pBdr>
        <w:autoSpaceDE w:val="0"/>
        <w:autoSpaceDN w:val="0"/>
        <w:spacing w:after="0" w:line="240" w:lineRule="auto"/>
        <w:ind w:left="4564"/>
        <w:jc w:val="center"/>
        <w:rPr>
          <w:rFonts w:ascii="Times New Roman" w:eastAsiaTheme="minorEastAsia" w:hAnsi="Times New Roman"/>
          <w:sz w:val="18"/>
          <w:szCs w:val="18"/>
        </w:rPr>
      </w:pPr>
      <w:r w:rsidRPr="00C30A59">
        <w:rPr>
          <w:rFonts w:ascii="Times New Roman" w:eastAsiaTheme="minorEastAsia" w:hAnsi="Times New Roman"/>
          <w:sz w:val="18"/>
          <w:szCs w:val="18"/>
        </w:rPr>
        <w:t>(наименование документа)</w:t>
      </w:r>
    </w:p>
    <w:tbl>
      <w:tblPr>
        <w:tblW w:w="0" w:type="auto"/>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701"/>
      </w:tblGrid>
      <w:tr w:rsidR="00C30A59" w:rsidRPr="00C30A59" w:rsidTr="00933857">
        <w:trPr>
          <w:cantSplit/>
        </w:trPr>
        <w:tc>
          <w:tcPr>
            <w:tcW w:w="4706" w:type="dxa"/>
            <w:tcBorders>
              <w:top w:val="nil"/>
              <w:left w:val="nil"/>
              <w:bottom w:val="single" w:sz="4" w:space="0" w:color="auto"/>
              <w:right w:val="nil"/>
            </w:tcBorders>
            <w:vAlign w:val="bottom"/>
          </w:tcPr>
          <w:p w:rsidR="00C30A59" w:rsidRPr="00C30A59" w:rsidRDefault="00C30A59" w:rsidP="00C30A59">
            <w:pPr>
              <w:autoSpaceDE w:val="0"/>
              <w:autoSpaceDN w:val="0"/>
              <w:spacing w:after="0" w:line="240" w:lineRule="auto"/>
              <w:rPr>
                <w:rFonts w:ascii="Times New Roman" w:eastAsiaTheme="minorEastAsia" w:hAnsi="Times New Roman"/>
              </w:rPr>
            </w:pPr>
          </w:p>
        </w:tc>
        <w:tc>
          <w:tcPr>
            <w:tcW w:w="510" w:type="dxa"/>
            <w:tcBorders>
              <w:top w:val="nil"/>
              <w:left w:val="nil"/>
              <w:bottom w:val="nil"/>
              <w:right w:val="nil"/>
            </w:tcBorders>
            <w:vAlign w:val="bottom"/>
          </w:tcPr>
          <w:p w:rsidR="00C30A59" w:rsidRPr="00C30A59" w:rsidRDefault="00C30A59" w:rsidP="00C30A59">
            <w:pPr>
              <w:autoSpaceDE w:val="0"/>
              <w:autoSpaceDN w:val="0"/>
              <w:spacing w:after="0" w:line="240" w:lineRule="auto"/>
              <w:jc w:val="right"/>
              <w:rPr>
                <w:rFonts w:ascii="Times New Roman" w:eastAsiaTheme="minorEastAsia" w:hAnsi="Times New Roman"/>
              </w:rPr>
            </w:pPr>
            <w:r w:rsidRPr="00C30A59">
              <w:rPr>
                <w:rFonts w:ascii="Times New Roman" w:eastAsiaTheme="minorEastAsia" w:hAnsi="Times New Roman"/>
              </w:rPr>
              <w:t>от “</w:t>
            </w:r>
          </w:p>
        </w:tc>
        <w:tc>
          <w:tcPr>
            <w:tcW w:w="567" w:type="dxa"/>
            <w:tcBorders>
              <w:top w:val="nil"/>
              <w:left w:val="nil"/>
              <w:bottom w:val="single" w:sz="4" w:space="0" w:color="auto"/>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rPr>
            </w:pPr>
          </w:p>
        </w:tc>
        <w:tc>
          <w:tcPr>
            <w:tcW w:w="227" w:type="dxa"/>
            <w:tcBorders>
              <w:top w:val="nil"/>
              <w:left w:val="nil"/>
              <w:bottom w:val="nil"/>
              <w:right w:val="nil"/>
            </w:tcBorders>
            <w:vAlign w:val="bottom"/>
          </w:tcPr>
          <w:p w:rsidR="00C30A59" w:rsidRPr="00C30A59" w:rsidRDefault="00C30A59" w:rsidP="00C30A59">
            <w:pPr>
              <w:autoSpaceDE w:val="0"/>
              <w:autoSpaceDN w:val="0"/>
              <w:spacing w:after="0" w:line="240" w:lineRule="auto"/>
              <w:rPr>
                <w:rFonts w:ascii="Times New Roman" w:eastAsiaTheme="minorEastAsia" w:hAnsi="Times New Roman"/>
              </w:rPr>
            </w:pPr>
            <w:r w:rsidRPr="00C30A59">
              <w:rPr>
                <w:rFonts w:ascii="Times New Roman" w:eastAsiaTheme="minorEastAsia" w:hAnsi="Times New Roman"/>
              </w:rPr>
              <w:t>”</w:t>
            </w:r>
          </w:p>
        </w:tc>
        <w:tc>
          <w:tcPr>
            <w:tcW w:w="1701" w:type="dxa"/>
            <w:tcBorders>
              <w:top w:val="nil"/>
              <w:left w:val="nil"/>
              <w:bottom w:val="single" w:sz="4" w:space="0" w:color="auto"/>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rPr>
            </w:pPr>
          </w:p>
        </w:tc>
        <w:tc>
          <w:tcPr>
            <w:tcW w:w="567" w:type="dxa"/>
            <w:tcBorders>
              <w:top w:val="nil"/>
              <w:left w:val="nil"/>
              <w:bottom w:val="nil"/>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rPr>
            </w:pPr>
            <w:proofErr w:type="gramStart"/>
            <w:r w:rsidRPr="00C30A59">
              <w:rPr>
                <w:rFonts w:ascii="Times New Roman" w:eastAsiaTheme="minorEastAsia" w:hAnsi="Times New Roman"/>
              </w:rPr>
              <w:t>г</w:t>
            </w:r>
            <w:proofErr w:type="gramEnd"/>
            <w:r w:rsidRPr="00C30A59">
              <w:rPr>
                <w:rFonts w:ascii="Times New Roman" w:eastAsiaTheme="minorEastAsia" w:hAnsi="Times New Roman"/>
              </w:rPr>
              <w:t>. №</w:t>
            </w:r>
          </w:p>
        </w:tc>
        <w:tc>
          <w:tcPr>
            <w:tcW w:w="1701" w:type="dxa"/>
            <w:tcBorders>
              <w:top w:val="nil"/>
              <w:left w:val="nil"/>
              <w:bottom w:val="single" w:sz="4" w:space="0" w:color="auto"/>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rPr>
            </w:pPr>
          </w:p>
        </w:tc>
      </w:tr>
    </w:tbl>
    <w:p w:rsidR="00C30A59" w:rsidRPr="00C30A59" w:rsidRDefault="00C30A59" w:rsidP="00C30A59">
      <w:pPr>
        <w:autoSpaceDE w:val="0"/>
        <w:autoSpaceDN w:val="0"/>
        <w:spacing w:before="120" w:after="0" w:line="240" w:lineRule="auto"/>
        <w:ind w:firstLine="567"/>
        <w:rPr>
          <w:rFonts w:ascii="Times New Roman" w:eastAsiaTheme="minorEastAsia" w:hAnsi="Times New Roman"/>
        </w:rPr>
      </w:pPr>
      <w:r w:rsidRPr="00C30A59">
        <w:rPr>
          <w:rFonts w:ascii="Times New Roman" w:eastAsiaTheme="minorEastAsia" w:hAnsi="Times New Roman"/>
        </w:rPr>
        <w:t xml:space="preserve">Проектная документация на строительство объекта разработана  </w:t>
      </w:r>
    </w:p>
    <w:p w:rsidR="00C30A59" w:rsidRPr="00C30A59" w:rsidRDefault="00C30A59" w:rsidP="00C30A59">
      <w:pPr>
        <w:pBdr>
          <w:top w:val="single" w:sz="4" w:space="1" w:color="auto"/>
        </w:pBdr>
        <w:autoSpaceDE w:val="0"/>
        <w:autoSpaceDN w:val="0"/>
        <w:spacing w:after="0" w:line="240" w:lineRule="auto"/>
        <w:ind w:left="6719"/>
        <w:rPr>
          <w:rFonts w:ascii="Times New Roman" w:eastAsiaTheme="minorEastAsia" w:hAnsi="Times New Roman"/>
          <w:sz w:val="2"/>
          <w:szCs w:val="2"/>
        </w:rPr>
      </w:pPr>
    </w:p>
    <w:p w:rsidR="00C30A59" w:rsidRPr="00C30A59" w:rsidRDefault="00C30A59" w:rsidP="00C30A59">
      <w:pPr>
        <w:autoSpaceDE w:val="0"/>
        <w:autoSpaceDN w:val="0"/>
        <w:spacing w:after="0" w:line="240" w:lineRule="auto"/>
        <w:rPr>
          <w:rFonts w:ascii="Times New Roman" w:eastAsiaTheme="minorEastAsia" w:hAnsi="Times New Roman"/>
        </w:rPr>
      </w:pPr>
    </w:p>
    <w:p w:rsidR="00C30A59" w:rsidRPr="00C30A59" w:rsidRDefault="00C30A59" w:rsidP="00C30A59">
      <w:pPr>
        <w:pBdr>
          <w:top w:val="single" w:sz="4" w:space="1" w:color="auto"/>
        </w:pBdr>
        <w:autoSpaceDE w:val="0"/>
        <w:autoSpaceDN w:val="0"/>
        <w:spacing w:after="0" w:line="240" w:lineRule="auto"/>
        <w:jc w:val="center"/>
        <w:rPr>
          <w:rFonts w:ascii="Times New Roman" w:eastAsiaTheme="minorEastAsia" w:hAnsi="Times New Roman"/>
          <w:sz w:val="18"/>
          <w:szCs w:val="18"/>
        </w:rPr>
      </w:pPr>
      <w:proofErr w:type="gramStart"/>
      <w:r w:rsidRPr="00C30A59">
        <w:rPr>
          <w:rFonts w:ascii="Times New Roman" w:eastAsiaTheme="minorEastAsia" w:hAnsi="Times New Roman"/>
          <w:sz w:val="18"/>
          <w:szCs w:val="18"/>
        </w:rPr>
        <w:t>(наименование проектной организации, ИНН, юридический и почтовый адреса,</w:t>
      </w:r>
      <w:proofErr w:type="gramEnd"/>
    </w:p>
    <w:p w:rsidR="00C30A59" w:rsidRPr="00C30A59" w:rsidRDefault="00C30A59" w:rsidP="00C30A59">
      <w:pPr>
        <w:autoSpaceDE w:val="0"/>
        <w:autoSpaceDN w:val="0"/>
        <w:spacing w:after="0" w:line="240" w:lineRule="auto"/>
        <w:rPr>
          <w:rFonts w:ascii="Times New Roman" w:eastAsiaTheme="minorEastAsia" w:hAnsi="Times New Roman"/>
        </w:rPr>
      </w:pPr>
    </w:p>
    <w:p w:rsidR="00C30A59" w:rsidRPr="00C30A59" w:rsidRDefault="00C30A59" w:rsidP="00C30A59">
      <w:pPr>
        <w:pBdr>
          <w:top w:val="single" w:sz="4" w:space="1" w:color="auto"/>
        </w:pBdr>
        <w:autoSpaceDE w:val="0"/>
        <w:autoSpaceDN w:val="0"/>
        <w:spacing w:after="0" w:line="240" w:lineRule="auto"/>
        <w:jc w:val="center"/>
        <w:rPr>
          <w:rFonts w:ascii="Times New Roman" w:eastAsiaTheme="minorEastAsia" w:hAnsi="Times New Roman"/>
          <w:sz w:val="18"/>
          <w:szCs w:val="18"/>
        </w:rPr>
      </w:pPr>
      <w:r w:rsidRPr="00C30A59">
        <w:rPr>
          <w:rFonts w:ascii="Times New Roman" w:eastAsiaTheme="minorEastAsia" w:hAnsi="Times New Roman"/>
          <w:sz w:val="18"/>
          <w:szCs w:val="18"/>
        </w:rPr>
        <w:t>Ф.И.О. руководителя, номер телефона, банковские реквизиты</w:t>
      </w:r>
    </w:p>
    <w:p w:rsidR="00C30A59" w:rsidRPr="00C30A59" w:rsidRDefault="00C30A59" w:rsidP="00C30A59">
      <w:pPr>
        <w:autoSpaceDE w:val="0"/>
        <w:autoSpaceDN w:val="0"/>
        <w:spacing w:after="0" w:line="240" w:lineRule="auto"/>
        <w:rPr>
          <w:rFonts w:ascii="Times New Roman" w:eastAsiaTheme="minorEastAsia" w:hAnsi="Times New Roman"/>
        </w:rPr>
      </w:pPr>
    </w:p>
    <w:p w:rsidR="00C30A59" w:rsidRPr="00C30A59" w:rsidRDefault="00C30A59" w:rsidP="00C30A59">
      <w:pPr>
        <w:pBdr>
          <w:top w:val="single" w:sz="4" w:space="1" w:color="auto"/>
        </w:pBdr>
        <w:autoSpaceDE w:val="0"/>
        <w:autoSpaceDN w:val="0"/>
        <w:spacing w:after="0" w:line="240" w:lineRule="auto"/>
        <w:jc w:val="center"/>
        <w:rPr>
          <w:rFonts w:ascii="Times New Roman" w:eastAsiaTheme="minorEastAsia" w:hAnsi="Times New Roman"/>
          <w:sz w:val="18"/>
          <w:szCs w:val="18"/>
        </w:rPr>
      </w:pPr>
      <w:r w:rsidRPr="00C30A59">
        <w:rPr>
          <w:rFonts w:ascii="Times New Roman" w:eastAsiaTheme="minorEastAsia" w:hAnsi="Times New Roman"/>
          <w:sz w:val="18"/>
          <w:szCs w:val="18"/>
        </w:rPr>
        <w:t xml:space="preserve">(наименование банка, </w:t>
      </w:r>
      <w:proofErr w:type="gramStart"/>
      <w:r w:rsidRPr="00C30A59">
        <w:rPr>
          <w:rFonts w:ascii="Times New Roman" w:eastAsiaTheme="minorEastAsia" w:hAnsi="Times New Roman"/>
          <w:sz w:val="18"/>
          <w:szCs w:val="18"/>
        </w:rPr>
        <w:t>р</w:t>
      </w:r>
      <w:proofErr w:type="gramEnd"/>
      <w:r w:rsidRPr="00C30A59">
        <w:rPr>
          <w:rFonts w:ascii="Times New Roman" w:eastAsiaTheme="minorEastAsia" w:hAnsi="Times New Roman"/>
          <w:sz w:val="18"/>
          <w:szCs w:val="18"/>
        </w:rPr>
        <w:t>/с, к/с, БИК))</w:t>
      </w:r>
    </w:p>
    <w:p w:rsidR="00C30A59" w:rsidRPr="00C30A59" w:rsidRDefault="00C30A59" w:rsidP="00C30A59">
      <w:pPr>
        <w:autoSpaceDE w:val="0"/>
        <w:autoSpaceDN w:val="0"/>
        <w:spacing w:after="0" w:line="240" w:lineRule="auto"/>
        <w:rPr>
          <w:rFonts w:ascii="Times New Roman" w:eastAsiaTheme="minorEastAsia" w:hAnsi="Times New Roman"/>
        </w:rPr>
      </w:pPr>
      <w:proofErr w:type="gramStart"/>
      <w:r w:rsidRPr="00C30A59">
        <w:rPr>
          <w:rFonts w:ascii="Times New Roman" w:eastAsiaTheme="minorEastAsia" w:hAnsi="Times New Roman"/>
        </w:rPr>
        <w:t>имеющей</w:t>
      </w:r>
      <w:proofErr w:type="gramEnd"/>
      <w:r w:rsidRPr="00C30A59">
        <w:rPr>
          <w:rFonts w:ascii="Times New Roman" w:eastAsiaTheme="minorEastAsia" w:hAnsi="Times New Roman"/>
        </w:rPr>
        <w:t xml:space="preserve"> право на выполнение проектных работ, закрепленное  </w:t>
      </w:r>
    </w:p>
    <w:p w:rsidR="00C30A59" w:rsidRPr="00C30A59" w:rsidRDefault="00C30A59" w:rsidP="00C30A59">
      <w:pPr>
        <w:pBdr>
          <w:top w:val="single" w:sz="4" w:space="1" w:color="auto"/>
        </w:pBdr>
        <w:autoSpaceDE w:val="0"/>
        <w:autoSpaceDN w:val="0"/>
        <w:spacing w:after="0" w:line="240" w:lineRule="auto"/>
        <w:ind w:left="6096"/>
        <w:rPr>
          <w:rFonts w:ascii="Times New Roman" w:eastAsiaTheme="minorEastAsia" w:hAnsi="Times New Roman"/>
          <w:sz w:val="2"/>
          <w:szCs w:val="2"/>
        </w:rPr>
      </w:pPr>
    </w:p>
    <w:p w:rsidR="00C30A59" w:rsidRPr="00C30A59" w:rsidRDefault="00C30A59" w:rsidP="00C30A59">
      <w:pPr>
        <w:autoSpaceDE w:val="0"/>
        <w:autoSpaceDN w:val="0"/>
        <w:spacing w:after="0" w:line="240" w:lineRule="auto"/>
        <w:rPr>
          <w:rFonts w:ascii="Times New Roman" w:eastAsiaTheme="minorEastAsia" w:hAnsi="Times New Roman"/>
        </w:rPr>
      </w:pPr>
    </w:p>
    <w:p w:rsidR="00C30A59" w:rsidRPr="00C30A59" w:rsidRDefault="00C30A59" w:rsidP="00C30A59">
      <w:pPr>
        <w:pBdr>
          <w:top w:val="single" w:sz="4" w:space="1" w:color="auto"/>
        </w:pBdr>
        <w:autoSpaceDE w:val="0"/>
        <w:autoSpaceDN w:val="0"/>
        <w:spacing w:after="0" w:line="240" w:lineRule="auto"/>
        <w:jc w:val="center"/>
        <w:rPr>
          <w:rFonts w:ascii="Times New Roman" w:eastAsiaTheme="minorEastAsia" w:hAnsi="Times New Roman"/>
          <w:sz w:val="18"/>
          <w:szCs w:val="18"/>
        </w:rPr>
      </w:pPr>
      <w:r w:rsidRPr="00C30A59">
        <w:rPr>
          <w:rFonts w:ascii="Times New Roman" w:eastAsiaTheme="minorEastAsia" w:hAnsi="Times New Roman"/>
          <w:sz w:val="18"/>
          <w:szCs w:val="18"/>
        </w:rPr>
        <w:t>(наименование документа и уполномоченной организации, его выдавшей)</w:t>
      </w: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1985"/>
        <w:gridCol w:w="4196"/>
      </w:tblGrid>
      <w:tr w:rsidR="00C30A59" w:rsidRPr="00C30A59" w:rsidTr="00933857">
        <w:trPr>
          <w:cantSplit/>
        </w:trPr>
        <w:tc>
          <w:tcPr>
            <w:tcW w:w="284" w:type="dxa"/>
            <w:tcBorders>
              <w:top w:val="nil"/>
              <w:left w:val="nil"/>
              <w:bottom w:val="nil"/>
              <w:right w:val="nil"/>
            </w:tcBorders>
            <w:vAlign w:val="bottom"/>
          </w:tcPr>
          <w:p w:rsidR="00C30A59" w:rsidRPr="00C30A59" w:rsidRDefault="00C30A59" w:rsidP="00C30A59">
            <w:pPr>
              <w:autoSpaceDE w:val="0"/>
              <w:autoSpaceDN w:val="0"/>
              <w:spacing w:after="0" w:line="240" w:lineRule="auto"/>
              <w:rPr>
                <w:rFonts w:ascii="Times New Roman" w:eastAsiaTheme="minorEastAsia" w:hAnsi="Times New Roman"/>
              </w:rPr>
            </w:pPr>
            <w:r w:rsidRPr="00C30A59">
              <w:rPr>
                <w:rFonts w:ascii="Times New Roman" w:eastAsiaTheme="minorEastAsia" w:hAnsi="Times New Roman"/>
              </w:rPr>
              <w:t>от</w:t>
            </w:r>
          </w:p>
        </w:tc>
        <w:tc>
          <w:tcPr>
            <w:tcW w:w="198" w:type="dxa"/>
            <w:tcBorders>
              <w:top w:val="nil"/>
              <w:left w:val="nil"/>
              <w:bottom w:val="nil"/>
              <w:right w:val="nil"/>
            </w:tcBorders>
            <w:vAlign w:val="bottom"/>
          </w:tcPr>
          <w:p w:rsidR="00C30A59" w:rsidRPr="00C30A59" w:rsidRDefault="00C30A59" w:rsidP="00C30A59">
            <w:pPr>
              <w:autoSpaceDE w:val="0"/>
              <w:autoSpaceDN w:val="0"/>
              <w:spacing w:after="0" w:line="240" w:lineRule="auto"/>
              <w:jc w:val="right"/>
              <w:rPr>
                <w:rFonts w:ascii="Times New Roman" w:eastAsiaTheme="minorEastAsia" w:hAnsi="Times New Roman"/>
              </w:rPr>
            </w:pPr>
            <w:r w:rsidRPr="00C30A59">
              <w:rPr>
                <w:rFonts w:ascii="Times New Roman" w:eastAsiaTheme="minorEastAsia" w:hAnsi="Times New Roman"/>
              </w:rPr>
              <w:t>“</w:t>
            </w:r>
          </w:p>
        </w:tc>
        <w:tc>
          <w:tcPr>
            <w:tcW w:w="567" w:type="dxa"/>
            <w:tcBorders>
              <w:top w:val="nil"/>
              <w:left w:val="nil"/>
              <w:bottom w:val="single" w:sz="4" w:space="0" w:color="auto"/>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rPr>
            </w:pPr>
          </w:p>
        </w:tc>
        <w:tc>
          <w:tcPr>
            <w:tcW w:w="284" w:type="dxa"/>
            <w:tcBorders>
              <w:top w:val="nil"/>
              <w:left w:val="nil"/>
              <w:bottom w:val="nil"/>
              <w:right w:val="nil"/>
            </w:tcBorders>
            <w:vAlign w:val="bottom"/>
          </w:tcPr>
          <w:p w:rsidR="00C30A59" w:rsidRPr="00C30A59" w:rsidRDefault="00C30A59" w:rsidP="00C30A59">
            <w:pPr>
              <w:autoSpaceDE w:val="0"/>
              <w:autoSpaceDN w:val="0"/>
              <w:spacing w:after="0" w:line="240" w:lineRule="auto"/>
              <w:rPr>
                <w:rFonts w:ascii="Times New Roman" w:eastAsiaTheme="minorEastAsia" w:hAnsi="Times New Roman"/>
              </w:rPr>
            </w:pPr>
            <w:r w:rsidRPr="00C30A59">
              <w:rPr>
                <w:rFonts w:ascii="Times New Roman" w:eastAsiaTheme="minorEastAsia" w:hAnsi="Times New Roman"/>
              </w:rPr>
              <w:t>”</w:t>
            </w:r>
          </w:p>
        </w:tc>
        <w:tc>
          <w:tcPr>
            <w:tcW w:w="1956" w:type="dxa"/>
            <w:tcBorders>
              <w:top w:val="nil"/>
              <w:left w:val="nil"/>
              <w:bottom w:val="single" w:sz="4" w:space="0" w:color="auto"/>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rPr>
            </w:pPr>
          </w:p>
        </w:tc>
        <w:tc>
          <w:tcPr>
            <w:tcW w:w="624" w:type="dxa"/>
            <w:tcBorders>
              <w:top w:val="nil"/>
              <w:left w:val="nil"/>
              <w:bottom w:val="nil"/>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rPr>
            </w:pPr>
            <w:proofErr w:type="gramStart"/>
            <w:r w:rsidRPr="00C30A59">
              <w:rPr>
                <w:rFonts w:ascii="Times New Roman" w:eastAsiaTheme="minorEastAsia" w:hAnsi="Times New Roman"/>
              </w:rPr>
              <w:t>г</w:t>
            </w:r>
            <w:proofErr w:type="gramEnd"/>
            <w:r w:rsidRPr="00C30A59">
              <w:rPr>
                <w:rFonts w:ascii="Times New Roman" w:eastAsiaTheme="minorEastAsia" w:hAnsi="Times New Roman"/>
              </w:rPr>
              <w:t>. №</w:t>
            </w:r>
          </w:p>
        </w:tc>
        <w:tc>
          <w:tcPr>
            <w:tcW w:w="1985" w:type="dxa"/>
            <w:tcBorders>
              <w:top w:val="nil"/>
              <w:left w:val="nil"/>
              <w:bottom w:val="single" w:sz="4" w:space="0" w:color="auto"/>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rPr>
            </w:pPr>
          </w:p>
        </w:tc>
        <w:tc>
          <w:tcPr>
            <w:tcW w:w="4196" w:type="dxa"/>
            <w:tcBorders>
              <w:top w:val="nil"/>
              <w:left w:val="nil"/>
              <w:bottom w:val="nil"/>
              <w:right w:val="nil"/>
            </w:tcBorders>
            <w:vAlign w:val="bottom"/>
          </w:tcPr>
          <w:p w:rsidR="00C30A59" w:rsidRPr="00C30A59" w:rsidRDefault="00C30A59" w:rsidP="00C30A59">
            <w:pPr>
              <w:autoSpaceDE w:val="0"/>
              <w:autoSpaceDN w:val="0"/>
              <w:spacing w:after="0" w:line="240" w:lineRule="auto"/>
              <w:rPr>
                <w:rFonts w:ascii="Times New Roman" w:eastAsiaTheme="minorEastAsia" w:hAnsi="Times New Roman"/>
              </w:rPr>
            </w:pPr>
            <w:r w:rsidRPr="00C30A59">
              <w:rPr>
                <w:rFonts w:ascii="Times New Roman" w:eastAsiaTheme="minorEastAsia" w:hAnsi="Times New Roman"/>
              </w:rPr>
              <w:t xml:space="preserve">, и </w:t>
            </w:r>
            <w:proofErr w:type="gramStart"/>
            <w:r w:rsidRPr="00C30A59">
              <w:rPr>
                <w:rFonts w:ascii="Times New Roman" w:eastAsiaTheme="minorEastAsia" w:hAnsi="Times New Roman"/>
              </w:rPr>
              <w:t>согласована</w:t>
            </w:r>
            <w:proofErr w:type="gramEnd"/>
            <w:r w:rsidRPr="00C30A59">
              <w:rPr>
                <w:rFonts w:ascii="Times New Roman" w:eastAsiaTheme="minorEastAsia" w:hAnsi="Times New Roman"/>
              </w:rPr>
              <w:t xml:space="preserve"> в установленном порядке с</w:t>
            </w:r>
          </w:p>
        </w:tc>
      </w:tr>
    </w:tbl>
    <w:p w:rsidR="00C30A59" w:rsidRPr="00C30A59" w:rsidRDefault="00C30A59" w:rsidP="00C30A59">
      <w:pPr>
        <w:autoSpaceDE w:val="0"/>
        <w:autoSpaceDN w:val="0"/>
        <w:spacing w:after="60" w:line="240" w:lineRule="auto"/>
        <w:rPr>
          <w:rFonts w:ascii="Times New Roman" w:eastAsiaTheme="minorEastAsia" w:hAnsi="Times New Roman"/>
        </w:rPr>
      </w:pPr>
      <w:r w:rsidRPr="00C30A59">
        <w:rPr>
          <w:rFonts w:ascii="Times New Roman" w:eastAsiaTheme="minorEastAsia" w:hAnsi="Times New Roman"/>
        </w:rPr>
        <w:t>заинтересованными организациями и органами архитектуры и градостроительства:</w:t>
      </w: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3770"/>
        <w:gridCol w:w="2296"/>
      </w:tblGrid>
      <w:tr w:rsidR="00C30A59" w:rsidRPr="00C30A59" w:rsidTr="00933857">
        <w:trPr>
          <w:cantSplit/>
        </w:trPr>
        <w:tc>
          <w:tcPr>
            <w:tcW w:w="7683" w:type="dxa"/>
            <w:gridSpan w:val="7"/>
            <w:tcBorders>
              <w:top w:val="nil"/>
              <w:left w:val="nil"/>
              <w:bottom w:val="nil"/>
              <w:right w:val="nil"/>
            </w:tcBorders>
            <w:vAlign w:val="bottom"/>
          </w:tcPr>
          <w:p w:rsidR="00C30A59" w:rsidRPr="00C30A59" w:rsidRDefault="00C30A59" w:rsidP="00C30A59">
            <w:pPr>
              <w:autoSpaceDE w:val="0"/>
              <w:autoSpaceDN w:val="0"/>
              <w:spacing w:after="0" w:line="240" w:lineRule="auto"/>
              <w:ind w:firstLine="567"/>
              <w:rPr>
                <w:rFonts w:ascii="Times New Roman" w:eastAsiaTheme="minorEastAsia" w:hAnsi="Times New Roman"/>
              </w:rPr>
            </w:pPr>
            <w:r w:rsidRPr="00C30A59">
              <w:rPr>
                <w:rFonts w:ascii="Times New Roman" w:eastAsiaTheme="minorEastAsia" w:hAnsi="Times New Roman"/>
              </w:rPr>
              <w:t xml:space="preserve">– положительное заключение государственной экспертизы получено </w:t>
            </w:r>
            <w:proofErr w:type="gramStart"/>
            <w:r w:rsidRPr="00C30A59">
              <w:rPr>
                <w:rFonts w:ascii="Times New Roman" w:eastAsiaTheme="minorEastAsia" w:hAnsi="Times New Roman"/>
              </w:rPr>
              <w:t>за</w:t>
            </w:r>
            <w:proofErr w:type="gramEnd"/>
            <w:r w:rsidRPr="00C30A59">
              <w:rPr>
                <w:rFonts w:ascii="Times New Roman" w:eastAsiaTheme="minorEastAsia" w:hAnsi="Times New Roman"/>
              </w:rPr>
              <w:t xml:space="preserve"> №</w:t>
            </w:r>
          </w:p>
        </w:tc>
        <w:tc>
          <w:tcPr>
            <w:tcW w:w="2296" w:type="dxa"/>
            <w:tcBorders>
              <w:top w:val="nil"/>
              <w:left w:val="nil"/>
              <w:bottom w:val="single" w:sz="4" w:space="0" w:color="auto"/>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rPr>
            </w:pPr>
          </w:p>
        </w:tc>
      </w:tr>
      <w:tr w:rsidR="00C30A59" w:rsidRPr="00C30A59" w:rsidTr="00933857">
        <w:trPr>
          <w:gridAfter w:val="2"/>
          <w:wAfter w:w="6066" w:type="dxa"/>
          <w:cantSplit/>
        </w:trPr>
        <w:tc>
          <w:tcPr>
            <w:tcW w:w="284" w:type="dxa"/>
            <w:tcBorders>
              <w:top w:val="nil"/>
              <w:left w:val="nil"/>
              <w:bottom w:val="nil"/>
              <w:right w:val="nil"/>
            </w:tcBorders>
            <w:vAlign w:val="bottom"/>
          </w:tcPr>
          <w:p w:rsidR="00C30A59" w:rsidRPr="00C30A59" w:rsidRDefault="00C30A59" w:rsidP="00C30A59">
            <w:pPr>
              <w:autoSpaceDE w:val="0"/>
              <w:autoSpaceDN w:val="0"/>
              <w:spacing w:after="0" w:line="240" w:lineRule="auto"/>
              <w:rPr>
                <w:rFonts w:ascii="Times New Roman" w:eastAsiaTheme="minorEastAsia" w:hAnsi="Times New Roman"/>
              </w:rPr>
            </w:pPr>
            <w:r w:rsidRPr="00C30A59">
              <w:rPr>
                <w:rFonts w:ascii="Times New Roman" w:eastAsiaTheme="minorEastAsia" w:hAnsi="Times New Roman"/>
              </w:rPr>
              <w:t>от</w:t>
            </w:r>
          </w:p>
        </w:tc>
        <w:tc>
          <w:tcPr>
            <w:tcW w:w="198" w:type="dxa"/>
            <w:tcBorders>
              <w:top w:val="nil"/>
              <w:left w:val="nil"/>
              <w:bottom w:val="nil"/>
              <w:right w:val="nil"/>
            </w:tcBorders>
            <w:vAlign w:val="bottom"/>
          </w:tcPr>
          <w:p w:rsidR="00C30A59" w:rsidRPr="00C30A59" w:rsidRDefault="00C30A59" w:rsidP="00C30A59">
            <w:pPr>
              <w:autoSpaceDE w:val="0"/>
              <w:autoSpaceDN w:val="0"/>
              <w:spacing w:after="0" w:line="240" w:lineRule="auto"/>
              <w:jc w:val="right"/>
              <w:rPr>
                <w:rFonts w:ascii="Times New Roman" w:eastAsiaTheme="minorEastAsia" w:hAnsi="Times New Roman"/>
              </w:rPr>
            </w:pPr>
            <w:r w:rsidRPr="00C30A59">
              <w:rPr>
                <w:rFonts w:ascii="Times New Roman" w:eastAsiaTheme="minorEastAsia" w:hAnsi="Times New Roman"/>
              </w:rPr>
              <w:t>“</w:t>
            </w:r>
          </w:p>
        </w:tc>
        <w:tc>
          <w:tcPr>
            <w:tcW w:w="567" w:type="dxa"/>
            <w:tcBorders>
              <w:top w:val="nil"/>
              <w:left w:val="nil"/>
              <w:bottom w:val="single" w:sz="4" w:space="0" w:color="auto"/>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rPr>
            </w:pPr>
          </w:p>
        </w:tc>
        <w:tc>
          <w:tcPr>
            <w:tcW w:w="284" w:type="dxa"/>
            <w:tcBorders>
              <w:top w:val="nil"/>
              <w:left w:val="nil"/>
              <w:bottom w:val="nil"/>
              <w:right w:val="nil"/>
            </w:tcBorders>
            <w:vAlign w:val="bottom"/>
          </w:tcPr>
          <w:p w:rsidR="00C30A59" w:rsidRPr="00C30A59" w:rsidRDefault="00C30A59" w:rsidP="00C30A59">
            <w:pPr>
              <w:autoSpaceDE w:val="0"/>
              <w:autoSpaceDN w:val="0"/>
              <w:spacing w:after="0" w:line="240" w:lineRule="auto"/>
              <w:rPr>
                <w:rFonts w:ascii="Times New Roman" w:eastAsiaTheme="minorEastAsia" w:hAnsi="Times New Roman"/>
              </w:rPr>
            </w:pPr>
            <w:r w:rsidRPr="00C30A59">
              <w:rPr>
                <w:rFonts w:ascii="Times New Roman" w:eastAsiaTheme="minorEastAsia" w:hAnsi="Times New Roman"/>
              </w:rPr>
              <w:t>”</w:t>
            </w:r>
          </w:p>
        </w:tc>
        <w:tc>
          <w:tcPr>
            <w:tcW w:w="1956" w:type="dxa"/>
            <w:tcBorders>
              <w:top w:val="nil"/>
              <w:left w:val="nil"/>
              <w:bottom w:val="single" w:sz="4" w:space="0" w:color="auto"/>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rPr>
            </w:pPr>
          </w:p>
        </w:tc>
        <w:tc>
          <w:tcPr>
            <w:tcW w:w="624" w:type="dxa"/>
            <w:tcBorders>
              <w:top w:val="nil"/>
              <w:left w:val="nil"/>
              <w:bottom w:val="nil"/>
              <w:right w:val="nil"/>
            </w:tcBorders>
            <w:vAlign w:val="bottom"/>
          </w:tcPr>
          <w:p w:rsidR="00C30A59" w:rsidRPr="00C30A59" w:rsidRDefault="00C30A59" w:rsidP="00C30A59">
            <w:pPr>
              <w:autoSpaceDE w:val="0"/>
              <w:autoSpaceDN w:val="0"/>
              <w:spacing w:after="0" w:line="240" w:lineRule="auto"/>
              <w:ind w:left="57"/>
              <w:rPr>
                <w:rFonts w:ascii="Times New Roman" w:eastAsiaTheme="minorEastAsia" w:hAnsi="Times New Roman"/>
              </w:rPr>
            </w:pPr>
            <w:proofErr w:type="gramStart"/>
            <w:r w:rsidRPr="00C30A59">
              <w:rPr>
                <w:rFonts w:ascii="Times New Roman" w:eastAsiaTheme="minorEastAsia" w:hAnsi="Times New Roman"/>
              </w:rPr>
              <w:t>г</w:t>
            </w:r>
            <w:proofErr w:type="gramEnd"/>
            <w:r w:rsidRPr="00C30A59">
              <w:rPr>
                <w:rFonts w:ascii="Times New Roman" w:eastAsiaTheme="minorEastAsia" w:hAnsi="Times New Roman"/>
              </w:rPr>
              <w:t>.</w:t>
            </w:r>
          </w:p>
        </w:tc>
      </w:tr>
    </w:tbl>
    <w:p w:rsidR="00C30A59" w:rsidRPr="00C30A59" w:rsidRDefault="00C30A59" w:rsidP="00C30A59">
      <w:pPr>
        <w:autoSpaceDE w:val="0"/>
        <w:autoSpaceDN w:val="0"/>
        <w:spacing w:before="60" w:after="0" w:line="240" w:lineRule="auto"/>
        <w:ind w:firstLine="567"/>
        <w:rPr>
          <w:rFonts w:ascii="Times New Roman" w:eastAsiaTheme="minorEastAsia" w:hAnsi="Times New Roman"/>
        </w:rPr>
      </w:pPr>
      <w:r w:rsidRPr="00C30A59">
        <w:rPr>
          <w:rFonts w:ascii="Times New Roman" w:eastAsiaTheme="minorEastAsia" w:hAnsi="Times New Roman"/>
        </w:rPr>
        <w:t xml:space="preserve">– схема планировочной организации земельного участка согласована  </w:t>
      </w:r>
    </w:p>
    <w:p w:rsidR="00C30A59" w:rsidRPr="00C30A59" w:rsidRDefault="00C30A59" w:rsidP="00C30A59">
      <w:pPr>
        <w:pBdr>
          <w:top w:val="single" w:sz="4" w:space="1" w:color="auto"/>
        </w:pBdr>
        <w:autoSpaceDE w:val="0"/>
        <w:autoSpaceDN w:val="0"/>
        <w:spacing w:after="0" w:line="240" w:lineRule="auto"/>
        <w:ind w:left="7230"/>
        <w:rPr>
          <w:rFonts w:ascii="Times New Roman" w:eastAsiaTheme="minorEastAsia"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624"/>
        <w:gridCol w:w="1418"/>
        <w:gridCol w:w="510"/>
        <w:gridCol w:w="567"/>
        <w:gridCol w:w="227"/>
        <w:gridCol w:w="1701"/>
        <w:gridCol w:w="312"/>
      </w:tblGrid>
      <w:tr w:rsidR="00C30A59" w:rsidRPr="00C30A59" w:rsidTr="00933857">
        <w:trPr>
          <w:cantSplit/>
        </w:trPr>
        <w:tc>
          <w:tcPr>
            <w:tcW w:w="4706" w:type="dxa"/>
            <w:tcBorders>
              <w:top w:val="nil"/>
              <w:left w:val="nil"/>
              <w:bottom w:val="single" w:sz="4" w:space="0" w:color="auto"/>
              <w:right w:val="nil"/>
            </w:tcBorders>
            <w:vAlign w:val="bottom"/>
          </w:tcPr>
          <w:p w:rsidR="00C30A59" w:rsidRPr="00C30A59" w:rsidRDefault="00C30A59" w:rsidP="00C30A59">
            <w:pPr>
              <w:autoSpaceDE w:val="0"/>
              <w:autoSpaceDN w:val="0"/>
              <w:spacing w:after="0" w:line="240" w:lineRule="auto"/>
              <w:rPr>
                <w:rFonts w:ascii="Times New Roman" w:eastAsiaTheme="minorEastAsia" w:hAnsi="Times New Roman"/>
              </w:rPr>
            </w:pPr>
          </w:p>
        </w:tc>
        <w:tc>
          <w:tcPr>
            <w:tcW w:w="624" w:type="dxa"/>
            <w:tcBorders>
              <w:top w:val="nil"/>
              <w:left w:val="nil"/>
              <w:bottom w:val="nil"/>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rPr>
            </w:pPr>
            <w:r w:rsidRPr="00C30A59">
              <w:rPr>
                <w:rFonts w:ascii="Times New Roman" w:eastAsiaTheme="minorEastAsia" w:hAnsi="Times New Roman"/>
              </w:rPr>
              <w:t>за №</w:t>
            </w:r>
          </w:p>
        </w:tc>
        <w:tc>
          <w:tcPr>
            <w:tcW w:w="1418" w:type="dxa"/>
            <w:tcBorders>
              <w:top w:val="nil"/>
              <w:left w:val="nil"/>
              <w:bottom w:val="single" w:sz="4" w:space="0" w:color="auto"/>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rPr>
            </w:pPr>
          </w:p>
        </w:tc>
        <w:tc>
          <w:tcPr>
            <w:tcW w:w="510" w:type="dxa"/>
            <w:tcBorders>
              <w:top w:val="nil"/>
              <w:left w:val="nil"/>
              <w:bottom w:val="nil"/>
              <w:right w:val="nil"/>
            </w:tcBorders>
            <w:vAlign w:val="bottom"/>
          </w:tcPr>
          <w:p w:rsidR="00C30A59" w:rsidRPr="00C30A59" w:rsidRDefault="00C30A59" w:rsidP="00C30A59">
            <w:pPr>
              <w:autoSpaceDE w:val="0"/>
              <w:autoSpaceDN w:val="0"/>
              <w:spacing w:after="0" w:line="240" w:lineRule="auto"/>
              <w:jc w:val="right"/>
              <w:rPr>
                <w:rFonts w:ascii="Times New Roman" w:eastAsiaTheme="minorEastAsia" w:hAnsi="Times New Roman"/>
              </w:rPr>
            </w:pPr>
            <w:r w:rsidRPr="00C30A59">
              <w:rPr>
                <w:rFonts w:ascii="Times New Roman" w:eastAsiaTheme="minorEastAsia" w:hAnsi="Times New Roman"/>
              </w:rPr>
              <w:t>от “</w:t>
            </w:r>
          </w:p>
        </w:tc>
        <w:tc>
          <w:tcPr>
            <w:tcW w:w="567" w:type="dxa"/>
            <w:tcBorders>
              <w:top w:val="nil"/>
              <w:left w:val="nil"/>
              <w:bottom w:val="single" w:sz="4" w:space="0" w:color="auto"/>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rPr>
            </w:pPr>
          </w:p>
        </w:tc>
        <w:tc>
          <w:tcPr>
            <w:tcW w:w="227" w:type="dxa"/>
            <w:tcBorders>
              <w:top w:val="nil"/>
              <w:left w:val="nil"/>
              <w:bottom w:val="nil"/>
              <w:right w:val="nil"/>
            </w:tcBorders>
            <w:vAlign w:val="bottom"/>
          </w:tcPr>
          <w:p w:rsidR="00C30A59" w:rsidRPr="00C30A59" w:rsidRDefault="00C30A59" w:rsidP="00C30A59">
            <w:pPr>
              <w:autoSpaceDE w:val="0"/>
              <w:autoSpaceDN w:val="0"/>
              <w:spacing w:after="0" w:line="240" w:lineRule="auto"/>
              <w:rPr>
                <w:rFonts w:ascii="Times New Roman" w:eastAsiaTheme="minorEastAsia" w:hAnsi="Times New Roman"/>
              </w:rPr>
            </w:pPr>
            <w:r w:rsidRPr="00C30A59">
              <w:rPr>
                <w:rFonts w:ascii="Times New Roman" w:eastAsiaTheme="minorEastAsia" w:hAnsi="Times New Roman"/>
              </w:rPr>
              <w:t>”</w:t>
            </w:r>
          </w:p>
        </w:tc>
        <w:tc>
          <w:tcPr>
            <w:tcW w:w="1701" w:type="dxa"/>
            <w:tcBorders>
              <w:top w:val="nil"/>
              <w:left w:val="nil"/>
              <w:bottom w:val="single" w:sz="4" w:space="0" w:color="auto"/>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rPr>
            </w:pPr>
          </w:p>
        </w:tc>
        <w:tc>
          <w:tcPr>
            <w:tcW w:w="312" w:type="dxa"/>
            <w:tcBorders>
              <w:top w:val="nil"/>
              <w:left w:val="nil"/>
              <w:bottom w:val="nil"/>
              <w:right w:val="nil"/>
            </w:tcBorders>
            <w:vAlign w:val="bottom"/>
          </w:tcPr>
          <w:p w:rsidR="00C30A59" w:rsidRPr="00C30A59" w:rsidRDefault="00C30A59" w:rsidP="00C30A59">
            <w:pPr>
              <w:autoSpaceDE w:val="0"/>
              <w:autoSpaceDN w:val="0"/>
              <w:spacing w:after="0" w:line="240" w:lineRule="auto"/>
              <w:ind w:left="57"/>
              <w:rPr>
                <w:rFonts w:ascii="Times New Roman" w:eastAsiaTheme="minorEastAsia" w:hAnsi="Times New Roman"/>
              </w:rPr>
            </w:pPr>
            <w:proofErr w:type="gramStart"/>
            <w:r w:rsidRPr="00C30A59">
              <w:rPr>
                <w:rFonts w:ascii="Times New Roman" w:eastAsiaTheme="minorEastAsia" w:hAnsi="Times New Roman"/>
              </w:rPr>
              <w:t>г</w:t>
            </w:r>
            <w:proofErr w:type="gramEnd"/>
            <w:r w:rsidRPr="00C30A59">
              <w:rPr>
                <w:rFonts w:ascii="Times New Roman" w:eastAsiaTheme="minorEastAsia" w:hAnsi="Times New Roman"/>
              </w:rPr>
              <w:t>.</w:t>
            </w:r>
          </w:p>
        </w:tc>
      </w:tr>
      <w:tr w:rsidR="00C30A59" w:rsidRPr="00C30A59" w:rsidTr="00933857">
        <w:trPr>
          <w:cantSplit/>
        </w:trPr>
        <w:tc>
          <w:tcPr>
            <w:tcW w:w="4706" w:type="dxa"/>
            <w:tcBorders>
              <w:top w:val="nil"/>
              <w:left w:val="nil"/>
              <w:bottom w:val="nil"/>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sz w:val="18"/>
                <w:szCs w:val="18"/>
              </w:rPr>
            </w:pPr>
            <w:r w:rsidRPr="00C30A59">
              <w:rPr>
                <w:rFonts w:ascii="Times New Roman" w:eastAsiaTheme="minorEastAsia" w:hAnsi="Times New Roman"/>
                <w:sz w:val="18"/>
                <w:szCs w:val="18"/>
              </w:rPr>
              <w:t>(наименование организации)</w:t>
            </w:r>
          </w:p>
        </w:tc>
        <w:tc>
          <w:tcPr>
            <w:tcW w:w="624" w:type="dxa"/>
            <w:tcBorders>
              <w:top w:val="nil"/>
              <w:left w:val="nil"/>
              <w:bottom w:val="nil"/>
              <w:right w:val="nil"/>
            </w:tcBorders>
          </w:tcPr>
          <w:p w:rsidR="00C30A59" w:rsidRPr="00C30A59" w:rsidRDefault="00C30A59" w:rsidP="00C30A59">
            <w:pPr>
              <w:autoSpaceDE w:val="0"/>
              <w:autoSpaceDN w:val="0"/>
              <w:spacing w:after="0" w:line="240" w:lineRule="auto"/>
              <w:jc w:val="center"/>
              <w:rPr>
                <w:rFonts w:ascii="Times New Roman" w:eastAsiaTheme="minorEastAsia" w:hAnsi="Times New Roman"/>
                <w:sz w:val="18"/>
                <w:szCs w:val="18"/>
              </w:rPr>
            </w:pPr>
          </w:p>
        </w:tc>
        <w:tc>
          <w:tcPr>
            <w:tcW w:w="1418" w:type="dxa"/>
            <w:tcBorders>
              <w:top w:val="nil"/>
              <w:left w:val="nil"/>
              <w:bottom w:val="nil"/>
              <w:right w:val="nil"/>
            </w:tcBorders>
          </w:tcPr>
          <w:p w:rsidR="00C30A59" w:rsidRPr="00C30A59" w:rsidRDefault="00C30A59" w:rsidP="00C30A59">
            <w:pPr>
              <w:autoSpaceDE w:val="0"/>
              <w:autoSpaceDN w:val="0"/>
              <w:spacing w:after="0" w:line="240" w:lineRule="auto"/>
              <w:jc w:val="center"/>
              <w:rPr>
                <w:rFonts w:ascii="Times New Roman" w:eastAsiaTheme="minorEastAsia" w:hAnsi="Times New Roman"/>
                <w:sz w:val="18"/>
                <w:szCs w:val="18"/>
              </w:rPr>
            </w:pPr>
          </w:p>
        </w:tc>
        <w:tc>
          <w:tcPr>
            <w:tcW w:w="510" w:type="dxa"/>
            <w:tcBorders>
              <w:top w:val="nil"/>
              <w:left w:val="nil"/>
              <w:bottom w:val="nil"/>
              <w:right w:val="nil"/>
            </w:tcBorders>
            <w:vAlign w:val="bottom"/>
          </w:tcPr>
          <w:p w:rsidR="00C30A59" w:rsidRPr="00C30A59" w:rsidRDefault="00C30A59" w:rsidP="00C30A59">
            <w:pPr>
              <w:autoSpaceDE w:val="0"/>
              <w:autoSpaceDN w:val="0"/>
              <w:spacing w:after="0" w:line="240" w:lineRule="auto"/>
              <w:jc w:val="right"/>
              <w:rPr>
                <w:rFonts w:ascii="Times New Roman" w:eastAsiaTheme="minorEastAsia" w:hAnsi="Times New Roman"/>
                <w:sz w:val="18"/>
                <w:szCs w:val="18"/>
              </w:rPr>
            </w:pPr>
          </w:p>
        </w:tc>
        <w:tc>
          <w:tcPr>
            <w:tcW w:w="567" w:type="dxa"/>
            <w:tcBorders>
              <w:top w:val="nil"/>
              <w:left w:val="nil"/>
              <w:bottom w:val="nil"/>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sz w:val="18"/>
                <w:szCs w:val="18"/>
              </w:rPr>
            </w:pPr>
          </w:p>
        </w:tc>
        <w:tc>
          <w:tcPr>
            <w:tcW w:w="227" w:type="dxa"/>
            <w:tcBorders>
              <w:top w:val="nil"/>
              <w:left w:val="nil"/>
              <w:bottom w:val="nil"/>
              <w:right w:val="nil"/>
            </w:tcBorders>
            <w:vAlign w:val="bottom"/>
          </w:tcPr>
          <w:p w:rsidR="00C30A59" w:rsidRPr="00C30A59" w:rsidRDefault="00C30A59" w:rsidP="00C30A59">
            <w:pPr>
              <w:autoSpaceDE w:val="0"/>
              <w:autoSpaceDN w:val="0"/>
              <w:spacing w:after="0" w:line="240" w:lineRule="auto"/>
              <w:rPr>
                <w:rFonts w:ascii="Times New Roman" w:eastAsiaTheme="minorEastAsia" w:hAnsi="Times New Roman"/>
                <w:sz w:val="18"/>
                <w:szCs w:val="18"/>
              </w:rPr>
            </w:pPr>
          </w:p>
        </w:tc>
        <w:tc>
          <w:tcPr>
            <w:tcW w:w="1701" w:type="dxa"/>
            <w:tcBorders>
              <w:top w:val="nil"/>
              <w:left w:val="nil"/>
              <w:bottom w:val="nil"/>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sz w:val="18"/>
                <w:szCs w:val="18"/>
              </w:rPr>
            </w:pPr>
          </w:p>
        </w:tc>
        <w:tc>
          <w:tcPr>
            <w:tcW w:w="312" w:type="dxa"/>
            <w:tcBorders>
              <w:top w:val="nil"/>
              <w:left w:val="nil"/>
              <w:bottom w:val="nil"/>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sz w:val="18"/>
                <w:szCs w:val="18"/>
              </w:rPr>
            </w:pPr>
          </w:p>
        </w:tc>
      </w:tr>
    </w:tbl>
    <w:p w:rsidR="00C30A59" w:rsidRPr="00C30A59" w:rsidRDefault="00C30A59" w:rsidP="00C30A59">
      <w:pPr>
        <w:autoSpaceDE w:val="0"/>
        <w:autoSpaceDN w:val="0"/>
        <w:spacing w:before="120" w:after="0" w:line="240" w:lineRule="auto"/>
        <w:ind w:firstLine="567"/>
        <w:rPr>
          <w:rFonts w:ascii="Times New Roman" w:eastAsiaTheme="minorEastAsia" w:hAnsi="Times New Roman"/>
        </w:rPr>
      </w:pPr>
      <w:r w:rsidRPr="00C30A59">
        <w:rPr>
          <w:rFonts w:ascii="Times New Roman" w:eastAsiaTheme="minorEastAsia" w:hAnsi="Times New Roman"/>
        </w:rPr>
        <w:lastRenderedPageBreak/>
        <w:t xml:space="preserve">Проектно-сметная документация утверждена  </w:t>
      </w:r>
    </w:p>
    <w:p w:rsidR="00C30A59" w:rsidRPr="00C30A59" w:rsidRDefault="00C30A59" w:rsidP="00C30A59">
      <w:pPr>
        <w:pBdr>
          <w:top w:val="single" w:sz="4" w:space="1" w:color="auto"/>
        </w:pBdr>
        <w:autoSpaceDE w:val="0"/>
        <w:autoSpaceDN w:val="0"/>
        <w:spacing w:after="0" w:line="240" w:lineRule="auto"/>
        <w:ind w:left="4962"/>
        <w:rPr>
          <w:rFonts w:ascii="Times New Roman" w:eastAsiaTheme="minorEastAsia"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624"/>
        <w:gridCol w:w="1418"/>
        <w:gridCol w:w="510"/>
        <w:gridCol w:w="567"/>
        <w:gridCol w:w="227"/>
        <w:gridCol w:w="1701"/>
        <w:gridCol w:w="312"/>
      </w:tblGrid>
      <w:tr w:rsidR="00C30A59" w:rsidRPr="00C30A59" w:rsidTr="00933857">
        <w:trPr>
          <w:cantSplit/>
        </w:trPr>
        <w:tc>
          <w:tcPr>
            <w:tcW w:w="4706" w:type="dxa"/>
            <w:tcBorders>
              <w:top w:val="nil"/>
              <w:left w:val="nil"/>
              <w:bottom w:val="single" w:sz="4" w:space="0" w:color="auto"/>
              <w:right w:val="nil"/>
            </w:tcBorders>
            <w:vAlign w:val="bottom"/>
          </w:tcPr>
          <w:p w:rsidR="00C30A59" w:rsidRPr="00C30A59" w:rsidRDefault="00C30A59" w:rsidP="00C30A59">
            <w:pPr>
              <w:autoSpaceDE w:val="0"/>
              <w:autoSpaceDN w:val="0"/>
              <w:spacing w:after="0" w:line="240" w:lineRule="auto"/>
              <w:rPr>
                <w:rFonts w:ascii="Times New Roman" w:eastAsiaTheme="minorEastAsia" w:hAnsi="Times New Roman"/>
              </w:rPr>
            </w:pPr>
          </w:p>
        </w:tc>
        <w:tc>
          <w:tcPr>
            <w:tcW w:w="624" w:type="dxa"/>
            <w:tcBorders>
              <w:top w:val="nil"/>
              <w:left w:val="nil"/>
              <w:bottom w:val="nil"/>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rPr>
            </w:pPr>
            <w:r w:rsidRPr="00C30A59">
              <w:rPr>
                <w:rFonts w:ascii="Times New Roman" w:eastAsiaTheme="minorEastAsia" w:hAnsi="Times New Roman"/>
              </w:rPr>
              <w:t>за №</w:t>
            </w:r>
          </w:p>
        </w:tc>
        <w:tc>
          <w:tcPr>
            <w:tcW w:w="1418" w:type="dxa"/>
            <w:tcBorders>
              <w:top w:val="nil"/>
              <w:left w:val="nil"/>
              <w:bottom w:val="single" w:sz="4" w:space="0" w:color="auto"/>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rPr>
            </w:pPr>
          </w:p>
        </w:tc>
        <w:tc>
          <w:tcPr>
            <w:tcW w:w="510" w:type="dxa"/>
            <w:tcBorders>
              <w:top w:val="nil"/>
              <w:left w:val="nil"/>
              <w:bottom w:val="nil"/>
              <w:right w:val="nil"/>
            </w:tcBorders>
            <w:vAlign w:val="bottom"/>
          </w:tcPr>
          <w:p w:rsidR="00C30A59" w:rsidRPr="00C30A59" w:rsidRDefault="00C30A59" w:rsidP="00C30A59">
            <w:pPr>
              <w:autoSpaceDE w:val="0"/>
              <w:autoSpaceDN w:val="0"/>
              <w:spacing w:after="0" w:line="240" w:lineRule="auto"/>
              <w:jc w:val="right"/>
              <w:rPr>
                <w:rFonts w:ascii="Times New Roman" w:eastAsiaTheme="minorEastAsia" w:hAnsi="Times New Roman"/>
              </w:rPr>
            </w:pPr>
            <w:r w:rsidRPr="00C30A59">
              <w:rPr>
                <w:rFonts w:ascii="Times New Roman" w:eastAsiaTheme="minorEastAsia" w:hAnsi="Times New Roman"/>
              </w:rPr>
              <w:t>от “</w:t>
            </w:r>
          </w:p>
        </w:tc>
        <w:tc>
          <w:tcPr>
            <w:tcW w:w="567" w:type="dxa"/>
            <w:tcBorders>
              <w:top w:val="nil"/>
              <w:left w:val="nil"/>
              <w:bottom w:val="single" w:sz="4" w:space="0" w:color="auto"/>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rPr>
            </w:pPr>
          </w:p>
        </w:tc>
        <w:tc>
          <w:tcPr>
            <w:tcW w:w="227" w:type="dxa"/>
            <w:tcBorders>
              <w:top w:val="nil"/>
              <w:left w:val="nil"/>
              <w:bottom w:val="nil"/>
              <w:right w:val="nil"/>
            </w:tcBorders>
            <w:vAlign w:val="bottom"/>
          </w:tcPr>
          <w:p w:rsidR="00C30A59" w:rsidRPr="00C30A59" w:rsidRDefault="00C30A59" w:rsidP="00C30A59">
            <w:pPr>
              <w:autoSpaceDE w:val="0"/>
              <w:autoSpaceDN w:val="0"/>
              <w:spacing w:after="0" w:line="240" w:lineRule="auto"/>
              <w:rPr>
                <w:rFonts w:ascii="Times New Roman" w:eastAsiaTheme="minorEastAsia" w:hAnsi="Times New Roman"/>
              </w:rPr>
            </w:pPr>
            <w:r w:rsidRPr="00C30A59">
              <w:rPr>
                <w:rFonts w:ascii="Times New Roman" w:eastAsiaTheme="minorEastAsia" w:hAnsi="Times New Roman"/>
              </w:rPr>
              <w:t>”</w:t>
            </w:r>
          </w:p>
        </w:tc>
        <w:tc>
          <w:tcPr>
            <w:tcW w:w="1701" w:type="dxa"/>
            <w:tcBorders>
              <w:top w:val="nil"/>
              <w:left w:val="nil"/>
              <w:bottom w:val="single" w:sz="4" w:space="0" w:color="auto"/>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rPr>
            </w:pPr>
          </w:p>
        </w:tc>
        <w:tc>
          <w:tcPr>
            <w:tcW w:w="312" w:type="dxa"/>
            <w:tcBorders>
              <w:top w:val="nil"/>
              <w:left w:val="nil"/>
              <w:bottom w:val="nil"/>
              <w:right w:val="nil"/>
            </w:tcBorders>
            <w:vAlign w:val="bottom"/>
          </w:tcPr>
          <w:p w:rsidR="00C30A59" w:rsidRPr="00C30A59" w:rsidRDefault="00C30A59" w:rsidP="00C30A59">
            <w:pPr>
              <w:autoSpaceDE w:val="0"/>
              <w:autoSpaceDN w:val="0"/>
              <w:spacing w:after="0" w:line="240" w:lineRule="auto"/>
              <w:ind w:left="57"/>
              <w:rPr>
                <w:rFonts w:ascii="Times New Roman" w:eastAsiaTheme="minorEastAsia" w:hAnsi="Times New Roman"/>
              </w:rPr>
            </w:pPr>
            <w:proofErr w:type="gramStart"/>
            <w:r w:rsidRPr="00C30A59">
              <w:rPr>
                <w:rFonts w:ascii="Times New Roman" w:eastAsiaTheme="minorEastAsia" w:hAnsi="Times New Roman"/>
              </w:rPr>
              <w:t>г</w:t>
            </w:r>
            <w:proofErr w:type="gramEnd"/>
            <w:r w:rsidRPr="00C30A59">
              <w:rPr>
                <w:rFonts w:ascii="Times New Roman" w:eastAsiaTheme="minorEastAsia" w:hAnsi="Times New Roman"/>
              </w:rPr>
              <w:t>.</w:t>
            </w:r>
          </w:p>
        </w:tc>
      </w:tr>
    </w:tbl>
    <w:p w:rsidR="00C30A59" w:rsidRPr="00C30A59" w:rsidRDefault="00C30A59" w:rsidP="00C30A59">
      <w:pPr>
        <w:autoSpaceDE w:val="0"/>
        <w:autoSpaceDN w:val="0"/>
        <w:spacing w:before="120" w:after="0" w:line="240" w:lineRule="auto"/>
        <w:ind w:firstLine="567"/>
        <w:rPr>
          <w:rFonts w:ascii="Times New Roman" w:eastAsiaTheme="minorEastAsia" w:hAnsi="Times New Roman"/>
        </w:rPr>
      </w:pPr>
      <w:r w:rsidRPr="00C30A59">
        <w:rPr>
          <w:rFonts w:ascii="Times New Roman" w:eastAsiaTheme="minorEastAsia" w:hAnsi="Times New Roman"/>
        </w:rPr>
        <w:t>Дополнительно информируем:</w:t>
      </w:r>
    </w:p>
    <w:p w:rsidR="00C30A59" w:rsidRPr="00C30A59" w:rsidRDefault="00C30A59" w:rsidP="00C30A59">
      <w:pPr>
        <w:autoSpaceDE w:val="0"/>
        <w:autoSpaceDN w:val="0"/>
        <w:spacing w:before="120" w:after="0" w:line="240" w:lineRule="auto"/>
        <w:ind w:firstLine="567"/>
        <w:jc w:val="both"/>
        <w:rPr>
          <w:rFonts w:ascii="Times New Roman" w:eastAsiaTheme="minorEastAsia" w:hAnsi="Times New Roman"/>
        </w:rPr>
      </w:pPr>
      <w:r w:rsidRPr="00C30A59">
        <w:rPr>
          <w:rFonts w:ascii="Times New Roman" w:eastAsiaTheme="minorEastAsia" w:hAnsi="Times New Roman"/>
        </w:rPr>
        <w:t xml:space="preserve">Финансирование строительства (реконструкции, капитального ремонта) застройщиком будет осуществляться  </w:t>
      </w:r>
    </w:p>
    <w:p w:rsidR="00C30A59" w:rsidRPr="00C30A59" w:rsidRDefault="00C30A59" w:rsidP="00C30A59">
      <w:pPr>
        <w:pBdr>
          <w:top w:val="single" w:sz="4" w:space="1" w:color="auto"/>
        </w:pBdr>
        <w:autoSpaceDE w:val="0"/>
        <w:autoSpaceDN w:val="0"/>
        <w:spacing w:after="0" w:line="240" w:lineRule="auto"/>
        <w:ind w:left="1636"/>
        <w:jc w:val="center"/>
        <w:rPr>
          <w:rFonts w:ascii="Times New Roman" w:eastAsiaTheme="minorEastAsia" w:hAnsi="Times New Roman"/>
          <w:sz w:val="18"/>
          <w:szCs w:val="18"/>
        </w:rPr>
      </w:pPr>
      <w:r w:rsidRPr="00C30A59">
        <w:rPr>
          <w:rFonts w:ascii="Times New Roman" w:eastAsiaTheme="minorEastAsia" w:hAnsi="Times New Roman"/>
          <w:sz w:val="18"/>
          <w:szCs w:val="18"/>
        </w:rPr>
        <w:t>(банковские реквизиты и номер счета)</w:t>
      </w:r>
    </w:p>
    <w:p w:rsidR="00C30A59" w:rsidRPr="00C30A59" w:rsidRDefault="00C30A59" w:rsidP="00C30A59">
      <w:pPr>
        <w:autoSpaceDE w:val="0"/>
        <w:autoSpaceDN w:val="0"/>
        <w:spacing w:after="0" w:line="240" w:lineRule="auto"/>
        <w:ind w:firstLine="567"/>
        <w:jc w:val="both"/>
        <w:rPr>
          <w:rFonts w:ascii="Times New Roman" w:eastAsiaTheme="minorEastAsia" w:hAnsi="Times New Roman"/>
          <w:sz w:val="2"/>
          <w:szCs w:val="2"/>
        </w:rPr>
      </w:pPr>
      <w:r w:rsidRPr="00C30A59">
        <w:rPr>
          <w:rFonts w:ascii="Times New Roman" w:eastAsiaTheme="minorEastAsia" w:hAnsi="Times New Roman"/>
        </w:rPr>
        <w:t xml:space="preserve">Работы будут производиться подрядным (хозяйственным) способом в соответствии </w:t>
      </w:r>
      <w:r w:rsidRPr="00C30A59">
        <w:rPr>
          <w:rFonts w:ascii="Times New Roman" w:eastAsiaTheme="minorEastAsia" w:hAnsi="Times New Roman"/>
        </w:rPr>
        <w:br/>
      </w:r>
    </w:p>
    <w:tbl>
      <w:tblPr>
        <w:tblW w:w="0" w:type="auto"/>
        <w:tblLayout w:type="fixed"/>
        <w:tblCellMar>
          <w:left w:w="28" w:type="dxa"/>
          <w:right w:w="28" w:type="dxa"/>
        </w:tblCellMar>
        <w:tblLook w:val="0000" w:firstRow="0" w:lastRow="0" w:firstColumn="0" w:lastColumn="0" w:noHBand="0" w:noVBand="0"/>
      </w:tblPr>
      <w:tblGrid>
        <w:gridCol w:w="1644"/>
        <w:gridCol w:w="198"/>
        <w:gridCol w:w="567"/>
        <w:gridCol w:w="284"/>
        <w:gridCol w:w="1956"/>
        <w:gridCol w:w="397"/>
        <w:gridCol w:w="567"/>
        <w:gridCol w:w="624"/>
        <w:gridCol w:w="3742"/>
      </w:tblGrid>
      <w:tr w:rsidR="00C30A59" w:rsidRPr="00C30A59" w:rsidTr="00933857">
        <w:trPr>
          <w:cantSplit/>
        </w:trPr>
        <w:tc>
          <w:tcPr>
            <w:tcW w:w="1644" w:type="dxa"/>
            <w:tcBorders>
              <w:top w:val="nil"/>
              <w:left w:val="nil"/>
              <w:bottom w:val="nil"/>
              <w:right w:val="nil"/>
            </w:tcBorders>
            <w:vAlign w:val="bottom"/>
          </w:tcPr>
          <w:p w:rsidR="00C30A59" w:rsidRPr="00C30A59" w:rsidRDefault="00C30A59" w:rsidP="00C30A59">
            <w:pPr>
              <w:autoSpaceDE w:val="0"/>
              <w:autoSpaceDN w:val="0"/>
              <w:spacing w:after="0" w:line="240" w:lineRule="auto"/>
              <w:rPr>
                <w:rFonts w:ascii="Times New Roman" w:eastAsiaTheme="minorEastAsia" w:hAnsi="Times New Roman"/>
              </w:rPr>
            </w:pPr>
            <w:r w:rsidRPr="00C30A59">
              <w:rPr>
                <w:rFonts w:ascii="Times New Roman" w:eastAsiaTheme="minorEastAsia" w:hAnsi="Times New Roman"/>
              </w:rPr>
              <w:t xml:space="preserve">с  договором  </w:t>
            </w:r>
            <w:proofErr w:type="gramStart"/>
            <w:r w:rsidRPr="00C30A59">
              <w:rPr>
                <w:rFonts w:ascii="Times New Roman" w:eastAsiaTheme="minorEastAsia" w:hAnsi="Times New Roman"/>
              </w:rPr>
              <w:t>от</w:t>
            </w:r>
            <w:proofErr w:type="gramEnd"/>
          </w:p>
        </w:tc>
        <w:tc>
          <w:tcPr>
            <w:tcW w:w="198" w:type="dxa"/>
            <w:tcBorders>
              <w:top w:val="nil"/>
              <w:left w:val="nil"/>
              <w:bottom w:val="nil"/>
              <w:right w:val="nil"/>
            </w:tcBorders>
            <w:vAlign w:val="bottom"/>
          </w:tcPr>
          <w:p w:rsidR="00C30A59" w:rsidRPr="00C30A59" w:rsidRDefault="00C30A59" w:rsidP="00C30A59">
            <w:pPr>
              <w:autoSpaceDE w:val="0"/>
              <w:autoSpaceDN w:val="0"/>
              <w:spacing w:after="0" w:line="240" w:lineRule="auto"/>
              <w:jc w:val="right"/>
              <w:rPr>
                <w:rFonts w:ascii="Times New Roman" w:eastAsiaTheme="minorEastAsia" w:hAnsi="Times New Roman"/>
              </w:rPr>
            </w:pPr>
            <w:r w:rsidRPr="00C30A59">
              <w:rPr>
                <w:rFonts w:ascii="Times New Roman" w:eastAsiaTheme="minorEastAsia" w:hAnsi="Times New Roman"/>
              </w:rPr>
              <w:t>“</w:t>
            </w:r>
          </w:p>
        </w:tc>
        <w:tc>
          <w:tcPr>
            <w:tcW w:w="567" w:type="dxa"/>
            <w:tcBorders>
              <w:top w:val="nil"/>
              <w:left w:val="nil"/>
              <w:bottom w:val="single" w:sz="4" w:space="0" w:color="auto"/>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rPr>
            </w:pPr>
          </w:p>
        </w:tc>
        <w:tc>
          <w:tcPr>
            <w:tcW w:w="284" w:type="dxa"/>
            <w:tcBorders>
              <w:top w:val="nil"/>
              <w:left w:val="nil"/>
              <w:bottom w:val="nil"/>
              <w:right w:val="nil"/>
            </w:tcBorders>
            <w:vAlign w:val="bottom"/>
          </w:tcPr>
          <w:p w:rsidR="00C30A59" w:rsidRPr="00C30A59" w:rsidRDefault="00C30A59" w:rsidP="00C30A59">
            <w:pPr>
              <w:autoSpaceDE w:val="0"/>
              <w:autoSpaceDN w:val="0"/>
              <w:spacing w:after="0" w:line="240" w:lineRule="auto"/>
              <w:rPr>
                <w:rFonts w:ascii="Times New Roman" w:eastAsiaTheme="minorEastAsia" w:hAnsi="Times New Roman"/>
              </w:rPr>
            </w:pPr>
            <w:r w:rsidRPr="00C30A59">
              <w:rPr>
                <w:rFonts w:ascii="Times New Roman" w:eastAsiaTheme="minorEastAsia" w:hAnsi="Times New Roman"/>
              </w:rPr>
              <w:t>”</w:t>
            </w:r>
          </w:p>
        </w:tc>
        <w:tc>
          <w:tcPr>
            <w:tcW w:w="1956" w:type="dxa"/>
            <w:tcBorders>
              <w:top w:val="nil"/>
              <w:left w:val="nil"/>
              <w:bottom w:val="single" w:sz="4" w:space="0" w:color="auto"/>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rPr>
            </w:pPr>
          </w:p>
        </w:tc>
        <w:tc>
          <w:tcPr>
            <w:tcW w:w="397" w:type="dxa"/>
            <w:tcBorders>
              <w:top w:val="nil"/>
              <w:left w:val="nil"/>
              <w:bottom w:val="nil"/>
              <w:right w:val="nil"/>
            </w:tcBorders>
            <w:vAlign w:val="bottom"/>
          </w:tcPr>
          <w:p w:rsidR="00C30A59" w:rsidRPr="00C30A59" w:rsidRDefault="00C30A59" w:rsidP="00C30A59">
            <w:pPr>
              <w:autoSpaceDE w:val="0"/>
              <w:autoSpaceDN w:val="0"/>
              <w:spacing w:after="0" w:line="240" w:lineRule="auto"/>
              <w:jc w:val="right"/>
              <w:rPr>
                <w:rFonts w:ascii="Times New Roman" w:eastAsiaTheme="minorEastAsia" w:hAnsi="Times New Roman"/>
              </w:rPr>
            </w:pPr>
            <w:r w:rsidRPr="00C30A59">
              <w:rPr>
                <w:rFonts w:ascii="Times New Roman" w:eastAsiaTheme="minorEastAsia" w:hAnsi="Times New Roman"/>
              </w:rPr>
              <w:t>20</w:t>
            </w:r>
          </w:p>
        </w:tc>
        <w:tc>
          <w:tcPr>
            <w:tcW w:w="567" w:type="dxa"/>
            <w:tcBorders>
              <w:top w:val="nil"/>
              <w:left w:val="nil"/>
              <w:bottom w:val="single" w:sz="4" w:space="0" w:color="auto"/>
              <w:right w:val="nil"/>
            </w:tcBorders>
            <w:vAlign w:val="bottom"/>
          </w:tcPr>
          <w:p w:rsidR="00C30A59" w:rsidRPr="00C30A59" w:rsidRDefault="00C30A59" w:rsidP="00C30A59">
            <w:pPr>
              <w:autoSpaceDE w:val="0"/>
              <w:autoSpaceDN w:val="0"/>
              <w:spacing w:after="0" w:line="240" w:lineRule="auto"/>
              <w:rPr>
                <w:rFonts w:ascii="Times New Roman" w:eastAsiaTheme="minorEastAsia" w:hAnsi="Times New Roman"/>
              </w:rPr>
            </w:pPr>
          </w:p>
        </w:tc>
        <w:tc>
          <w:tcPr>
            <w:tcW w:w="624" w:type="dxa"/>
            <w:tcBorders>
              <w:top w:val="nil"/>
              <w:left w:val="nil"/>
              <w:bottom w:val="nil"/>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rPr>
            </w:pPr>
            <w:proofErr w:type="gramStart"/>
            <w:r w:rsidRPr="00C30A59">
              <w:rPr>
                <w:rFonts w:ascii="Times New Roman" w:eastAsiaTheme="minorEastAsia" w:hAnsi="Times New Roman"/>
              </w:rPr>
              <w:t>г</w:t>
            </w:r>
            <w:proofErr w:type="gramEnd"/>
            <w:r w:rsidRPr="00C30A59">
              <w:rPr>
                <w:rFonts w:ascii="Times New Roman" w:eastAsiaTheme="minorEastAsia" w:hAnsi="Times New Roman"/>
              </w:rPr>
              <w:t>. №</w:t>
            </w:r>
          </w:p>
        </w:tc>
        <w:tc>
          <w:tcPr>
            <w:tcW w:w="3742" w:type="dxa"/>
            <w:tcBorders>
              <w:top w:val="nil"/>
              <w:left w:val="nil"/>
              <w:bottom w:val="single" w:sz="4" w:space="0" w:color="auto"/>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rPr>
            </w:pPr>
          </w:p>
        </w:tc>
      </w:tr>
    </w:tbl>
    <w:p w:rsidR="00C30A59" w:rsidRPr="00C30A59" w:rsidRDefault="00C30A59" w:rsidP="00C30A59">
      <w:pPr>
        <w:autoSpaceDE w:val="0"/>
        <w:autoSpaceDN w:val="0"/>
        <w:spacing w:after="0" w:line="240" w:lineRule="auto"/>
        <w:rPr>
          <w:rFonts w:ascii="Times New Roman" w:eastAsiaTheme="minorEastAsia" w:hAnsi="Times New Roman"/>
        </w:rPr>
      </w:pPr>
    </w:p>
    <w:p w:rsidR="00C30A59" w:rsidRPr="00C30A59" w:rsidRDefault="00C30A59" w:rsidP="00C30A59">
      <w:pPr>
        <w:pBdr>
          <w:top w:val="single" w:sz="4" w:space="1" w:color="auto"/>
        </w:pBdr>
        <w:autoSpaceDE w:val="0"/>
        <w:autoSpaceDN w:val="0"/>
        <w:spacing w:after="0" w:line="240" w:lineRule="auto"/>
        <w:jc w:val="center"/>
        <w:rPr>
          <w:rFonts w:ascii="Times New Roman" w:eastAsiaTheme="minorEastAsia" w:hAnsi="Times New Roman"/>
          <w:sz w:val="18"/>
          <w:szCs w:val="18"/>
        </w:rPr>
      </w:pPr>
      <w:proofErr w:type="gramStart"/>
      <w:r w:rsidRPr="00C30A59">
        <w:rPr>
          <w:rFonts w:ascii="Times New Roman" w:eastAsiaTheme="minorEastAsia" w:hAnsi="Times New Roman"/>
          <w:sz w:val="18"/>
          <w:szCs w:val="18"/>
        </w:rPr>
        <w:t xml:space="preserve">(наименование организации, ИНН, </w:t>
      </w:r>
      <w:proofErr w:type="gramEnd"/>
    </w:p>
    <w:p w:rsidR="00C30A59" w:rsidRPr="00C30A59" w:rsidRDefault="00C30A59" w:rsidP="00C30A59">
      <w:pPr>
        <w:autoSpaceDE w:val="0"/>
        <w:autoSpaceDN w:val="0"/>
        <w:spacing w:after="0" w:line="240" w:lineRule="auto"/>
        <w:rPr>
          <w:rFonts w:ascii="Times New Roman" w:eastAsiaTheme="minorEastAsia" w:hAnsi="Times New Roman"/>
        </w:rPr>
      </w:pPr>
    </w:p>
    <w:p w:rsidR="00C30A59" w:rsidRPr="00C30A59" w:rsidRDefault="00C30A59" w:rsidP="00C30A59">
      <w:pPr>
        <w:pBdr>
          <w:top w:val="single" w:sz="4" w:space="1" w:color="auto"/>
        </w:pBdr>
        <w:autoSpaceDE w:val="0"/>
        <w:autoSpaceDN w:val="0"/>
        <w:spacing w:after="0" w:line="240" w:lineRule="auto"/>
        <w:jc w:val="center"/>
        <w:rPr>
          <w:rFonts w:ascii="Times New Roman" w:eastAsiaTheme="minorEastAsia" w:hAnsi="Times New Roman"/>
          <w:sz w:val="18"/>
          <w:szCs w:val="18"/>
        </w:rPr>
      </w:pPr>
      <w:r w:rsidRPr="00C30A59">
        <w:rPr>
          <w:rFonts w:ascii="Times New Roman" w:eastAsiaTheme="minorEastAsia" w:hAnsi="Times New Roman"/>
          <w:sz w:val="18"/>
          <w:szCs w:val="18"/>
        </w:rPr>
        <w:t xml:space="preserve">юридический и почтовый адреса, Ф.И.О. руководителя, номер телефона, </w:t>
      </w:r>
    </w:p>
    <w:p w:rsidR="00C30A59" w:rsidRPr="00C30A59" w:rsidRDefault="00C30A59" w:rsidP="00C30A59">
      <w:pPr>
        <w:autoSpaceDE w:val="0"/>
        <w:autoSpaceDN w:val="0"/>
        <w:spacing w:after="0" w:line="240" w:lineRule="auto"/>
        <w:rPr>
          <w:rFonts w:ascii="Times New Roman" w:eastAsiaTheme="minorEastAsia" w:hAnsi="Times New Roman"/>
        </w:rPr>
      </w:pPr>
    </w:p>
    <w:p w:rsidR="00C30A59" w:rsidRPr="00C30A59" w:rsidRDefault="00C30A59" w:rsidP="00C30A59">
      <w:pPr>
        <w:pBdr>
          <w:top w:val="single" w:sz="4" w:space="1" w:color="auto"/>
        </w:pBdr>
        <w:autoSpaceDE w:val="0"/>
        <w:autoSpaceDN w:val="0"/>
        <w:spacing w:after="0" w:line="240" w:lineRule="auto"/>
        <w:jc w:val="center"/>
        <w:rPr>
          <w:rFonts w:ascii="Times New Roman" w:eastAsiaTheme="minorEastAsia" w:hAnsi="Times New Roman"/>
          <w:sz w:val="18"/>
          <w:szCs w:val="18"/>
        </w:rPr>
      </w:pPr>
      <w:r w:rsidRPr="00C30A59">
        <w:rPr>
          <w:rFonts w:ascii="Times New Roman" w:eastAsiaTheme="minorEastAsia" w:hAnsi="Times New Roman"/>
          <w:sz w:val="18"/>
          <w:szCs w:val="18"/>
        </w:rPr>
        <w:t xml:space="preserve">банковские реквизиты (наименование банка, </w:t>
      </w:r>
      <w:proofErr w:type="gramStart"/>
      <w:r w:rsidRPr="00C30A59">
        <w:rPr>
          <w:rFonts w:ascii="Times New Roman" w:eastAsiaTheme="minorEastAsia" w:hAnsi="Times New Roman"/>
          <w:sz w:val="18"/>
          <w:szCs w:val="18"/>
        </w:rPr>
        <w:t>р</w:t>
      </w:r>
      <w:proofErr w:type="gramEnd"/>
      <w:r w:rsidRPr="00C30A59">
        <w:rPr>
          <w:rFonts w:ascii="Times New Roman" w:eastAsiaTheme="minorEastAsia" w:hAnsi="Times New Roman"/>
          <w:sz w:val="18"/>
          <w:szCs w:val="18"/>
        </w:rPr>
        <w:t>/с, к/с, БИК))</w:t>
      </w:r>
    </w:p>
    <w:p w:rsidR="00C30A59" w:rsidRPr="00C30A59" w:rsidRDefault="00C30A59" w:rsidP="00C30A59">
      <w:pPr>
        <w:autoSpaceDE w:val="0"/>
        <w:autoSpaceDN w:val="0"/>
        <w:spacing w:after="0" w:line="240" w:lineRule="auto"/>
        <w:ind w:firstLine="567"/>
        <w:rPr>
          <w:rFonts w:ascii="Times New Roman" w:eastAsiaTheme="minorEastAsia" w:hAnsi="Times New Roman"/>
        </w:rPr>
      </w:pPr>
      <w:r w:rsidRPr="00C30A59">
        <w:rPr>
          <w:rFonts w:ascii="Times New Roman" w:eastAsiaTheme="minorEastAsia" w:hAnsi="Times New Roman"/>
        </w:rPr>
        <w:t xml:space="preserve">Право выполнения строительно-монтажных работ закреплено  </w:t>
      </w:r>
    </w:p>
    <w:p w:rsidR="00C30A59" w:rsidRPr="00C30A59" w:rsidRDefault="00C30A59" w:rsidP="00C30A59">
      <w:pPr>
        <w:pBdr>
          <w:top w:val="single" w:sz="4" w:space="1" w:color="auto"/>
        </w:pBdr>
        <w:autoSpaceDE w:val="0"/>
        <w:autoSpaceDN w:val="0"/>
        <w:spacing w:after="0" w:line="240" w:lineRule="auto"/>
        <w:ind w:left="6521"/>
        <w:rPr>
          <w:rFonts w:ascii="Times New Roman" w:eastAsiaTheme="minorEastAsia" w:hAnsi="Times New Roman"/>
          <w:sz w:val="2"/>
          <w:szCs w:val="2"/>
        </w:rPr>
      </w:pPr>
    </w:p>
    <w:p w:rsidR="00C30A59" w:rsidRPr="00C30A59" w:rsidRDefault="00C30A59" w:rsidP="00C30A59">
      <w:pPr>
        <w:autoSpaceDE w:val="0"/>
        <w:autoSpaceDN w:val="0"/>
        <w:spacing w:after="0" w:line="240" w:lineRule="auto"/>
        <w:rPr>
          <w:rFonts w:ascii="Times New Roman" w:eastAsiaTheme="minorEastAsia" w:hAnsi="Times New Roman"/>
        </w:rPr>
      </w:pPr>
    </w:p>
    <w:p w:rsidR="00C30A59" w:rsidRPr="00C30A59" w:rsidRDefault="00C30A59" w:rsidP="00C30A59">
      <w:pPr>
        <w:pBdr>
          <w:top w:val="single" w:sz="4" w:space="1" w:color="auto"/>
        </w:pBdr>
        <w:autoSpaceDE w:val="0"/>
        <w:autoSpaceDN w:val="0"/>
        <w:spacing w:after="0" w:line="240" w:lineRule="auto"/>
        <w:jc w:val="center"/>
        <w:rPr>
          <w:rFonts w:ascii="Times New Roman" w:eastAsiaTheme="minorEastAsia" w:hAnsi="Times New Roman"/>
          <w:sz w:val="18"/>
          <w:szCs w:val="18"/>
        </w:rPr>
      </w:pPr>
      <w:r w:rsidRPr="00C30A59">
        <w:rPr>
          <w:rFonts w:ascii="Times New Roman" w:eastAsiaTheme="minorEastAsia" w:hAnsi="Times New Roman"/>
          <w:sz w:val="18"/>
          <w:szCs w:val="18"/>
        </w:rPr>
        <w:t>(наименование документа и уполномоченной организации, его выдавшей)</w:t>
      </w:r>
    </w:p>
    <w:p w:rsidR="00C30A59" w:rsidRPr="00C30A59" w:rsidRDefault="00C30A59" w:rsidP="00C30A59">
      <w:pPr>
        <w:autoSpaceDE w:val="0"/>
        <w:autoSpaceDN w:val="0"/>
        <w:spacing w:after="0" w:line="240" w:lineRule="auto"/>
        <w:rPr>
          <w:rFonts w:ascii="Times New Roman" w:eastAsiaTheme="minorEastAsia" w:hAnsi="Times New Roman"/>
        </w:rPr>
      </w:pPr>
    </w:p>
    <w:p w:rsidR="00C30A59" w:rsidRPr="00C30A59" w:rsidRDefault="00C30A59" w:rsidP="00C30A59">
      <w:pPr>
        <w:pBdr>
          <w:top w:val="single" w:sz="4" w:space="1" w:color="auto"/>
        </w:pBdr>
        <w:autoSpaceDE w:val="0"/>
        <w:autoSpaceDN w:val="0"/>
        <w:spacing w:after="0" w:line="240" w:lineRule="auto"/>
        <w:rPr>
          <w:rFonts w:ascii="Times New Roman" w:eastAsiaTheme="minorEastAsia"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2636"/>
      </w:tblGrid>
      <w:tr w:rsidR="00C30A59" w:rsidRPr="00C30A59" w:rsidTr="00933857">
        <w:trPr>
          <w:cantSplit/>
        </w:trPr>
        <w:tc>
          <w:tcPr>
            <w:tcW w:w="284" w:type="dxa"/>
            <w:tcBorders>
              <w:top w:val="nil"/>
              <w:left w:val="nil"/>
              <w:bottom w:val="nil"/>
              <w:right w:val="nil"/>
            </w:tcBorders>
            <w:vAlign w:val="bottom"/>
          </w:tcPr>
          <w:p w:rsidR="00C30A59" w:rsidRPr="00C30A59" w:rsidRDefault="00C30A59" w:rsidP="00C30A59">
            <w:pPr>
              <w:autoSpaceDE w:val="0"/>
              <w:autoSpaceDN w:val="0"/>
              <w:spacing w:after="0" w:line="240" w:lineRule="auto"/>
              <w:rPr>
                <w:rFonts w:ascii="Times New Roman" w:eastAsiaTheme="minorEastAsia" w:hAnsi="Times New Roman"/>
              </w:rPr>
            </w:pPr>
            <w:r w:rsidRPr="00C30A59">
              <w:rPr>
                <w:rFonts w:ascii="Times New Roman" w:eastAsiaTheme="minorEastAsia" w:hAnsi="Times New Roman"/>
              </w:rPr>
              <w:t>от</w:t>
            </w:r>
          </w:p>
        </w:tc>
        <w:tc>
          <w:tcPr>
            <w:tcW w:w="198" w:type="dxa"/>
            <w:tcBorders>
              <w:top w:val="nil"/>
              <w:left w:val="nil"/>
              <w:bottom w:val="nil"/>
              <w:right w:val="nil"/>
            </w:tcBorders>
            <w:vAlign w:val="bottom"/>
          </w:tcPr>
          <w:p w:rsidR="00C30A59" w:rsidRPr="00C30A59" w:rsidRDefault="00C30A59" w:rsidP="00C30A59">
            <w:pPr>
              <w:autoSpaceDE w:val="0"/>
              <w:autoSpaceDN w:val="0"/>
              <w:spacing w:after="0" w:line="240" w:lineRule="auto"/>
              <w:jc w:val="right"/>
              <w:rPr>
                <w:rFonts w:ascii="Times New Roman" w:eastAsiaTheme="minorEastAsia" w:hAnsi="Times New Roman"/>
              </w:rPr>
            </w:pPr>
            <w:r w:rsidRPr="00C30A59">
              <w:rPr>
                <w:rFonts w:ascii="Times New Roman" w:eastAsiaTheme="minorEastAsia" w:hAnsi="Times New Roman"/>
              </w:rPr>
              <w:t>“</w:t>
            </w:r>
          </w:p>
        </w:tc>
        <w:tc>
          <w:tcPr>
            <w:tcW w:w="567" w:type="dxa"/>
            <w:tcBorders>
              <w:top w:val="nil"/>
              <w:left w:val="nil"/>
              <w:bottom w:val="single" w:sz="4" w:space="0" w:color="auto"/>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rPr>
            </w:pPr>
          </w:p>
        </w:tc>
        <w:tc>
          <w:tcPr>
            <w:tcW w:w="284" w:type="dxa"/>
            <w:tcBorders>
              <w:top w:val="nil"/>
              <w:left w:val="nil"/>
              <w:bottom w:val="nil"/>
              <w:right w:val="nil"/>
            </w:tcBorders>
            <w:vAlign w:val="bottom"/>
          </w:tcPr>
          <w:p w:rsidR="00C30A59" w:rsidRPr="00C30A59" w:rsidRDefault="00C30A59" w:rsidP="00C30A59">
            <w:pPr>
              <w:autoSpaceDE w:val="0"/>
              <w:autoSpaceDN w:val="0"/>
              <w:spacing w:after="0" w:line="240" w:lineRule="auto"/>
              <w:rPr>
                <w:rFonts w:ascii="Times New Roman" w:eastAsiaTheme="minorEastAsia" w:hAnsi="Times New Roman"/>
              </w:rPr>
            </w:pPr>
            <w:r w:rsidRPr="00C30A59">
              <w:rPr>
                <w:rFonts w:ascii="Times New Roman" w:eastAsiaTheme="minorEastAsia" w:hAnsi="Times New Roman"/>
              </w:rPr>
              <w:t>”</w:t>
            </w:r>
          </w:p>
        </w:tc>
        <w:tc>
          <w:tcPr>
            <w:tcW w:w="1956" w:type="dxa"/>
            <w:tcBorders>
              <w:top w:val="nil"/>
              <w:left w:val="nil"/>
              <w:bottom w:val="single" w:sz="4" w:space="0" w:color="auto"/>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rPr>
            </w:pPr>
          </w:p>
        </w:tc>
        <w:tc>
          <w:tcPr>
            <w:tcW w:w="624" w:type="dxa"/>
            <w:tcBorders>
              <w:top w:val="nil"/>
              <w:left w:val="nil"/>
              <w:bottom w:val="nil"/>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rPr>
            </w:pPr>
            <w:proofErr w:type="gramStart"/>
            <w:r w:rsidRPr="00C30A59">
              <w:rPr>
                <w:rFonts w:ascii="Times New Roman" w:eastAsiaTheme="minorEastAsia" w:hAnsi="Times New Roman"/>
              </w:rPr>
              <w:t>г</w:t>
            </w:r>
            <w:proofErr w:type="gramEnd"/>
            <w:r w:rsidRPr="00C30A59">
              <w:rPr>
                <w:rFonts w:ascii="Times New Roman" w:eastAsiaTheme="minorEastAsia" w:hAnsi="Times New Roman"/>
              </w:rPr>
              <w:t>. №</w:t>
            </w:r>
          </w:p>
        </w:tc>
        <w:tc>
          <w:tcPr>
            <w:tcW w:w="2636" w:type="dxa"/>
            <w:tcBorders>
              <w:top w:val="nil"/>
              <w:left w:val="nil"/>
              <w:bottom w:val="single" w:sz="4" w:space="0" w:color="auto"/>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rPr>
            </w:pPr>
          </w:p>
        </w:tc>
      </w:tr>
    </w:tbl>
    <w:p w:rsidR="00C30A59" w:rsidRPr="00C30A59" w:rsidRDefault="00C30A59" w:rsidP="00C30A59">
      <w:pPr>
        <w:autoSpaceDE w:val="0"/>
        <w:autoSpaceDN w:val="0"/>
        <w:spacing w:after="0" w:line="240" w:lineRule="auto"/>
        <w:rPr>
          <w:rFonts w:ascii="Times New Roman" w:eastAsiaTheme="minorEastAsia" w:hAnsi="Times New Roman"/>
        </w:rPr>
      </w:pPr>
    </w:p>
    <w:tbl>
      <w:tblPr>
        <w:tblW w:w="0" w:type="auto"/>
        <w:tblLayout w:type="fixed"/>
        <w:tblCellMar>
          <w:left w:w="28" w:type="dxa"/>
          <w:right w:w="28" w:type="dxa"/>
        </w:tblCellMar>
        <w:tblLook w:val="0000" w:firstRow="0" w:lastRow="0" w:firstColumn="0" w:lastColumn="0" w:noHBand="0" w:noVBand="0"/>
      </w:tblPr>
      <w:tblGrid>
        <w:gridCol w:w="3827"/>
        <w:gridCol w:w="1134"/>
        <w:gridCol w:w="510"/>
        <w:gridCol w:w="567"/>
        <w:gridCol w:w="227"/>
        <w:gridCol w:w="1701"/>
        <w:gridCol w:w="567"/>
        <w:gridCol w:w="1446"/>
      </w:tblGrid>
      <w:tr w:rsidR="00C30A59" w:rsidRPr="00C30A59" w:rsidTr="00933857">
        <w:trPr>
          <w:cantSplit/>
        </w:trPr>
        <w:tc>
          <w:tcPr>
            <w:tcW w:w="3827" w:type="dxa"/>
            <w:tcBorders>
              <w:top w:val="nil"/>
              <w:left w:val="nil"/>
              <w:bottom w:val="nil"/>
              <w:right w:val="nil"/>
            </w:tcBorders>
            <w:vAlign w:val="bottom"/>
          </w:tcPr>
          <w:p w:rsidR="00C30A59" w:rsidRPr="00C30A59" w:rsidRDefault="00C30A59" w:rsidP="00C30A59">
            <w:pPr>
              <w:autoSpaceDE w:val="0"/>
              <w:autoSpaceDN w:val="0"/>
              <w:spacing w:after="0" w:line="240" w:lineRule="auto"/>
              <w:ind w:firstLine="567"/>
              <w:rPr>
                <w:rFonts w:ascii="Times New Roman" w:eastAsiaTheme="minorEastAsia" w:hAnsi="Times New Roman"/>
              </w:rPr>
            </w:pPr>
            <w:r w:rsidRPr="00C30A59">
              <w:rPr>
                <w:rFonts w:ascii="Times New Roman" w:eastAsiaTheme="minorEastAsia" w:hAnsi="Times New Roman"/>
              </w:rPr>
              <w:t>Производителем работ приказом</w:t>
            </w:r>
          </w:p>
        </w:tc>
        <w:tc>
          <w:tcPr>
            <w:tcW w:w="1134" w:type="dxa"/>
            <w:tcBorders>
              <w:top w:val="nil"/>
              <w:left w:val="nil"/>
              <w:bottom w:val="single" w:sz="4" w:space="0" w:color="auto"/>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rPr>
            </w:pPr>
          </w:p>
        </w:tc>
        <w:tc>
          <w:tcPr>
            <w:tcW w:w="510" w:type="dxa"/>
            <w:tcBorders>
              <w:top w:val="nil"/>
              <w:left w:val="nil"/>
              <w:bottom w:val="nil"/>
              <w:right w:val="nil"/>
            </w:tcBorders>
            <w:vAlign w:val="bottom"/>
          </w:tcPr>
          <w:p w:rsidR="00C30A59" w:rsidRPr="00C30A59" w:rsidRDefault="00C30A59" w:rsidP="00C30A59">
            <w:pPr>
              <w:autoSpaceDE w:val="0"/>
              <w:autoSpaceDN w:val="0"/>
              <w:spacing w:after="0" w:line="240" w:lineRule="auto"/>
              <w:jc w:val="right"/>
              <w:rPr>
                <w:rFonts w:ascii="Times New Roman" w:eastAsiaTheme="minorEastAsia" w:hAnsi="Times New Roman"/>
              </w:rPr>
            </w:pPr>
            <w:r w:rsidRPr="00C30A59">
              <w:rPr>
                <w:rFonts w:ascii="Times New Roman" w:eastAsiaTheme="minorEastAsia" w:hAnsi="Times New Roman"/>
              </w:rPr>
              <w:t>от “</w:t>
            </w:r>
          </w:p>
        </w:tc>
        <w:tc>
          <w:tcPr>
            <w:tcW w:w="567" w:type="dxa"/>
            <w:tcBorders>
              <w:top w:val="nil"/>
              <w:left w:val="nil"/>
              <w:bottom w:val="single" w:sz="4" w:space="0" w:color="auto"/>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rPr>
            </w:pPr>
          </w:p>
        </w:tc>
        <w:tc>
          <w:tcPr>
            <w:tcW w:w="227" w:type="dxa"/>
            <w:tcBorders>
              <w:top w:val="nil"/>
              <w:left w:val="nil"/>
              <w:bottom w:val="nil"/>
              <w:right w:val="nil"/>
            </w:tcBorders>
            <w:vAlign w:val="bottom"/>
          </w:tcPr>
          <w:p w:rsidR="00C30A59" w:rsidRPr="00C30A59" w:rsidRDefault="00C30A59" w:rsidP="00C30A59">
            <w:pPr>
              <w:autoSpaceDE w:val="0"/>
              <w:autoSpaceDN w:val="0"/>
              <w:spacing w:after="0" w:line="240" w:lineRule="auto"/>
              <w:rPr>
                <w:rFonts w:ascii="Times New Roman" w:eastAsiaTheme="minorEastAsia" w:hAnsi="Times New Roman"/>
              </w:rPr>
            </w:pPr>
            <w:r w:rsidRPr="00C30A59">
              <w:rPr>
                <w:rFonts w:ascii="Times New Roman" w:eastAsiaTheme="minorEastAsia" w:hAnsi="Times New Roman"/>
              </w:rPr>
              <w:t>”</w:t>
            </w:r>
          </w:p>
        </w:tc>
        <w:tc>
          <w:tcPr>
            <w:tcW w:w="1701" w:type="dxa"/>
            <w:tcBorders>
              <w:top w:val="nil"/>
              <w:left w:val="nil"/>
              <w:bottom w:val="single" w:sz="4" w:space="0" w:color="auto"/>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rPr>
            </w:pPr>
          </w:p>
        </w:tc>
        <w:tc>
          <w:tcPr>
            <w:tcW w:w="567" w:type="dxa"/>
            <w:tcBorders>
              <w:top w:val="nil"/>
              <w:left w:val="nil"/>
              <w:bottom w:val="nil"/>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rPr>
            </w:pPr>
            <w:proofErr w:type="gramStart"/>
            <w:r w:rsidRPr="00C30A59">
              <w:rPr>
                <w:rFonts w:ascii="Times New Roman" w:eastAsiaTheme="minorEastAsia" w:hAnsi="Times New Roman"/>
              </w:rPr>
              <w:t>г</w:t>
            </w:r>
            <w:proofErr w:type="gramEnd"/>
            <w:r w:rsidRPr="00C30A59">
              <w:rPr>
                <w:rFonts w:ascii="Times New Roman" w:eastAsiaTheme="minorEastAsia" w:hAnsi="Times New Roman"/>
              </w:rPr>
              <w:t>. №</w:t>
            </w:r>
          </w:p>
        </w:tc>
        <w:tc>
          <w:tcPr>
            <w:tcW w:w="1446" w:type="dxa"/>
            <w:tcBorders>
              <w:top w:val="nil"/>
              <w:left w:val="nil"/>
              <w:bottom w:val="single" w:sz="4" w:space="0" w:color="auto"/>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rPr>
            </w:pPr>
          </w:p>
        </w:tc>
      </w:tr>
    </w:tbl>
    <w:p w:rsidR="00C30A59" w:rsidRPr="00C30A59" w:rsidRDefault="00C30A59" w:rsidP="00C30A59">
      <w:pPr>
        <w:autoSpaceDE w:val="0"/>
        <w:autoSpaceDN w:val="0"/>
        <w:spacing w:after="0" w:line="240" w:lineRule="auto"/>
        <w:rPr>
          <w:rFonts w:ascii="Times New Roman" w:eastAsiaTheme="minorEastAsia" w:hAnsi="Times New Roman"/>
        </w:rPr>
      </w:pPr>
      <w:r w:rsidRPr="00C30A59">
        <w:rPr>
          <w:rFonts w:ascii="Times New Roman" w:eastAsiaTheme="minorEastAsia" w:hAnsi="Times New Roman"/>
        </w:rPr>
        <w:t xml:space="preserve">назначен  </w:t>
      </w:r>
    </w:p>
    <w:p w:rsidR="00C30A59" w:rsidRPr="00C30A59" w:rsidRDefault="00C30A59" w:rsidP="00C30A59">
      <w:pPr>
        <w:pBdr>
          <w:top w:val="single" w:sz="4" w:space="1" w:color="auto"/>
        </w:pBdr>
        <w:autoSpaceDE w:val="0"/>
        <w:autoSpaceDN w:val="0"/>
        <w:spacing w:after="0" w:line="240" w:lineRule="auto"/>
        <w:ind w:left="964"/>
        <w:jc w:val="center"/>
        <w:rPr>
          <w:rFonts w:ascii="Times New Roman" w:eastAsiaTheme="minorEastAsia" w:hAnsi="Times New Roman"/>
          <w:sz w:val="18"/>
          <w:szCs w:val="18"/>
        </w:rPr>
      </w:pPr>
      <w:r w:rsidRPr="00C30A59">
        <w:rPr>
          <w:rFonts w:ascii="Times New Roman" w:eastAsiaTheme="minorEastAsia" w:hAnsi="Times New Roman"/>
          <w:sz w:val="18"/>
          <w:szCs w:val="18"/>
        </w:rPr>
        <w:t>(должность, фамилия, имя, отчество)</w:t>
      </w:r>
    </w:p>
    <w:p w:rsidR="00C30A59" w:rsidRPr="00C30A59" w:rsidRDefault="00C30A59" w:rsidP="00C30A59">
      <w:pPr>
        <w:tabs>
          <w:tab w:val="center" w:pos="2835"/>
          <w:tab w:val="left" w:pos="4536"/>
        </w:tabs>
        <w:autoSpaceDE w:val="0"/>
        <w:autoSpaceDN w:val="0"/>
        <w:spacing w:after="0" w:line="240" w:lineRule="auto"/>
        <w:rPr>
          <w:rFonts w:ascii="Times New Roman" w:eastAsiaTheme="minorEastAsia" w:hAnsi="Times New Roman"/>
        </w:rPr>
      </w:pPr>
      <w:r w:rsidRPr="00C30A59">
        <w:rPr>
          <w:rFonts w:ascii="Times New Roman" w:eastAsiaTheme="minorEastAsia" w:hAnsi="Times New Roman"/>
        </w:rPr>
        <w:t xml:space="preserve">имеющий  </w:t>
      </w:r>
      <w:r w:rsidRPr="00C30A59">
        <w:rPr>
          <w:rFonts w:ascii="Times New Roman" w:eastAsiaTheme="minorEastAsia" w:hAnsi="Times New Roman"/>
        </w:rPr>
        <w:tab/>
      </w:r>
      <w:r w:rsidRPr="00C30A59">
        <w:rPr>
          <w:rFonts w:ascii="Times New Roman" w:eastAsiaTheme="minorEastAsia" w:hAnsi="Times New Roman"/>
        </w:rPr>
        <w:tab/>
        <w:t>специальное образование и стаж работы в строительстве</w:t>
      </w:r>
    </w:p>
    <w:p w:rsidR="00C30A59" w:rsidRPr="00C30A59" w:rsidRDefault="00C30A59" w:rsidP="00C30A59">
      <w:pPr>
        <w:pBdr>
          <w:top w:val="single" w:sz="4" w:space="1" w:color="auto"/>
        </w:pBdr>
        <w:autoSpaceDE w:val="0"/>
        <w:autoSpaceDN w:val="0"/>
        <w:spacing w:after="0" w:line="240" w:lineRule="auto"/>
        <w:ind w:left="1077" w:right="5500"/>
        <w:jc w:val="center"/>
        <w:rPr>
          <w:rFonts w:ascii="Times New Roman" w:eastAsiaTheme="minorEastAsia" w:hAnsi="Times New Roman"/>
          <w:sz w:val="18"/>
          <w:szCs w:val="18"/>
        </w:rPr>
      </w:pPr>
      <w:r w:rsidRPr="00C30A59">
        <w:rPr>
          <w:rFonts w:ascii="Times New Roman" w:eastAsiaTheme="minorEastAsia" w:hAnsi="Times New Roman"/>
          <w:sz w:val="18"/>
          <w:szCs w:val="18"/>
        </w:rPr>
        <w:t>(высшее, среднее)</w:t>
      </w:r>
    </w:p>
    <w:p w:rsidR="00C30A59" w:rsidRPr="00C30A59" w:rsidRDefault="00C30A59" w:rsidP="00C30A59">
      <w:pPr>
        <w:tabs>
          <w:tab w:val="left" w:pos="3402"/>
        </w:tabs>
        <w:autoSpaceDE w:val="0"/>
        <w:autoSpaceDN w:val="0"/>
        <w:spacing w:after="0" w:line="240" w:lineRule="auto"/>
        <w:rPr>
          <w:rFonts w:ascii="Times New Roman" w:eastAsiaTheme="minorEastAsia" w:hAnsi="Times New Roman"/>
        </w:rPr>
      </w:pPr>
      <w:r w:rsidRPr="00C30A59">
        <w:rPr>
          <w:rFonts w:ascii="Times New Roman" w:eastAsiaTheme="minorEastAsia" w:hAnsi="Times New Roman"/>
        </w:rPr>
        <w:tab/>
        <w:t>лет.</w:t>
      </w:r>
    </w:p>
    <w:p w:rsidR="00C30A59" w:rsidRPr="00C30A59" w:rsidRDefault="00C30A59" w:rsidP="00C30A59">
      <w:pPr>
        <w:pBdr>
          <w:top w:val="single" w:sz="4" w:space="1" w:color="auto"/>
        </w:pBdr>
        <w:autoSpaceDE w:val="0"/>
        <w:autoSpaceDN w:val="0"/>
        <w:spacing w:after="60" w:line="240" w:lineRule="auto"/>
        <w:ind w:right="6634"/>
        <w:rPr>
          <w:rFonts w:ascii="Times New Roman" w:eastAsiaTheme="minorEastAsia"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5613"/>
        <w:gridCol w:w="454"/>
        <w:gridCol w:w="397"/>
        <w:gridCol w:w="227"/>
        <w:gridCol w:w="1531"/>
        <w:gridCol w:w="567"/>
        <w:gridCol w:w="1191"/>
      </w:tblGrid>
      <w:tr w:rsidR="00C30A59" w:rsidRPr="00C30A59" w:rsidTr="00933857">
        <w:trPr>
          <w:cantSplit/>
        </w:trPr>
        <w:tc>
          <w:tcPr>
            <w:tcW w:w="5613" w:type="dxa"/>
            <w:tcBorders>
              <w:top w:val="nil"/>
              <w:left w:val="nil"/>
              <w:bottom w:val="nil"/>
              <w:right w:val="nil"/>
            </w:tcBorders>
            <w:vAlign w:val="bottom"/>
          </w:tcPr>
          <w:p w:rsidR="00C30A59" w:rsidRPr="00C30A59" w:rsidRDefault="00C30A59" w:rsidP="00C30A59">
            <w:pPr>
              <w:autoSpaceDE w:val="0"/>
              <w:autoSpaceDN w:val="0"/>
              <w:spacing w:after="0" w:line="240" w:lineRule="auto"/>
              <w:ind w:firstLine="567"/>
              <w:rPr>
                <w:rFonts w:ascii="Times New Roman" w:eastAsiaTheme="minorEastAsia" w:hAnsi="Times New Roman"/>
              </w:rPr>
            </w:pPr>
            <w:r w:rsidRPr="00C30A59">
              <w:rPr>
                <w:rFonts w:ascii="Times New Roman" w:eastAsiaTheme="minorEastAsia" w:hAnsi="Times New Roman"/>
              </w:rPr>
              <w:t>Строительный контроль в соответствии с договором</w:t>
            </w:r>
          </w:p>
        </w:tc>
        <w:tc>
          <w:tcPr>
            <w:tcW w:w="454" w:type="dxa"/>
            <w:tcBorders>
              <w:top w:val="nil"/>
              <w:left w:val="nil"/>
              <w:bottom w:val="nil"/>
              <w:right w:val="nil"/>
            </w:tcBorders>
            <w:vAlign w:val="bottom"/>
          </w:tcPr>
          <w:p w:rsidR="00C30A59" w:rsidRPr="00C30A59" w:rsidRDefault="00C30A59" w:rsidP="00C30A59">
            <w:pPr>
              <w:autoSpaceDE w:val="0"/>
              <w:autoSpaceDN w:val="0"/>
              <w:spacing w:after="0" w:line="240" w:lineRule="auto"/>
              <w:jc w:val="right"/>
              <w:rPr>
                <w:rFonts w:ascii="Times New Roman" w:eastAsiaTheme="minorEastAsia" w:hAnsi="Times New Roman"/>
              </w:rPr>
            </w:pPr>
            <w:r w:rsidRPr="00C30A59">
              <w:rPr>
                <w:rFonts w:ascii="Times New Roman" w:eastAsiaTheme="minorEastAsia" w:hAnsi="Times New Roman"/>
              </w:rPr>
              <w:t>от “</w:t>
            </w:r>
          </w:p>
        </w:tc>
        <w:tc>
          <w:tcPr>
            <w:tcW w:w="397" w:type="dxa"/>
            <w:tcBorders>
              <w:top w:val="nil"/>
              <w:left w:val="nil"/>
              <w:bottom w:val="single" w:sz="4" w:space="0" w:color="auto"/>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rPr>
            </w:pPr>
          </w:p>
        </w:tc>
        <w:tc>
          <w:tcPr>
            <w:tcW w:w="227" w:type="dxa"/>
            <w:tcBorders>
              <w:top w:val="nil"/>
              <w:left w:val="nil"/>
              <w:bottom w:val="nil"/>
              <w:right w:val="nil"/>
            </w:tcBorders>
            <w:vAlign w:val="bottom"/>
          </w:tcPr>
          <w:p w:rsidR="00C30A59" w:rsidRPr="00C30A59" w:rsidRDefault="00C30A59" w:rsidP="00C30A59">
            <w:pPr>
              <w:autoSpaceDE w:val="0"/>
              <w:autoSpaceDN w:val="0"/>
              <w:spacing w:after="0" w:line="240" w:lineRule="auto"/>
              <w:rPr>
                <w:rFonts w:ascii="Times New Roman" w:eastAsiaTheme="minorEastAsia" w:hAnsi="Times New Roman"/>
              </w:rPr>
            </w:pPr>
            <w:r w:rsidRPr="00C30A59">
              <w:rPr>
                <w:rFonts w:ascii="Times New Roman" w:eastAsiaTheme="minorEastAsia" w:hAnsi="Times New Roman"/>
              </w:rPr>
              <w:t>”</w:t>
            </w:r>
          </w:p>
        </w:tc>
        <w:tc>
          <w:tcPr>
            <w:tcW w:w="1531" w:type="dxa"/>
            <w:tcBorders>
              <w:top w:val="nil"/>
              <w:left w:val="nil"/>
              <w:bottom w:val="single" w:sz="4" w:space="0" w:color="auto"/>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rPr>
            </w:pPr>
          </w:p>
        </w:tc>
        <w:tc>
          <w:tcPr>
            <w:tcW w:w="567" w:type="dxa"/>
            <w:tcBorders>
              <w:top w:val="nil"/>
              <w:left w:val="nil"/>
              <w:bottom w:val="nil"/>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rPr>
            </w:pPr>
            <w:proofErr w:type="gramStart"/>
            <w:r w:rsidRPr="00C30A59">
              <w:rPr>
                <w:rFonts w:ascii="Times New Roman" w:eastAsiaTheme="minorEastAsia" w:hAnsi="Times New Roman"/>
              </w:rPr>
              <w:t>г</w:t>
            </w:r>
            <w:proofErr w:type="gramEnd"/>
            <w:r w:rsidRPr="00C30A59">
              <w:rPr>
                <w:rFonts w:ascii="Times New Roman" w:eastAsiaTheme="minorEastAsia" w:hAnsi="Times New Roman"/>
              </w:rPr>
              <w:t>. №</w:t>
            </w:r>
          </w:p>
        </w:tc>
        <w:tc>
          <w:tcPr>
            <w:tcW w:w="1191" w:type="dxa"/>
            <w:tcBorders>
              <w:top w:val="nil"/>
              <w:left w:val="nil"/>
              <w:bottom w:val="single" w:sz="4" w:space="0" w:color="auto"/>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rPr>
            </w:pPr>
          </w:p>
        </w:tc>
      </w:tr>
    </w:tbl>
    <w:p w:rsidR="00C30A59" w:rsidRPr="00C30A59" w:rsidRDefault="00C30A59" w:rsidP="00C30A59">
      <w:pPr>
        <w:autoSpaceDE w:val="0"/>
        <w:autoSpaceDN w:val="0"/>
        <w:spacing w:after="0" w:line="240" w:lineRule="auto"/>
        <w:rPr>
          <w:rFonts w:ascii="Times New Roman" w:eastAsiaTheme="minorEastAsia" w:hAnsi="Times New Roman"/>
        </w:rPr>
      </w:pPr>
      <w:r w:rsidRPr="00C30A59">
        <w:rPr>
          <w:rFonts w:ascii="Times New Roman" w:eastAsiaTheme="minorEastAsia" w:hAnsi="Times New Roman"/>
        </w:rPr>
        <w:t>будет осуществляться</w:t>
      </w:r>
    </w:p>
    <w:p w:rsidR="00C30A59" w:rsidRPr="00C30A59" w:rsidRDefault="00C30A59" w:rsidP="00C30A59">
      <w:pPr>
        <w:autoSpaceDE w:val="0"/>
        <w:autoSpaceDN w:val="0"/>
        <w:spacing w:after="0" w:line="240" w:lineRule="auto"/>
        <w:rPr>
          <w:rFonts w:ascii="Times New Roman" w:eastAsiaTheme="minorEastAsia" w:hAnsi="Times New Roman"/>
        </w:rPr>
      </w:pPr>
    </w:p>
    <w:p w:rsidR="00C30A59" w:rsidRPr="00C30A59" w:rsidRDefault="00C30A59" w:rsidP="00C30A59">
      <w:pPr>
        <w:pBdr>
          <w:top w:val="single" w:sz="4" w:space="1" w:color="auto"/>
        </w:pBdr>
        <w:autoSpaceDE w:val="0"/>
        <w:autoSpaceDN w:val="0"/>
        <w:spacing w:after="0" w:line="240" w:lineRule="auto"/>
        <w:jc w:val="center"/>
        <w:rPr>
          <w:rFonts w:ascii="Times New Roman" w:eastAsiaTheme="minorEastAsia" w:hAnsi="Times New Roman"/>
          <w:sz w:val="18"/>
          <w:szCs w:val="18"/>
        </w:rPr>
      </w:pPr>
      <w:proofErr w:type="gramStart"/>
      <w:r w:rsidRPr="00C30A59">
        <w:rPr>
          <w:rFonts w:ascii="Times New Roman" w:eastAsiaTheme="minorEastAsia" w:hAnsi="Times New Roman"/>
          <w:sz w:val="18"/>
          <w:szCs w:val="18"/>
        </w:rPr>
        <w:t xml:space="preserve">(наименование организации, ИНН, юридический и </w:t>
      </w:r>
      <w:proofErr w:type="gramEnd"/>
    </w:p>
    <w:p w:rsidR="00C30A59" w:rsidRPr="00C30A59" w:rsidRDefault="00C30A59" w:rsidP="00C30A59">
      <w:pPr>
        <w:autoSpaceDE w:val="0"/>
        <w:autoSpaceDN w:val="0"/>
        <w:spacing w:after="0" w:line="240" w:lineRule="auto"/>
        <w:rPr>
          <w:rFonts w:ascii="Times New Roman" w:eastAsiaTheme="minorEastAsia" w:hAnsi="Times New Roman"/>
        </w:rPr>
      </w:pPr>
    </w:p>
    <w:p w:rsidR="00C30A59" w:rsidRPr="00C30A59" w:rsidRDefault="00C30A59" w:rsidP="00C30A59">
      <w:pPr>
        <w:pBdr>
          <w:top w:val="single" w:sz="4" w:space="1" w:color="auto"/>
        </w:pBdr>
        <w:autoSpaceDE w:val="0"/>
        <w:autoSpaceDN w:val="0"/>
        <w:spacing w:after="0" w:line="240" w:lineRule="auto"/>
        <w:jc w:val="center"/>
        <w:rPr>
          <w:rFonts w:ascii="Times New Roman" w:eastAsiaTheme="minorEastAsia" w:hAnsi="Times New Roman"/>
          <w:sz w:val="18"/>
          <w:szCs w:val="18"/>
        </w:rPr>
      </w:pPr>
      <w:proofErr w:type="gramStart"/>
      <w:r w:rsidRPr="00C30A59">
        <w:rPr>
          <w:rFonts w:ascii="Times New Roman" w:eastAsiaTheme="minorEastAsia" w:hAnsi="Times New Roman"/>
          <w:sz w:val="18"/>
          <w:szCs w:val="18"/>
        </w:rPr>
        <w:t xml:space="preserve">почтовый адреса, Ф.И.О. руководителя, номер телефона, банковские </w:t>
      </w:r>
      <w:proofErr w:type="gramEnd"/>
    </w:p>
    <w:p w:rsidR="00C30A59" w:rsidRPr="00C30A59" w:rsidRDefault="00C30A59" w:rsidP="00C30A59">
      <w:pPr>
        <w:autoSpaceDE w:val="0"/>
        <w:autoSpaceDN w:val="0"/>
        <w:spacing w:after="0" w:line="240" w:lineRule="auto"/>
        <w:rPr>
          <w:rFonts w:ascii="Times New Roman" w:eastAsiaTheme="minorEastAsia" w:hAnsi="Times New Roman"/>
        </w:rPr>
      </w:pPr>
    </w:p>
    <w:p w:rsidR="00C30A59" w:rsidRPr="00C30A59" w:rsidRDefault="00C30A59" w:rsidP="00C30A59">
      <w:pPr>
        <w:pBdr>
          <w:top w:val="single" w:sz="4" w:space="1" w:color="auto"/>
        </w:pBdr>
        <w:autoSpaceDE w:val="0"/>
        <w:autoSpaceDN w:val="0"/>
        <w:spacing w:after="0" w:line="240" w:lineRule="auto"/>
        <w:jc w:val="center"/>
        <w:rPr>
          <w:rFonts w:ascii="Times New Roman" w:eastAsiaTheme="minorEastAsia" w:hAnsi="Times New Roman"/>
          <w:sz w:val="18"/>
          <w:szCs w:val="18"/>
        </w:rPr>
      </w:pPr>
      <w:r w:rsidRPr="00C30A59">
        <w:rPr>
          <w:rFonts w:ascii="Times New Roman" w:eastAsiaTheme="minorEastAsia" w:hAnsi="Times New Roman"/>
          <w:sz w:val="18"/>
          <w:szCs w:val="18"/>
        </w:rPr>
        <w:t xml:space="preserve">реквизиты (наименование банка, </w:t>
      </w:r>
      <w:proofErr w:type="gramStart"/>
      <w:r w:rsidRPr="00C30A59">
        <w:rPr>
          <w:rFonts w:ascii="Times New Roman" w:eastAsiaTheme="minorEastAsia" w:hAnsi="Times New Roman"/>
          <w:sz w:val="18"/>
          <w:szCs w:val="18"/>
        </w:rPr>
        <w:t>р</w:t>
      </w:r>
      <w:proofErr w:type="gramEnd"/>
      <w:r w:rsidRPr="00C30A59">
        <w:rPr>
          <w:rFonts w:ascii="Times New Roman" w:eastAsiaTheme="minorEastAsia" w:hAnsi="Times New Roman"/>
          <w:sz w:val="18"/>
          <w:szCs w:val="18"/>
        </w:rPr>
        <w:t>/с, к/с, БИК))</w:t>
      </w:r>
    </w:p>
    <w:p w:rsidR="00C30A59" w:rsidRPr="00C30A59" w:rsidRDefault="00C30A59" w:rsidP="00C30A59">
      <w:pPr>
        <w:autoSpaceDE w:val="0"/>
        <w:autoSpaceDN w:val="0"/>
        <w:spacing w:after="0" w:line="240" w:lineRule="auto"/>
        <w:rPr>
          <w:rFonts w:ascii="Times New Roman" w:eastAsiaTheme="minorEastAsia" w:hAnsi="Times New Roman"/>
        </w:rPr>
      </w:pPr>
      <w:r w:rsidRPr="00C30A59">
        <w:rPr>
          <w:rFonts w:ascii="Times New Roman" w:eastAsiaTheme="minorEastAsia" w:hAnsi="Times New Roman"/>
        </w:rPr>
        <w:t xml:space="preserve">право выполнения функций заказчика (застройщика) закреплено  </w:t>
      </w:r>
    </w:p>
    <w:p w:rsidR="00C30A59" w:rsidRPr="00C30A59" w:rsidRDefault="00C30A59" w:rsidP="00C30A59">
      <w:pPr>
        <w:pBdr>
          <w:top w:val="single" w:sz="4" w:space="1" w:color="auto"/>
        </w:pBdr>
        <w:autoSpaceDE w:val="0"/>
        <w:autoSpaceDN w:val="0"/>
        <w:spacing w:after="0" w:line="240" w:lineRule="auto"/>
        <w:ind w:left="6209"/>
        <w:rPr>
          <w:rFonts w:ascii="Times New Roman" w:eastAsiaTheme="minorEastAsia" w:hAnsi="Times New Roman"/>
          <w:sz w:val="2"/>
          <w:szCs w:val="2"/>
        </w:rPr>
      </w:pPr>
    </w:p>
    <w:p w:rsidR="00C30A59" w:rsidRPr="00C30A59" w:rsidRDefault="00C30A59" w:rsidP="00C30A59">
      <w:pPr>
        <w:autoSpaceDE w:val="0"/>
        <w:autoSpaceDN w:val="0"/>
        <w:spacing w:after="0" w:line="240" w:lineRule="auto"/>
        <w:rPr>
          <w:rFonts w:ascii="Times New Roman" w:eastAsiaTheme="minorEastAsia" w:hAnsi="Times New Roman"/>
        </w:rPr>
      </w:pPr>
    </w:p>
    <w:p w:rsidR="00C30A59" w:rsidRPr="00C30A59" w:rsidRDefault="00C30A59" w:rsidP="00C30A59">
      <w:pPr>
        <w:pBdr>
          <w:top w:val="single" w:sz="4" w:space="1" w:color="auto"/>
        </w:pBdr>
        <w:autoSpaceDE w:val="0"/>
        <w:autoSpaceDN w:val="0"/>
        <w:spacing w:after="0" w:line="240" w:lineRule="auto"/>
        <w:jc w:val="center"/>
        <w:rPr>
          <w:rFonts w:ascii="Times New Roman" w:eastAsiaTheme="minorEastAsia" w:hAnsi="Times New Roman"/>
          <w:sz w:val="18"/>
          <w:szCs w:val="18"/>
        </w:rPr>
      </w:pPr>
      <w:r w:rsidRPr="00C30A59">
        <w:rPr>
          <w:rFonts w:ascii="Times New Roman" w:eastAsiaTheme="minorEastAsia" w:hAnsi="Times New Roman"/>
          <w:sz w:val="18"/>
          <w:szCs w:val="18"/>
        </w:rPr>
        <w:t>(наименование документа и организации, его выдавшей)</w:t>
      </w:r>
    </w:p>
    <w:tbl>
      <w:tblPr>
        <w:tblW w:w="0" w:type="auto"/>
        <w:tblLayout w:type="fixed"/>
        <w:tblCellMar>
          <w:left w:w="28" w:type="dxa"/>
          <w:right w:w="28" w:type="dxa"/>
        </w:tblCellMar>
        <w:tblLook w:val="0000" w:firstRow="0" w:lastRow="0" w:firstColumn="0" w:lastColumn="0" w:noHBand="0" w:noVBand="0"/>
      </w:tblPr>
      <w:tblGrid>
        <w:gridCol w:w="340"/>
        <w:gridCol w:w="1418"/>
        <w:gridCol w:w="510"/>
        <w:gridCol w:w="567"/>
        <w:gridCol w:w="227"/>
        <w:gridCol w:w="2552"/>
        <w:gridCol w:w="340"/>
      </w:tblGrid>
      <w:tr w:rsidR="00C30A59" w:rsidRPr="00C30A59" w:rsidTr="00933857">
        <w:trPr>
          <w:cantSplit/>
        </w:trPr>
        <w:tc>
          <w:tcPr>
            <w:tcW w:w="340" w:type="dxa"/>
            <w:tcBorders>
              <w:top w:val="nil"/>
              <w:left w:val="nil"/>
              <w:bottom w:val="nil"/>
              <w:right w:val="nil"/>
            </w:tcBorders>
            <w:vAlign w:val="bottom"/>
          </w:tcPr>
          <w:p w:rsidR="00C30A59" w:rsidRPr="00C30A59" w:rsidRDefault="00C30A59" w:rsidP="00C30A59">
            <w:pPr>
              <w:autoSpaceDE w:val="0"/>
              <w:autoSpaceDN w:val="0"/>
              <w:spacing w:after="0" w:line="240" w:lineRule="auto"/>
              <w:rPr>
                <w:rFonts w:ascii="Times New Roman" w:eastAsiaTheme="minorEastAsia" w:hAnsi="Times New Roman"/>
              </w:rPr>
            </w:pPr>
            <w:r w:rsidRPr="00C30A59">
              <w:rPr>
                <w:rFonts w:ascii="Times New Roman" w:eastAsiaTheme="minorEastAsia" w:hAnsi="Times New Roman"/>
              </w:rPr>
              <w:t>№</w:t>
            </w:r>
          </w:p>
        </w:tc>
        <w:tc>
          <w:tcPr>
            <w:tcW w:w="1418" w:type="dxa"/>
            <w:tcBorders>
              <w:top w:val="nil"/>
              <w:left w:val="nil"/>
              <w:bottom w:val="single" w:sz="4" w:space="0" w:color="auto"/>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rPr>
            </w:pPr>
          </w:p>
        </w:tc>
        <w:tc>
          <w:tcPr>
            <w:tcW w:w="510" w:type="dxa"/>
            <w:tcBorders>
              <w:top w:val="nil"/>
              <w:left w:val="nil"/>
              <w:bottom w:val="nil"/>
              <w:right w:val="nil"/>
            </w:tcBorders>
            <w:vAlign w:val="bottom"/>
          </w:tcPr>
          <w:p w:rsidR="00C30A59" w:rsidRPr="00C30A59" w:rsidRDefault="00C30A59" w:rsidP="00C30A59">
            <w:pPr>
              <w:autoSpaceDE w:val="0"/>
              <w:autoSpaceDN w:val="0"/>
              <w:spacing w:after="0" w:line="240" w:lineRule="auto"/>
              <w:jc w:val="right"/>
              <w:rPr>
                <w:rFonts w:ascii="Times New Roman" w:eastAsiaTheme="minorEastAsia" w:hAnsi="Times New Roman"/>
              </w:rPr>
            </w:pPr>
            <w:r w:rsidRPr="00C30A59">
              <w:rPr>
                <w:rFonts w:ascii="Times New Roman" w:eastAsiaTheme="minorEastAsia" w:hAnsi="Times New Roman"/>
              </w:rPr>
              <w:t>от “</w:t>
            </w:r>
          </w:p>
        </w:tc>
        <w:tc>
          <w:tcPr>
            <w:tcW w:w="567" w:type="dxa"/>
            <w:tcBorders>
              <w:top w:val="nil"/>
              <w:left w:val="nil"/>
              <w:bottom w:val="single" w:sz="4" w:space="0" w:color="auto"/>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rPr>
            </w:pPr>
          </w:p>
        </w:tc>
        <w:tc>
          <w:tcPr>
            <w:tcW w:w="227" w:type="dxa"/>
            <w:tcBorders>
              <w:top w:val="nil"/>
              <w:left w:val="nil"/>
              <w:bottom w:val="nil"/>
              <w:right w:val="nil"/>
            </w:tcBorders>
            <w:vAlign w:val="bottom"/>
          </w:tcPr>
          <w:p w:rsidR="00C30A59" w:rsidRPr="00C30A59" w:rsidRDefault="00C30A59" w:rsidP="00C30A59">
            <w:pPr>
              <w:autoSpaceDE w:val="0"/>
              <w:autoSpaceDN w:val="0"/>
              <w:spacing w:after="0" w:line="240" w:lineRule="auto"/>
              <w:rPr>
                <w:rFonts w:ascii="Times New Roman" w:eastAsiaTheme="minorEastAsia" w:hAnsi="Times New Roman"/>
              </w:rPr>
            </w:pPr>
            <w:r w:rsidRPr="00C30A59">
              <w:rPr>
                <w:rFonts w:ascii="Times New Roman" w:eastAsiaTheme="minorEastAsia" w:hAnsi="Times New Roman"/>
              </w:rPr>
              <w:t>”</w:t>
            </w:r>
          </w:p>
        </w:tc>
        <w:tc>
          <w:tcPr>
            <w:tcW w:w="2552" w:type="dxa"/>
            <w:tcBorders>
              <w:top w:val="nil"/>
              <w:left w:val="nil"/>
              <w:bottom w:val="single" w:sz="4" w:space="0" w:color="auto"/>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rPr>
            </w:pPr>
          </w:p>
        </w:tc>
        <w:tc>
          <w:tcPr>
            <w:tcW w:w="340" w:type="dxa"/>
            <w:tcBorders>
              <w:top w:val="nil"/>
              <w:left w:val="nil"/>
              <w:bottom w:val="nil"/>
              <w:right w:val="nil"/>
            </w:tcBorders>
            <w:vAlign w:val="bottom"/>
          </w:tcPr>
          <w:p w:rsidR="00C30A59" w:rsidRPr="00C30A59" w:rsidRDefault="00C30A59" w:rsidP="00C30A59">
            <w:pPr>
              <w:autoSpaceDE w:val="0"/>
              <w:autoSpaceDN w:val="0"/>
              <w:spacing w:after="0" w:line="240" w:lineRule="auto"/>
              <w:ind w:left="57"/>
              <w:rPr>
                <w:rFonts w:ascii="Times New Roman" w:eastAsiaTheme="minorEastAsia" w:hAnsi="Times New Roman"/>
              </w:rPr>
            </w:pPr>
            <w:proofErr w:type="gramStart"/>
            <w:r w:rsidRPr="00C30A59">
              <w:rPr>
                <w:rFonts w:ascii="Times New Roman" w:eastAsiaTheme="minorEastAsia" w:hAnsi="Times New Roman"/>
              </w:rPr>
              <w:t>г</w:t>
            </w:r>
            <w:proofErr w:type="gramEnd"/>
            <w:r w:rsidRPr="00C30A59">
              <w:rPr>
                <w:rFonts w:ascii="Times New Roman" w:eastAsiaTheme="minorEastAsia" w:hAnsi="Times New Roman"/>
              </w:rPr>
              <w:t>.</w:t>
            </w:r>
          </w:p>
        </w:tc>
      </w:tr>
    </w:tbl>
    <w:p w:rsidR="00C30A59" w:rsidRPr="00C30A59" w:rsidRDefault="00C30A59" w:rsidP="00C30A59">
      <w:pPr>
        <w:autoSpaceDE w:val="0"/>
        <w:autoSpaceDN w:val="0"/>
        <w:spacing w:before="240" w:after="0" w:line="240" w:lineRule="auto"/>
        <w:ind w:firstLine="567"/>
        <w:jc w:val="both"/>
        <w:rPr>
          <w:rFonts w:ascii="Times New Roman" w:eastAsiaTheme="minorEastAsia" w:hAnsi="Times New Roman"/>
        </w:rPr>
      </w:pPr>
      <w:r w:rsidRPr="00C30A59">
        <w:rPr>
          <w:rFonts w:ascii="Times New Roman" w:eastAsiaTheme="minorEastAsia" w:hAnsi="Times New Roman"/>
        </w:rPr>
        <w:t xml:space="preserve">Обязуюсь обо всех изменениях, связанных с приведенными в настоящем заявлении сведениями, сообщать </w:t>
      </w:r>
      <w:proofErr w:type="gramStart"/>
      <w:r w:rsidRPr="00C30A59">
        <w:rPr>
          <w:rFonts w:ascii="Times New Roman" w:eastAsiaTheme="minorEastAsia" w:hAnsi="Times New Roman"/>
        </w:rPr>
        <w:t>в</w:t>
      </w:r>
      <w:proofErr w:type="gramEnd"/>
      <w:r w:rsidRPr="00C30A59">
        <w:rPr>
          <w:rFonts w:ascii="Times New Roman" w:eastAsiaTheme="minorEastAsia" w:hAnsi="Times New Roman"/>
        </w:rPr>
        <w:t xml:space="preserve">  </w:t>
      </w:r>
    </w:p>
    <w:p w:rsidR="00C30A59" w:rsidRPr="00C30A59" w:rsidRDefault="00C30A59" w:rsidP="00C30A59">
      <w:pPr>
        <w:pBdr>
          <w:top w:val="single" w:sz="4" w:space="1" w:color="auto"/>
        </w:pBdr>
        <w:autoSpaceDE w:val="0"/>
        <w:autoSpaceDN w:val="0"/>
        <w:spacing w:after="0" w:line="240" w:lineRule="auto"/>
        <w:ind w:left="1191"/>
        <w:jc w:val="center"/>
        <w:rPr>
          <w:rFonts w:ascii="Times New Roman" w:eastAsiaTheme="minorEastAsia" w:hAnsi="Times New Roman"/>
          <w:sz w:val="18"/>
          <w:szCs w:val="18"/>
        </w:rPr>
      </w:pPr>
      <w:r w:rsidRPr="00C30A59">
        <w:rPr>
          <w:rFonts w:ascii="Times New Roman" w:eastAsiaTheme="minorEastAsia" w:hAnsi="Times New Roman"/>
          <w:sz w:val="18"/>
          <w:szCs w:val="18"/>
        </w:rPr>
        <w:t>(наименование уполномоченного органа)</w:t>
      </w:r>
    </w:p>
    <w:p w:rsidR="00C30A59" w:rsidRPr="00C30A59" w:rsidRDefault="00C30A59" w:rsidP="00C30A59">
      <w:pPr>
        <w:autoSpaceDE w:val="0"/>
        <w:autoSpaceDN w:val="0"/>
        <w:spacing w:after="0" w:line="240" w:lineRule="auto"/>
        <w:rPr>
          <w:rFonts w:ascii="Times New Roman" w:eastAsiaTheme="minorEastAsia" w:hAnsi="Times New Roman"/>
        </w:rPr>
      </w:pPr>
    </w:p>
    <w:p w:rsidR="00C30A59" w:rsidRPr="00C30A59" w:rsidRDefault="00C30A59" w:rsidP="00C30A59">
      <w:pPr>
        <w:pBdr>
          <w:top w:val="single" w:sz="4" w:space="1" w:color="auto"/>
        </w:pBdr>
        <w:autoSpaceDE w:val="0"/>
        <w:autoSpaceDN w:val="0"/>
        <w:spacing w:after="600" w:line="240" w:lineRule="auto"/>
        <w:rPr>
          <w:rFonts w:ascii="Times New Roman" w:eastAsiaTheme="minorEastAsia"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3005"/>
        <w:gridCol w:w="1134"/>
        <w:gridCol w:w="1928"/>
        <w:gridCol w:w="1134"/>
        <w:gridCol w:w="2778"/>
      </w:tblGrid>
      <w:tr w:rsidR="00C30A59" w:rsidRPr="00C30A59" w:rsidTr="00933857">
        <w:tc>
          <w:tcPr>
            <w:tcW w:w="3005" w:type="dxa"/>
            <w:tcBorders>
              <w:top w:val="nil"/>
              <w:left w:val="nil"/>
              <w:bottom w:val="single" w:sz="4" w:space="0" w:color="auto"/>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rPr>
            </w:pPr>
          </w:p>
        </w:tc>
        <w:tc>
          <w:tcPr>
            <w:tcW w:w="1134" w:type="dxa"/>
            <w:tcBorders>
              <w:top w:val="nil"/>
              <w:left w:val="nil"/>
              <w:bottom w:val="nil"/>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rPr>
            </w:pPr>
          </w:p>
        </w:tc>
        <w:tc>
          <w:tcPr>
            <w:tcW w:w="1928" w:type="dxa"/>
            <w:tcBorders>
              <w:top w:val="nil"/>
              <w:left w:val="nil"/>
              <w:bottom w:val="single" w:sz="4" w:space="0" w:color="auto"/>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rPr>
            </w:pPr>
          </w:p>
        </w:tc>
        <w:tc>
          <w:tcPr>
            <w:tcW w:w="1134" w:type="dxa"/>
            <w:tcBorders>
              <w:top w:val="nil"/>
              <w:left w:val="nil"/>
              <w:bottom w:val="nil"/>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rPr>
            </w:pPr>
          </w:p>
        </w:tc>
        <w:tc>
          <w:tcPr>
            <w:tcW w:w="2778" w:type="dxa"/>
            <w:tcBorders>
              <w:top w:val="nil"/>
              <w:left w:val="nil"/>
              <w:bottom w:val="single" w:sz="4" w:space="0" w:color="auto"/>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rPr>
            </w:pPr>
          </w:p>
        </w:tc>
      </w:tr>
      <w:tr w:rsidR="00C30A59" w:rsidRPr="00C30A59" w:rsidTr="00933857">
        <w:tc>
          <w:tcPr>
            <w:tcW w:w="3005" w:type="dxa"/>
            <w:tcBorders>
              <w:top w:val="nil"/>
              <w:left w:val="nil"/>
              <w:bottom w:val="nil"/>
              <w:right w:val="nil"/>
            </w:tcBorders>
          </w:tcPr>
          <w:p w:rsidR="00C30A59" w:rsidRPr="00C30A59" w:rsidRDefault="00C30A59" w:rsidP="00C30A59">
            <w:pPr>
              <w:autoSpaceDE w:val="0"/>
              <w:autoSpaceDN w:val="0"/>
              <w:spacing w:after="0" w:line="240" w:lineRule="auto"/>
              <w:jc w:val="center"/>
              <w:rPr>
                <w:rFonts w:ascii="Times New Roman" w:eastAsiaTheme="minorEastAsia" w:hAnsi="Times New Roman"/>
                <w:sz w:val="18"/>
                <w:szCs w:val="18"/>
              </w:rPr>
            </w:pPr>
            <w:r w:rsidRPr="00C30A59">
              <w:rPr>
                <w:rFonts w:ascii="Times New Roman" w:eastAsiaTheme="minorEastAsia" w:hAnsi="Times New Roman"/>
                <w:sz w:val="18"/>
                <w:szCs w:val="18"/>
              </w:rPr>
              <w:t>(должность)</w:t>
            </w:r>
          </w:p>
        </w:tc>
        <w:tc>
          <w:tcPr>
            <w:tcW w:w="1134" w:type="dxa"/>
            <w:tcBorders>
              <w:top w:val="nil"/>
              <w:left w:val="nil"/>
              <w:bottom w:val="nil"/>
              <w:right w:val="nil"/>
            </w:tcBorders>
          </w:tcPr>
          <w:p w:rsidR="00C30A59" w:rsidRPr="00C30A59" w:rsidRDefault="00C30A59" w:rsidP="00C30A59">
            <w:pPr>
              <w:autoSpaceDE w:val="0"/>
              <w:autoSpaceDN w:val="0"/>
              <w:spacing w:after="0" w:line="240" w:lineRule="auto"/>
              <w:jc w:val="center"/>
              <w:rPr>
                <w:rFonts w:ascii="Times New Roman" w:eastAsiaTheme="minorEastAsia" w:hAnsi="Times New Roman"/>
                <w:sz w:val="18"/>
                <w:szCs w:val="18"/>
              </w:rPr>
            </w:pPr>
          </w:p>
        </w:tc>
        <w:tc>
          <w:tcPr>
            <w:tcW w:w="1928" w:type="dxa"/>
            <w:tcBorders>
              <w:top w:val="nil"/>
              <w:left w:val="nil"/>
              <w:bottom w:val="nil"/>
              <w:right w:val="nil"/>
            </w:tcBorders>
          </w:tcPr>
          <w:p w:rsidR="00C30A59" w:rsidRPr="00C30A59" w:rsidRDefault="00C30A59" w:rsidP="00C30A59">
            <w:pPr>
              <w:autoSpaceDE w:val="0"/>
              <w:autoSpaceDN w:val="0"/>
              <w:spacing w:after="0" w:line="240" w:lineRule="auto"/>
              <w:jc w:val="center"/>
              <w:rPr>
                <w:rFonts w:ascii="Times New Roman" w:eastAsiaTheme="minorEastAsia" w:hAnsi="Times New Roman"/>
                <w:sz w:val="18"/>
                <w:szCs w:val="18"/>
              </w:rPr>
            </w:pPr>
            <w:r w:rsidRPr="00C30A59">
              <w:rPr>
                <w:rFonts w:ascii="Times New Roman" w:eastAsiaTheme="minorEastAsia" w:hAnsi="Times New Roman"/>
                <w:sz w:val="18"/>
                <w:szCs w:val="18"/>
              </w:rPr>
              <w:t>(подпись)</w:t>
            </w:r>
          </w:p>
        </w:tc>
        <w:tc>
          <w:tcPr>
            <w:tcW w:w="1134" w:type="dxa"/>
            <w:tcBorders>
              <w:top w:val="nil"/>
              <w:left w:val="nil"/>
              <w:bottom w:val="nil"/>
              <w:right w:val="nil"/>
            </w:tcBorders>
          </w:tcPr>
          <w:p w:rsidR="00C30A59" w:rsidRPr="00C30A59" w:rsidRDefault="00C30A59" w:rsidP="00C30A59">
            <w:pPr>
              <w:autoSpaceDE w:val="0"/>
              <w:autoSpaceDN w:val="0"/>
              <w:spacing w:after="0" w:line="240" w:lineRule="auto"/>
              <w:jc w:val="center"/>
              <w:rPr>
                <w:rFonts w:ascii="Times New Roman" w:eastAsiaTheme="minorEastAsia" w:hAnsi="Times New Roman"/>
                <w:sz w:val="18"/>
                <w:szCs w:val="18"/>
              </w:rPr>
            </w:pPr>
          </w:p>
        </w:tc>
        <w:tc>
          <w:tcPr>
            <w:tcW w:w="2778" w:type="dxa"/>
            <w:tcBorders>
              <w:top w:val="nil"/>
              <w:left w:val="nil"/>
              <w:bottom w:val="nil"/>
              <w:right w:val="nil"/>
            </w:tcBorders>
          </w:tcPr>
          <w:p w:rsidR="00C30A59" w:rsidRPr="00C30A59" w:rsidRDefault="00C30A59" w:rsidP="00C30A59">
            <w:pPr>
              <w:autoSpaceDE w:val="0"/>
              <w:autoSpaceDN w:val="0"/>
              <w:spacing w:after="0" w:line="240" w:lineRule="auto"/>
              <w:jc w:val="center"/>
              <w:rPr>
                <w:rFonts w:ascii="Times New Roman" w:eastAsiaTheme="minorEastAsia" w:hAnsi="Times New Roman"/>
                <w:sz w:val="18"/>
                <w:szCs w:val="18"/>
              </w:rPr>
            </w:pPr>
            <w:r w:rsidRPr="00C30A59">
              <w:rPr>
                <w:rFonts w:ascii="Times New Roman" w:eastAsiaTheme="minorEastAsia" w:hAnsi="Times New Roman"/>
                <w:sz w:val="18"/>
                <w:szCs w:val="18"/>
              </w:rPr>
              <w:t>(Ф.И.О.)</w:t>
            </w:r>
          </w:p>
        </w:tc>
      </w:tr>
    </w:tbl>
    <w:p w:rsidR="00C30A59" w:rsidRPr="00C30A59" w:rsidRDefault="00C30A59" w:rsidP="00C30A59">
      <w:pPr>
        <w:autoSpaceDE w:val="0"/>
        <w:autoSpaceDN w:val="0"/>
        <w:spacing w:after="240" w:line="240" w:lineRule="auto"/>
        <w:rPr>
          <w:rFonts w:ascii="Times New Roman" w:eastAsiaTheme="minorEastAsia" w:hAnsi="Times New Roman"/>
        </w:rPr>
      </w:pPr>
    </w:p>
    <w:tbl>
      <w:tblPr>
        <w:tblW w:w="0" w:type="auto"/>
        <w:tblLayout w:type="fixed"/>
        <w:tblCellMar>
          <w:left w:w="28" w:type="dxa"/>
          <w:right w:w="28" w:type="dxa"/>
        </w:tblCellMar>
        <w:tblLook w:val="0000" w:firstRow="0" w:lastRow="0" w:firstColumn="0" w:lastColumn="0" w:noHBand="0" w:noVBand="0"/>
      </w:tblPr>
      <w:tblGrid>
        <w:gridCol w:w="198"/>
        <w:gridCol w:w="567"/>
        <w:gridCol w:w="284"/>
        <w:gridCol w:w="1956"/>
        <w:gridCol w:w="397"/>
        <w:gridCol w:w="567"/>
        <w:gridCol w:w="340"/>
      </w:tblGrid>
      <w:tr w:rsidR="00C30A59" w:rsidRPr="00C30A59" w:rsidTr="00933857">
        <w:trPr>
          <w:cantSplit/>
        </w:trPr>
        <w:tc>
          <w:tcPr>
            <w:tcW w:w="198" w:type="dxa"/>
            <w:tcBorders>
              <w:top w:val="nil"/>
              <w:left w:val="nil"/>
              <w:bottom w:val="nil"/>
              <w:right w:val="nil"/>
            </w:tcBorders>
            <w:vAlign w:val="bottom"/>
          </w:tcPr>
          <w:p w:rsidR="00C30A59" w:rsidRPr="00C30A59" w:rsidRDefault="00C30A59" w:rsidP="00C30A59">
            <w:pPr>
              <w:autoSpaceDE w:val="0"/>
              <w:autoSpaceDN w:val="0"/>
              <w:spacing w:after="0" w:line="240" w:lineRule="auto"/>
              <w:jc w:val="right"/>
              <w:rPr>
                <w:rFonts w:ascii="Times New Roman" w:eastAsiaTheme="minorEastAsia" w:hAnsi="Times New Roman"/>
              </w:rPr>
            </w:pPr>
            <w:r w:rsidRPr="00C30A59">
              <w:rPr>
                <w:rFonts w:ascii="Times New Roman" w:eastAsiaTheme="minorEastAsia" w:hAnsi="Times New Roman"/>
              </w:rPr>
              <w:t>“</w:t>
            </w:r>
          </w:p>
        </w:tc>
        <w:tc>
          <w:tcPr>
            <w:tcW w:w="567" w:type="dxa"/>
            <w:tcBorders>
              <w:top w:val="nil"/>
              <w:left w:val="nil"/>
              <w:bottom w:val="single" w:sz="4" w:space="0" w:color="auto"/>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rPr>
            </w:pPr>
          </w:p>
        </w:tc>
        <w:tc>
          <w:tcPr>
            <w:tcW w:w="284" w:type="dxa"/>
            <w:tcBorders>
              <w:top w:val="nil"/>
              <w:left w:val="nil"/>
              <w:bottom w:val="nil"/>
              <w:right w:val="nil"/>
            </w:tcBorders>
            <w:vAlign w:val="bottom"/>
          </w:tcPr>
          <w:p w:rsidR="00C30A59" w:rsidRPr="00C30A59" w:rsidRDefault="00C30A59" w:rsidP="00C30A59">
            <w:pPr>
              <w:autoSpaceDE w:val="0"/>
              <w:autoSpaceDN w:val="0"/>
              <w:spacing w:after="0" w:line="240" w:lineRule="auto"/>
              <w:rPr>
                <w:rFonts w:ascii="Times New Roman" w:eastAsiaTheme="minorEastAsia" w:hAnsi="Times New Roman"/>
              </w:rPr>
            </w:pPr>
            <w:r w:rsidRPr="00C30A59">
              <w:rPr>
                <w:rFonts w:ascii="Times New Roman" w:eastAsiaTheme="minorEastAsia" w:hAnsi="Times New Roman"/>
              </w:rPr>
              <w:t>”</w:t>
            </w:r>
          </w:p>
        </w:tc>
        <w:tc>
          <w:tcPr>
            <w:tcW w:w="1956" w:type="dxa"/>
            <w:tcBorders>
              <w:top w:val="nil"/>
              <w:left w:val="nil"/>
              <w:bottom w:val="single" w:sz="4" w:space="0" w:color="auto"/>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rPr>
            </w:pPr>
          </w:p>
        </w:tc>
        <w:tc>
          <w:tcPr>
            <w:tcW w:w="397" w:type="dxa"/>
            <w:tcBorders>
              <w:top w:val="nil"/>
              <w:left w:val="nil"/>
              <w:bottom w:val="nil"/>
              <w:right w:val="nil"/>
            </w:tcBorders>
            <w:vAlign w:val="bottom"/>
          </w:tcPr>
          <w:p w:rsidR="00C30A59" w:rsidRPr="00C30A59" w:rsidRDefault="00C30A59" w:rsidP="00C30A59">
            <w:pPr>
              <w:autoSpaceDE w:val="0"/>
              <w:autoSpaceDN w:val="0"/>
              <w:spacing w:after="0" w:line="240" w:lineRule="auto"/>
              <w:jc w:val="right"/>
              <w:rPr>
                <w:rFonts w:ascii="Times New Roman" w:eastAsiaTheme="minorEastAsia" w:hAnsi="Times New Roman"/>
              </w:rPr>
            </w:pPr>
            <w:r w:rsidRPr="00C30A59">
              <w:rPr>
                <w:rFonts w:ascii="Times New Roman" w:eastAsiaTheme="minorEastAsia" w:hAnsi="Times New Roman"/>
              </w:rPr>
              <w:t>20</w:t>
            </w:r>
          </w:p>
        </w:tc>
        <w:tc>
          <w:tcPr>
            <w:tcW w:w="567" w:type="dxa"/>
            <w:tcBorders>
              <w:top w:val="nil"/>
              <w:left w:val="nil"/>
              <w:bottom w:val="single" w:sz="4" w:space="0" w:color="auto"/>
              <w:right w:val="nil"/>
            </w:tcBorders>
            <w:vAlign w:val="bottom"/>
          </w:tcPr>
          <w:p w:rsidR="00C30A59" w:rsidRPr="00C30A59" w:rsidRDefault="00C30A59" w:rsidP="00C30A59">
            <w:pPr>
              <w:autoSpaceDE w:val="0"/>
              <w:autoSpaceDN w:val="0"/>
              <w:spacing w:after="0" w:line="240" w:lineRule="auto"/>
              <w:rPr>
                <w:rFonts w:ascii="Times New Roman" w:eastAsiaTheme="minorEastAsia" w:hAnsi="Times New Roman"/>
              </w:rPr>
            </w:pPr>
          </w:p>
        </w:tc>
        <w:tc>
          <w:tcPr>
            <w:tcW w:w="340" w:type="dxa"/>
            <w:tcBorders>
              <w:top w:val="nil"/>
              <w:left w:val="nil"/>
              <w:bottom w:val="nil"/>
              <w:right w:val="nil"/>
            </w:tcBorders>
            <w:vAlign w:val="bottom"/>
          </w:tcPr>
          <w:p w:rsidR="00C30A59" w:rsidRPr="00C30A59" w:rsidRDefault="00C30A59" w:rsidP="00C30A59">
            <w:pPr>
              <w:autoSpaceDE w:val="0"/>
              <w:autoSpaceDN w:val="0"/>
              <w:spacing w:after="0" w:line="240" w:lineRule="auto"/>
              <w:ind w:left="57"/>
              <w:rPr>
                <w:rFonts w:ascii="Times New Roman" w:eastAsiaTheme="minorEastAsia" w:hAnsi="Times New Roman"/>
              </w:rPr>
            </w:pPr>
            <w:proofErr w:type="gramStart"/>
            <w:r w:rsidRPr="00C30A59">
              <w:rPr>
                <w:rFonts w:ascii="Times New Roman" w:eastAsiaTheme="minorEastAsia" w:hAnsi="Times New Roman"/>
              </w:rPr>
              <w:t>г</w:t>
            </w:r>
            <w:proofErr w:type="gramEnd"/>
            <w:r w:rsidRPr="00C30A59">
              <w:rPr>
                <w:rFonts w:ascii="Times New Roman" w:eastAsiaTheme="minorEastAsia" w:hAnsi="Times New Roman"/>
              </w:rPr>
              <w:t>.</w:t>
            </w:r>
          </w:p>
        </w:tc>
      </w:tr>
    </w:tbl>
    <w:p w:rsidR="00C30A59" w:rsidRPr="00C30A59" w:rsidRDefault="00C30A59" w:rsidP="00C30A59">
      <w:pPr>
        <w:autoSpaceDE w:val="0"/>
        <w:autoSpaceDN w:val="0"/>
        <w:spacing w:before="240" w:after="0" w:line="240" w:lineRule="auto"/>
        <w:ind w:left="4820"/>
        <w:rPr>
          <w:rFonts w:ascii="Times New Roman" w:eastAsiaTheme="minorEastAsia" w:hAnsi="Times New Roman"/>
        </w:rPr>
      </w:pPr>
      <w:r w:rsidRPr="00C30A59">
        <w:rPr>
          <w:rFonts w:ascii="Times New Roman" w:eastAsiaTheme="minorEastAsia" w:hAnsi="Times New Roman"/>
        </w:rPr>
        <w:t>М.П.</w:t>
      </w:r>
    </w:p>
    <w:p w:rsidR="006B2187" w:rsidRDefault="006B2187" w:rsidP="006B2187">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30"/>
        <w:jc w:val="right"/>
        <w:rPr>
          <w:rFonts w:ascii="Times New Roman" w:hAnsi="Times New Roman"/>
          <w:sz w:val="18"/>
          <w:szCs w:val="18"/>
        </w:rPr>
      </w:pPr>
      <w:r>
        <w:rPr>
          <w:sz w:val="28"/>
          <w:szCs w:val="28"/>
        </w:rPr>
        <w:lastRenderedPageBreak/>
        <w:t xml:space="preserve">  </w:t>
      </w:r>
      <w:r>
        <w:rPr>
          <w:rFonts w:ascii="Times New Roman" w:hAnsi="Times New Roman"/>
          <w:sz w:val="18"/>
          <w:szCs w:val="18"/>
        </w:rPr>
        <w:t xml:space="preserve">Приложение к заявлению                           </w:t>
      </w:r>
    </w:p>
    <w:p w:rsidR="006B2187" w:rsidRDefault="006B2187" w:rsidP="006B2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31"/>
        <w:jc w:val="right"/>
        <w:rPr>
          <w:rFonts w:ascii="Times New Roman" w:hAnsi="Times New Roman"/>
          <w:sz w:val="18"/>
          <w:szCs w:val="18"/>
        </w:rPr>
      </w:pPr>
      <w:r>
        <w:rPr>
          <w:rFonts w:ascii="Times New Roman" w:hAnsi="Times New Roman"/>
          <w:sz w:val="18"/>
          <w:szCs w:val="18"/>
        </w:rPr>
        <w:t xml:space="preserve">                                                                              о выдаче разрешения  на строительство</w:t>
      </w:r>
    </w:p>
    <w:p w:rsidR="006B2187" w:rsidRDefault="006B2187" w:rsidP="006B2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31"/>
        <w:jc w:val="right"/>
        <w:rPr>
          <w:rFonts w:ascii="Times New Roman" w:hAnsi="Times New Roman"/>
          <w:sz w:val="18"/>
          <w:szCs w:val="18"/>
        </w:rPr>
      </w:pPr>
      <w:r>
        <w:rPr>
          <w:rFonts w:ascii="Times New Roman" w:hAnsi="Times New Roman"/>
          <w:sz w:val="18"/>
          <w:szCs w:val="18"/>
        </w:rPr>
        <w:t xml:space="preserve">                                                                                             от «___» ________20 ____ года</w:t>
      </w:r>
    </w:p>
    <w:p w:rsidR="006B2187" w:rsidRDefault="006B2187" w:rsidP="006B2187">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color w:val="2C2C2C"/>
          <w:sz w:val="20"/>
          <w:szCs w:val="20"/>
        </w:rPr>
      </w:pPr>
      <w:r>
        <w:rPr>
          <w:color w:val="2C2C2C"/>
          <w:sz w:val="20"/>
          <w:szCs w:val="20"/>
        </w:rPr>
        <w:t>ОПИСЬ</w:t>
      </w:r>
    </w:p>
    <w:p w:rsidR="006B2187" w:rsidRDefault="006B2187" w:rsidP="006B2187">
      <w:pPr>
        <w:spacing w:after="0"/>
        <w:ind w:firstLine="851"/>
        <w:jc w:val="both"/>
        <w:rPr>
          <w:rFonts w:ascii="Times New Roman" w:hAnsi="Times New Roman"/>
          <w:color w:val="2C2C2C"/>
          <w:sz w:val="20"/>
          <w:szCs w:val="20"/>
        </w:rPr>
      </w:pPr>
      <w:r>
        <w:rPr>
          <w:rFonts w:ascii="Times New Roman" w:hAnsi="Times New Roman"/>
          <w:color w:val="2C2C2C"/>
          <w:sz w:val="20"/>
          <w:szCs w:val="20"/>
        </w:rPr>
        <w:t xml:space="preserve">документов, представленных заявителем в  администрацию </w:t>
      </w:r>
      <w:r>
        <w:rPr>
          <w:rFonts w:ascii="Times New Roman" w:hAnsi="Times New Roman"/>
          <w:sz w:val="20"/>
          <w:szCs w:val="20"/>
          <w:lang w:val="en-US"/>
        </w:rPr>
        <w:t>N</w:t>
      </w:r>
      <w:r>
        <w:rPr>
          <w:rFonts w:ascii="Times New Roman" w:hAnsi="Times New Roman"/>
          <w:sz w:val="20"/>
          <w:szCs w:val="20"/>
        </w:rPr>
        <w:t>-</w:t>
      </w:r>
      <w:proofErr w:type="spellStart"/>
      <w:r>
        <w:rPr>
          <w:rFonts w:ascii="Times New Roman" w:hAnsi="Times New Roman"/>
          <w:sz w:val="20"/>
          <w:szCs w:val="20"/>
        </w:rPr>
        <w:t>ского</w:t>
      </w:r>
      <w:proofErr w:type="spellEnd"/>
      <w:r>
        <w:rPr>
          <w:rFonts w:ascii="Times New Roman" w:hAnsi="Times New Roman"/>
          <w:sz w:val="20"/>
          <w:szCs w:val="20"/>
        </w:rPr>
        <w:t xml:space="preserve"> городского (сельского) поселения</w:t>
      </w:r>
      <w:r>
        <w:rPr>
          <w:rFonts w:ascii="Times New Roman" w:hAnsi="Times New Roman"/>
          <w:color w:val="2C2C2C"/>
          <w:sz w:val="20"/>
          <w:szCs w:val="20"/>
        </w:rPr>
        <w:t xml:space="preserve"> для получения разрешения на строительство</w:t>
      </w:r>
    </w:p>
    <w:p w:rsidR="006B2187" w:rsidRDefault="006B2187" w:rsidP="006B2187">
      <w:pPr>
        <w:pStyle w:val="a8"/>
        <w:tabs>
          <w:tab w:val="left" w:pos="360"/>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rPr>
          <w:b/>
          <w:bCs/>
          <w:color w:val="2C2C2C"/>
          <w:sz w:val="20"/>
          <w:szCs w:val="20"/>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140"/>
        <w:gridCol w:w="1740"/>
        <w:gridCol w:w="1680"/>
        <w:gridCol w:w="60"/>
        <w:gridCol w:w="1740"/>
      </w:tblGrid>
      <w:tr w:rsidR="006B2187" w:rsidTr="00B67312">
        <w:tc>
          <w:tcPr>
            <w:tcW w:w="720" w:type="dxa"/>
            <w:vAlign w:val="center"/>
          </w:tcPr>
          <w:p w:rsidR="006B2187" w:rsidRDefault="006B2187" w:rsidP="00B67312">
            <w:pPr>
              <w:pStyle w:val="a8"/>
              <w:spacing w:before="0" w:after="0"/>
              <w:ind w:right="229"/>
              <w:jc w:val="center"/>
              <w:rPr>
                <w:b/>
                <w:bCs/>
                <w:color w:val="2C2C2C"/>
                <w:sz w:val="20"/>
                <w:szCs w:val="20"/>
              </w:rPr>
            </w:pPr>
          </w:p>
        </w:tc>
        <w:tc>
          <w:tcPr>
            <w:tcW w:w="4140" w:type="dxa"/>
            <w:vAlign w:val="center"/>
          </w:tcPr>
          <w:p w:rsidR="006B2187" w:rsidRDefault="006B2187" w:rsidP="00B67312">
            <w:pPr>
              <w:pStyle w:val="a8"/>
              <w:spacing w:before="0" w:after="0"/>
              <w:ind w:left="-1188" w:right="229" w:firstLine="180"/>
              <w:jc w:val="center"/>
              <w:rPr>
                <w:b/>
                <w:bCs/>
                <w:color w:val="2C2C2C"/>
                <w:sz w:val="20"/>
                <w:szCs w:val="20"/>
              </w:rPr>
            </w:pPr>
          </w:p>
        </w:tc>
        <w:tc>
          <w:tcPr>
            <w:tcW w:w="5220" w:type="dxa"/>
            <w:gridSpan w:val="4"/>
            <w:vAlign w:val="center"/>
          </w:tcPr>
          <w:p w:rsidR="006B2187" w:rsidRDefault="006B2187" w:rsidP="00B67312">
            <w:pPr>
              <w:pStyle w:val="a8"/>
              <w:spacing w:before="0" w:after="0"/>
              <w:ind w:right="229"/>
              <w:jc w:val="center"/>
              <w:rPr>
                <w:color w:val="2C2C2C"/>
                <w:sz w:val="20"/>
                <w:szCs w:val="20"/>
              </w:rPr>
            </w:pPr>
            <w:r>
              <w:rPr>
                <w:color w:val="2C2C2C"/>
                <w:sz w:val="20"/>
                <w:szCs w:val="20"/>
              </w:rPr>
              <w:t>Документы представлены</w:t>
            </w:r>
          </w:p>
        </w:tc>
      </w:tr>
      <w:tr w:rsidR="006B2187" w:rsidTr="00B67312">
        <w:tc>
          <w:tcPr>
            <w:tcW w:w="720" w:type="dxa"/>
            <w:vMerge w:val="restart"/>
            <w:vAlign w:val="center"/>
          </w:tcPr>
          <w:p w:rsidR="006B2187" w:rsidRDefault="006B2187" w:rsidP="00B67312">
            <w:pPr>
              <w:pStyle w:val="a8"/>
              <w:spacing w:before="0" w:after="0"/>
              <w:ind w:right="-108"/>
              <w:jc w:val="center"/>
              <w:rPr>
                <w:color w:val="2C2C2C"/>
                <w:sz w:val="20"/>
                <w:szCs w:val="20"/>
              </w:rPr>
            </w:pPr>
          </w:p>
          <w:p w:rsidR="006B2187" w:rsidRDefault="006B2187" w:rsidP="00B67312">
            <w:pPr>
              <w:pStyle w:val="a8"/>
              <w:spacing w:before="0" w:after="0"/>
              <w:ind w:left="-108" w:right="-108"/>
              <w:jc w:val="center"/>
              <w:rPr>
                <w:color w:val="2C2C2C"/>
                <w:sz w:val="20"/>
                <w:szCs w:val="20"/>
              </w:rPr>
            </w:pPr>
            <w:r>
              <w:rPr>
                <w:color w:val="2C2C2C"/>
                <w:sz w:val="20"/>
                <w:szCs w:val="20"/>
              </w:rPr>
              <w:t>N</w:t>
            </w:r>
          </w:p>
          <w:p w:rsidR="006B2187" w:rsidRDefault="006B2187" w:rsidP="00B67312">
            <w:pPr>
              <w:pStyle w:val="a8"/>
              <w:spacing w:before="0" w:after="0"/>
              <w:ind w:left="-108" w:right="-108"/>
              <w:jc w:val="center"/>
              <w:rPr>
                <w:color w:val="2C2C2C"/>
                <w:sz w:val="20"/>
                <w:szCs w:val="20"/>
              </w:rPr>
            </w:pPr>
            <w:proofErr w:type="gramStart"/>
            <w:r>
              <w:rPr>
                <w:color w:val="2C2C2C"/>
                <w:sz w:val="20"/>
                <w:szCs w:val="20"/>
              </w:rPr>
              <w:t>п</w:t>
            </w:r>
            <w:proofErr w:type="gramEnd"/>
            <w:r>
              <w:rPr>
                <w:color w:val="2C2C2C"/>
                <w:sz w:val="20"/>
                <w:szCs w:val="20"/>
              </w:rPr>
              <w:t>/п</w:t>
            </w:r>
          </w:p>
        </w:tc>
        <w:tc>
          <w:tcPr>
            <w:tcW w:w="4140" w:type="dxa"/>
            <w:vMerge w:val="restart"/>
            <w:vAlign w:val="center"/>
          </w:tcPr>
          <w:p w:rsidR="006B2187" w:rsidRDefault="006B2187" w:rsidP="00B67312">
            <w:pPr>
              <w:pStyle w:val="a8"/>
              <w:spacing w:before="0" w:after="0"/>
              <w:ind w:left="-1188" w:right="229" w:firstLine="180"/>
              <w:jc w:val="center"/>
              <w:rPr>
                <w:color w:val="2C2C2C"/>
                <w:sz w:val="20"/>
                <w:szCs w:val="20"/>
              </w:rPr>
            </w:pPr>
          </w:p>
          <w:p w:rsidR="006B2187" w:rsidRDefault="006B2187" w:rsidP="00B67312">
            <w:pPr>
              <w:pStyle w:val="a8"/>
              <w:spacing w:before="0" w:after="0"/>
              <w:ind w:left="-1188" w:right="229" w:firstLine="180"/>
              <w:jc w:val="center"/>
              <w:rPr>
                <w:color w:val="2C2C2C"/>
                <w:sz w:val="20"/>
                <w:szCs w:val="20"/>
              </w:rPr>
            </w:pPr>
            <w:r>
              <w:rPr>
                <w:color w:val="2C2C2C"/>
                <w:sz w:val="20"/>
                <w:szCs w:val="20"/>
              </w:rPr>
              <w:t xml:space="preserve">               Наименование документа</w:t>
            </w:r>
          </w:p>
          <w:p w:rsidR="006B2187" w:rsidRDefault="006B2187" w:rsidP="00B67312">
            <w:pPr>
              <w:pStyle w:val="a8"/>
              <w:spacing w:before="0" w:after="0"/>
              <w:ind w:left="-1188" w:right="229" w:firstLine="180"/>
              <w:jc w:val="center"/>
              <w:rPr>
                <w:color w:val="2C2C2C"/>
                <w:sz w:val="20"/>
                <w:szCs w:val="20"/>
              </w:rPr>
            </w:pPr>
            <w:r>
              <w:rPr>
                <w:color w:val="2C2C2C"/>
                <w:sz w:val="20"/>
                <w:szCs w:val="20"/>
              </w:rPr>
              <w:t xml:space="preserve">               (заполнить (</w:t>
            </w:r>
            <w:proofErr w:type="spellStart"/>
            <w:r>
              <w:rPr>
                <w:color w:val="2C2C2C"/>
                <w:sz w:val="20"/>
                <w:szCs w:val="20"/>
              </w:rPr>
              <w:t>ие</w:t>
            </w:r>
            <w:proofErr w:type="spellEnd"/>
            <w:r>
              <w:rPr>
                <w:color w:val="2C2C2C"/>
                <w:sz w:val="20"/>
                <w:szCs w:val="20"/>
              </w:rPr>
              <w:t>) строк</w:t>
            </w:r>
            <w:proofErr w:type="gramStart"/>
            <w:r>
              <w:rPr>
                <w:color w:val="2C2C2C"/>
                <w:sz w:val="20"/>
                <w:szCs w:val="20"/>
              </w:rPr>
              <w:t>у(</w:t>
            </w:r>
            <w:proofErr w:type="gramEnd"/>
            <w:r>
              <w:rPr>
                <w:color w:val="2C2C2C"/>
                <w:sz w:val="20"/>
                <w:szCs w:val="20"/>
              </w:rPr>
              <w:t>и)</w:t>
            </w:r>
          </w:p>
          <w:p w:rsidR="006B2187" w:rsidRDefault="006B2187" w:rsidP="00B67312">
            <w:pPr>
              <w:pStyle w:val="a8"/>
              <w:spacing w:before="0" w:after="0"/>
              <w:ind w:right="229"/>
              <w:jc w:val="center"/>
              <w:rPr>
                <w:b/>
                <w:bCs/>
                <w:color w:val="2C2C2C"/>
                <w:sz w:val="20"/>
                <w:szCs w:val="20"/>
              </w:rPr>
            </w:pPr>
          </w:p>
        </w:tc>
        <w:tc>
          <w:tcPr>
            <w:tcW w:w="3420" w:type="dxa"/>
            <w:gridSpan w:val="2"/>
            <w:vAlign w:val="center"/>
          </w:tcPr>
          <w:p w:rsidR="006B2187" w:rsidRDefault="006B2187" w:rsidP="00B67312">
            <w:pPr>
              <w:pStyle w:val="a8"/>
              <w:spacing w:before="0" w:after="0"/>
              <w:ind w:right="229"/>
              <w:jc w:val="center"/>
              <w:rPr>
                <w:color w:val="2C2C2C"/>
                <w:sz w:val="20"/>
                <w:szCs w:val="20"/>
              </w:rPr>
            </w:pPr>
          </w:p>
          <w:p w:rsidR="006B2187" w:rsidRDefault="006B2187" w:rsidP="00B67312">
            <w:pPr>
              <w:pStyle w:val="a8"/>
              <w:spacing w:before="0" w:after="0"/>
              <w:ind w:right="229"/>
              <w:jc w:val="center"/>
              <w:rPr>
                <w:color w:val="2C2C2C"/>
                <w:sz w:val="20"/>
                <w:szCs w:val="20"/>
              </w:rPr>
            </w:pPr>
            <w:r>
              <w:rPr>
                <w:color w:val="2C2C2C"/>
                <w:sz w:val="20"/>
                <w:szCs w:val="20"/>
              </w:rPr>
              <w:t>на бумажных носителях</w:t>
            </w:r>
          </w:p>
        </w:tc>
        <w:tc>
          <w:tcPr>
            <w:tcW w:w="1800" w:type="dxa"/>
            <w:gridSpan w:val="2"/>
            <w:vAlign w:val="center"/>
          </w:tcPr>
          <w:p w:rsidR="006B2187" w:rsidRDefault="006B2187" w:rsidP="00B67312">
            <w:pPr>
              <w:pStyle w:val="a8"/>
              <w:spacing w:before="0" w:after="0"/>
              <w:ind w:left="-108" w:firstLine="108"/>
              <w:jc w:val="center"/>
              <w:rPr>
                <w:color w:val="2C2C2C"/>
                <w:sz w:val="20"/>
                <w:szCs w:val="20"/>
              </w:rPr>
            </w:pPr>
            <w:r>
              <w:rPr>
                <w:color w:val="2C2C2C"/>
                <w:sz w:val="20"/>
                <w:szCs w:val="20"/>
              </w:rPr>
              <w:t>На</w:t>
            </w:r>
          </w:p>
          <w:p w:rsidR="006B2187" w:rsidRDefault="006B2187" w:rsidP="00B67312">
            <w:pPr>
              <w:pStyle w:val="a8"/>
              <w:spacing w:before="0" w:after="0"/>
              <w:ind w:right="-288"/>
              <w:jc w:val="center"/>
              <w:rPr>
                <w:color w:val="2C2C2C"/>
                <w:sz w:val="20"/>
                <w:szCs w:val="20"/>
              </w:rPr>
            </w:pPr>
            <w:r>
              <w:rPr>
                <w:color w:val="2C2C2C"/>
                <w:sz w:val="20"/>
                <w:szCs w:val="20"/>
              </w:rPr>
              <w:t xml:space="preserve">электронных            </w:t>
            </w:r>
            <w:proofErr w:type="gramStart"/>
            <w:r>
              <w:rPr>
                <w:color w:val="2C2C2C"/>
                <w:sz w:val="20"/>
                <w:szCs w:val="20"/>
              </w:rPr>
              <w:t>носителях</w:t>
            </w:r>
            <w:proofErr w:type="gramEnd"/>
          </w:p>
        </w:tc>
      </w:tr>
      <w:tr w:rsidR="006B2187" w:rsidTr="00B67312">
        <w:tc>
          <w:tcPr>
            <w:tcW w:w="720" w:type="dxa"/>
            <w:vMerge/>
            <w:vAlign w:val="center"/>
          </w:tcPr>
          <w:p w:rsidR="006B2187" w:rsidRDefault="006B2187" w:rsidP="00B67312">
            <w:pPr>
              <w:spacing w:after="0"/>
              <w:ind w:right="-108"/>
              <w:jc w:val="center"/>
              <w:rPr>
                <w:rFonts w:ascii="Times New Roman" w:hAnsi="Times New Roman"/>
                <w:b/>
                <w:bCs/>
                <w:color w:val="2C2C2C"/>
                <w:sz w:val="20"/>
                <w:szCs w:val="20"/>
              </w:rPr>
            </w:pPr>
          </w:p>
        </w:tc>
        <w:tc>
          <w:tcPr>
            <w:tcW w:w="4140" w:type="dxa"/>
            <w:vMerge/>
            <w:vAlign w:val="center"/>
          </w:tcPr>
          <w:p w:rsidR="006B2187" w:rsidRDefault="006B2187" w:rsidP="00B67312">
            <w:pPr>
              <w:spacing w:after="0"/>
              <w:jc w:val="center"/>
              <w:rPr>
                <w:rFonts w:ascii="Times New Roman" w:hAnsi="Times New Roman"/>
                <w:b/>
                <w:bCs/>
                <w:color w:val="2C2C2C"/>
                <w:sz w:val="20"/>
                <w:szCs w:val="20"/>
              </w:rPr>
            </w:pPr>
          </w:p>
        </w:tc>
        <w:tc>
          <w:tcPr>
            <w:tcW w:w="1740" w:type="dxa"/>
            <w:vAlign w:val="center"/>
          </w:tcPr>
          <w:p w:rsidR="006B2187" w:rsidRDefault="006B2187" w:rsidP="00B67312">
            <w:pPr>
              <w:pStyle w:val="a8"/>
              <w:tabs>
                <w:tab w:val="left" w:pos="1524"/>
              </w:tabs>
              <w:spacing w:before="0" w:after="0"/>
              <w:jc w:val="center"/>
              <w:rPr>
                <w:color w:val="2C2C2C"/>
                <w:sz w:val="20"/>
                <w:szCs w:val="20"/>
              </w:rPr>
            </w:pPr>
            <w:r>
              <w:rPr>
                <w:color w:val="2C2C2C"/>
                <w:sz w:val="20"/>
                <w:szCs w:val="20"/>
              </w:rPr>
              <w:t>Кол-во экземпляров</w:t>
            </w:r>
          </w:p>
        </w:tc>
        <w:tc>
          <w:tcPr>
            <w:tcW w:w="1740" w:type="dxa"/>
            <w:gridSpan w:val="2"/>
            <w:vAlign w:val="center"/>
          </w:tcPr>
          <w:p w:rsidR="006B2187" w:rsidRDefault="006B2187" w:rsidP="00B67312">
            <w:pPr>
              <w:pStyle w:val="a8"/>
              <w:spacing w:before="0" w:after="0"/>
              <w:ind w:right="-48"/>
              <w:jc w:val="center"/>
              <w:rPr>
                <w:color w:val="2C2C2C"/>
                <w:sz w:val="20"/>
                <w:szCs w:val="20"/>
              </w:rPr>
            </w:pPr>
            <w:r>
              <w:rPr>
                <w:color w:val="2C2C2C"/>
                <w:sz w:val="20"/>
                <w:szCs w:val="20"/>
              </w:rPr>
              <w:t>Кол-во листов в одном экземпляре</w:t>
            </w:r>
          </w:p>
        </w:tc>
        <w:tc>
          <w:tcPr>
            <w:tcW w:w="1740" w:type="dxa"/>
            <w:vAlign w:val="center"/>
          </w:tcPr>
          <w:p w:rsidR="006B2187" w:rsidRDefault="006B2187" w:rsidP="00B67312">
            <w:pPr>
              <w:pStyle w:val="a8"/>
              <w:spacing w:before="0" w:after="0"/>
              <w:ind w:left="-108" w:right="-108"/>
              <w:jc w:val="center"/>
              <w:rPr>
                <w:color w:val="2C2C2C"/>
                <w:sz w:val="20"/>
                <w:szCs w:val="20"/>
              </w:rPr>
            </w:pPr>
            <w:r>
              <w:rPr>
                <w:color w:val="2C2C2C"/>
                <w:sz w:val="20"/>
                <w:szCs w:val="20"/>
              </w:rPr>
              <w:t>Наименование</w:t>
            </w:r>
          </w:p>
          <w:p w:rsidR="006B2187" w:rsidRDefault="006B2187" w:rsidP="00B67312">
            <w:pPr>
              <w:pStyle w:val="a8"/>
              <w:tabs>
                <w:tab w:val="left" w:pos="492"/>
              </w:tabs>
              <w:spacing w:before="0" w:after="0"/>
              <w:ind w:left="-408" w:right="332"/>
              <w:jc w:val="center"/>
              <w:rPr>
                <w:color w:val="2C2C2C"/>
                <w:sz w:val="20"/>
                <w:szCs w:val="20"/>
              </w:rPr>
            </w:pPr>
            <w:r>
              <w:rPr>
                <w:color w:val="2C2C2C"/>
                <w:sz w:val="20"/>
                <w:szCs w:val="20"/>
              </w:rPr>
              <w:t xml:space="preserve">            файла</w:t>
            </w:r>
          </w:p>
        </w:tc>
      </w:tr>
      <w:tr w:rsidR="006B2187" w:rsidTr="00B67312">
        <w:tc>
          <w:tcPr>
            <w:tcW w:w="720" w:type="dxa"/>
          </w:tcPr>
          <w:p w:rsidR="006B2187" w:rsidRDefault="006B2187" w:rsidP="00B67312">
            <w:pPr>
              <w:pStyle w:val="a8"/>
              <w:spacing w:before="0" w:after="0"/>
              <w:ind w:right="-108"/>
              <w:jc w:val="center"/>
              <w:rPr>
                <w:color w:val="2C2C2C"/>
                <w:sz w:val="20"/>
                <w:szCs w:val="20"/>
              </w:rPr>
            </w:pPr>
            <w:r>
              <w:rPr>
                <w:color w:val="2C2C2C"/>
                <w:sz w:val="20"/>
                <w:szCs w:val="20"/>
              </w:rPr>
              <w:t>1.</w:t>
            </w:r>
          </w:p>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08"/>
              <w:jc w:val="center"/>
              <w:rPr>
                <w:color w:val="2C2C2C"/>
                <w:sz w:val="20"/>
                <w:szCs w:val="20"/>
              </w:rPr>
            </w:pPr>
          </w:p>
        </w:tc>
        <w:tc>
          <w:tcPr>
            <w:tcW w:w="4140" w:type="dxa"/>
          </w:tcPr>
          <w:p w:rsidR="006B2187" w:rsidRDefault="006B2187" w:rsidP="00B67312">
            <w:pPr>
              <w:pStyle w:val="HTML"/>
              <w:tabs>
                <w:tab w:val="clear" w:pos="7328"/>
              </w:tabs>
              <w:ind w:left="-108"/>
              <w:rPr>
                <w:rFonts w:ascii="Times New Roman" w:hAnsi="Times New Roman" w:cs="Times New Roman"/>
                <w:color w:val="2C2C2C"/>
              </w:rPr>
            </w:pPr>
            <w:r>
              <w:rPr>
                <w:rFonts w:ascii="Times New Roman" w:hAnsi="Times New Roman" w:cs="Times New Roman"/>
                <w:color w:val="2C2C2C"/>
              </w:rPr>
              <w:t xml:space="preserve">Правоустанавливающие документы на земельный участок (вид документа, дата, номер, срок действия) </w:t>
            </w:r>
          </w:p>
        </w:tc>
        <w:tc>
          <w:tcPr>
            <w:tcW w:w="17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c>
          <w:tcPr>
            <w:tcW w:w="1740" w:type="dxa"/>
            <w:gridSpan w:val="2"/>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c>
          <w:tcPr>
            <w:tcW w:w="17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r>
      <w:tr w:rsidR="006B2187" w:rsidTr="00B67312">
        <w:trPr>
          <w:trHeight w:val="623"/>
        </w:trPr>
        <w:tc>
          <w:tcPr>
            <w:tcW w:w="72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08"/>
              <w:jc w:val="center"/>
              <w:rPr>
                <w:color w:val="2C2C2C"/>
                <w:sz w:val="20"/>
                <w:szCs w:val="20"/>
              </w:rPr>
            </w:pPr>
            <w:r>
              <w:rPr>
                <w:color w:val="2C2C2C"/>
                <w:sz w:val="20"/>
                <w:szCs w:val="20"/>
              </w:rPr>
              <w:t>2.</w:t>
            </w:r>
          </w:p>
        </w:tc>
        <w:tc>
          <w:tcPr>
            <w:tcW w:w="4140" w:type="dxa"/>
          </w:tcPr>
          <w:p w:rsidR="006B2187" w:rsidRDefault="006B2187" w:rsidP="00B67312">
            <w:pPr>
              <w:pStyle w:val="HTML"/>
              <w:ind w:left="-108"/>
              <w:rPr>
                <w:rFonts w:ascii="Times New Roman" w:hAnsi="Times New Roman" w:cs="Times New Roman"/>
                <w:color w:val="2C2C2C"/>
              </w:rPr>
            </w:pPr>
            <w:r>
              <w:rPr>
                <w:rFonts w:ascii="Times New Roman" w:hAnsi="Times New Roman" w:cs="Times New Roman"/>
              </w:rPr>
              <w:t>Градостроительный план земельного участка</w:t>
            </w:r>
          </w:p>
        </w:tc>
        <w:tc>
          <w:tcPr>
            <w:tcW w:w="17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c>
          <w:tcPr>
            <w:tcW w:w="1740" w:type="dxa"/>
            <w:gridSpan w:val="2"/>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c>
          <w:tcPr>
            <w:tcW w:w="17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r>
      <w:tr w:rsidR="006B2187" w:rsidTr="00B67312">
        <w:tc>
          <w:tcPr>
            <w:tcW w:w="72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08"/>
              <w:jc w:val="center"/>
              <w:rPr>
                <w:color w:val="2C2C2C"/>
                <w:sz w:val="20"/>
                <w:szCs w:val="20"/>
              </w:rPr>
            </w:pPr>
            <w:r>
              <w:rPr>
                <w:color w:val="2C2C2C"/>
                <w:sz w:val="20"/>
                <w:szCs w:val="20"/>
              </w:rPr>
              <w:t>3.</w:t>
            </w:r>
          </w:p>
        </w:tc>
        <w:tc>
          <w:tcPr>
            <w:tcW w:w="4140" w:type="dxa"/>
          </w:tcPr>
          <w:p w:rsidR="006B2187" w:rsidRDefault="006B2187" w:rsidP="00B67312">
            <w:pPr>
              <w:pStyle w:val="a8"/>
              <w:tabs>
                <w:tab w:val="left" w:pos="4837"/>
                <w:tab w:val="left" w:pos="5017"/>
              </w:tabs>
              <w:spacing w:before="0" w:after="0"/>
              <w:ind w:left="-108" w:right="-108"/>
              <w:rPr>
                <w:color w:val="2C2C2C"/>
                <w:sz w:val="20"/>
                <w:szCs w:val="20"/>
              </w:rPr>
            </w:pPr>
            <w:r>
              <w:rPr>
                <w:color w:val="2C2C2C"/>
                <w:sz w:val="20"/>
                <w:szCs w:val="20"/>
              </w:rPr>
              <w:t>Материалы, содержащиеся в проектной документации:</w:t>
            </w:r>
          </w:p>
        </w:tc>
        <w:tc>
          <w:tcPr>
            <w:tcW w:w="17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c>
          <w:tcPr>
            <w:tcW w:w="1740" w:type="dxa"/>
            <w:gridSpan w:val="2"/>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c>
          <w:tcPr>
            <w:tcW w:w="17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r>
      <w:tr w:rsidR="006B2187" w:rsidTr="00B67312">
        <w:tc>
          <w:tcPr>
            <w:tcW w:w="72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08"/>
              <w:jc w:val="center"/>
              <w:rPr>
                <w:color w:val="2C2C2C"/>
                <w:sz w:val="20"/>
                <w:szCs w:val="20"/>
              </w:rPr>
            </w:pPr>
            <w:r>
              <w:rPr>
                <w:color w:val="2C2C2C"/>
                <w:sz w:val="20"/>
                <w:szCs w:val="20"/>
              </w:rPr>
              <w:t>3.1</w:t>
            </w:r>
          </w:p>
        </w:tc>
        <w:tc>
          <w:tcPr>
            <w:tcW w:w="41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08" w:right="229"/>
              <w:rPr>
                <w:color w:val="2C2C2C"/>
                <w:sz w:val="20"/>
                <w:szCs w:val="20"/>
              </w:rPr>
            </w:pPr>
            <w:r>
              <w:rPr>
                <w:color w:val="2C2C2C"/>
                <w:sz w:val="20"/>
                <w:szCs w:val="20"/>
              </w:rPr>
              <w:t>Пояснительная записка:</w:t>
            </w:r>
          </w:p>
        </w:tc>
        <w:tc>
          <w:tcPr>
            <w:tcW w:w="17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c>
          <w:tcPr>
            <w:tcW w:w="1740" w:type="dxa"/>
            <w:gridSpan w:val="2"/>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c>
          <w:tcPr>
            <w:tcW w:w="17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r>
      <w:tr w:rsidR="006B2187" w:rsidTr="00B67312">
        <w:tc>
          <w:tcPr>
            <w:tcW w:w="72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08"/>
              <w:jc w:val="center"/>
              <w:rPr>
                <w:color w:val="2C2C2C"/>
                <w:sz w:val="20"/>
                <w:szCs w:val="20"/>
              </w:rPr>
            </w:pPr>
            <w:r>
              <w:rPr>
                <w:color w:val="2C2C2C"/>
                <w:sz w:val="20"/>
                <w:szCs w:val="20"/>
              </w:rPr>
              <w:t>3.2</w:t>
            </w:r>
          </w:p>
        </w:tc>
        <w:tc>
          <w:tcPr>
            <w:tcW w:w="4140" w:type="dxa"/>
          </w:tcPr>
          <w:p w:rsidR="006B2187" w:rsidRDefault="006B2187" w:rsidP="00B67312">
            <w:pPr>
              <w:pStyle w:val="HTML"/>
              <w:ind w:left="-108"/>
              <w:rPr>
                <w:rFonts w:ascii="Times New Roman" w:hAnsi="Times New Roman" w:cs="Times New Roman"/>
                <w:color w:val="2C2C2C"/>
              </w:rPr>
            </w:pPr>
            <w:r>
              <w:rPr>
                <w:rFonts w:ascii="Times New Roman" w:hAnsi="Times New Roman" w:cs="Times New Roman"/>
                <w:color w:val="2C2C2C"/>
              </w:rPr>
              <w:t>Схема планировочной организации земельного участка</w:t>
            </w:r>
          </w:p>
        </w:tc>
        <w:tc>
          <w:tcPr>
            <w:tcW w:w="17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c>
          <w:tcPr>
            <w:tcW w:w="1740" w:type="dxa"/>
            <w:gridSpan w:val="2"/>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c>
          <w:tcPr>
            <w:tcW w:w="17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r>
      <w:tr w:rsidR="006B2187" w:rsidTr="00B67312">
        <w:tc>
          <w:tcPr>
            <w:tcW w:w="72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08"/>
              <w:jc w:val="center"/>
              <w:rPr>
                <w:color w:val="2C2C2C"/>
                <w:sz w:val="20"/>
                <w:szCs w:val="20"/>
              </w:rPr>
            </w:pPr>
            <w:r>
              <w:rPr>
                <w:color w:val="2C2C2C"/>
                <w:sz w:val="20"/>
                <w:szCs w:val="20"/>
              </w:rPr>
              <w:t>3.3</w:t>
            </w:r>
          </w:p>
        </w:tc>
        <w:tc>
          <w:tcPr>
            <w:tcW w:w="41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08" w:right="229"/>
              <w:rPr>
                <w:color w:val="2C2C2C"/>
                <w:sz w:val="20"/>
                <w:szCs w:val="20"/>
              </w:rPr>
            </w:pPr>
            <w:r>
              <w:rPr>
                <w:color w:val="2C2C2C"/>
                <w:sz w:val="20"/>
                <w:szCs w:val="20"/>
              </w:rPr>
              <w:t xml:space="preserve">    Схема, отображающая   </w:t>
            </w:r>
          </w:p>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08" w:right="229"/>
              <w:rPr>
                <w:color w:val="2C2C2C"/>
                <w:sz w:val="20"/>
                <w:szCs w:val="20"/>
              </w:rPr>
            </w:pPr>
            <w:r>
              <w:rPr>
                <w:color w:val="2C2C2C"/>
                <w:sz w:val="20"/>
                <w:szCs w:val="20"/>
              </w:rPr>
              <w:t xml:space="preserve">    архитектурные решения</w:t>
            </w:r>
          </w:p>
        </w:tc>
        <w:tc>
          <w:tcPr>
            <w:tcW w:w="17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c>
          <w:tcPr>
            <w:tcW w:w="1740" w:type="dxa"/>
            <w:gridSpan w:val="2"/>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c>
          <w:tcPr>
            <w:tcW w:w="17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r>
      <w:tr w:rsidR="006B2187" w:rsidTr="00B67312">
        <w:tc>
          <w:tcPr>
            <w:tcW w:w="72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08"/>
              <w:jc w:val="center"/>
              <w:rPr>
                <w:color w:val="2C2C2C"/>
                <w:sz w:val="20"/>
                <w:szCs w:val="20"/>
              </w:rPr>
            </w:pPr>
            <w:r>
              <w:rPr>
                <w:color w:val="2C2C2C"/>
                <w:sz w:val="20"/>
                <w:szCs w:val="20"/>
              </w:rPr>
              <w:t>3.4</w:t>
            </w:r>
          </w:p>
        </w:tc>
        <w:tc>
          <w:tcPr>
            <w:tcW w:w="4140" w:type="dxa"/>
          </w:tcPr>
          <w:p w:rsidR="006B2187" w:rsidRDefault="006B2187" w:rsidP="00B67312">
            <w:pPr>
              <w:pStyle w:val="HTML"/>
              <w:ind w:left="-108"/>
              <w:rPr>
                <w:rFonts w:ascii="Times New Roman" w:hAnsi="Times New Roman" w:cs="Times New Roman"/>
                <w:color w:val="2C2C2C"/>
              </w:rPr>
            </w:pPr>
            <w:r>
              <w:rPr>
                <w:rFonts w:ascii="Times New Roman" w:hAnsi="Times New Roman" w:cs="Times New Roman"/>
                <w:color w:val="2C2C2C"/>
              </w:rPr>
              <w:t xml:space="preserve">Сведения об инженерном оборудовании, </w:t>
            </w:r>
            <w:proofErr w:type="gramStart"/>
            <w:r>
              <w:rPr>
                <w:rFonts w:ascii="Times New Roman" w:hAnsi="Times New Roman" w:cs="Times New Roman"/>
                <w:color w:val="2C2C2C"/>
              </w:rPr>
              <w:t>сводный</w:t>
            </w:r>
            <w:proofErr w:type="gramEnd"/>
          </w:p>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08" w:right="229"/>
              <w:rPr>
                <w:color w:val="2C2C2C"/>
                <w:sz w:val="20"/>
                <w:szCs w:val="20"/>
              </w:rPr>
            </w:pPr>
            <w:r>
              <w:rPr>
                <w:color w:val="2C2C2C"/>
                <w:sz w:val="20"/>
                <w:szCs w:val="20"/>
              </w:rPr>
              <w:t>план сетей</w:t>
            </w:r>
          </w:p>
        </w:tc>
        <w:tc>
          <w:tcPr>
            <w:tcW w:w="17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c>
          <w:tcPr>
            <w:tcW w:w="1740" w:type="dxa"/>
            <w:gridSpan w:val="2"/>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c>
          <w:tcPr>
            <w:tcW w:w="17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r>
      <w:tr w:rsidR="006B2187" w:rsidTr="00B67312">
        <w:tc>
          <w:tcPr>
            <w:tcW w:w="72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08"/>
              <w:jc w:val="center"/>
              <w:rPr>
                <w:color w:val="2C2C2C"/>
                <w:sz w:val="20"/>
                <w:szCs w:val="20"/>
              </w:rPr>
            </w:pPr>
            <w:r>
              <w:rPr>
                <w:color w:val="2C2C2C"/>
                <w:sz w:val="20"/>
                <w:szCs w:val="20"/>
              </w:rPr>
              <w:t>3.5</w:t>
            </w:r>
          </w:p>
        </w:tc>
        <w:tc>
          <w:tcPr>
            <w:tcW w:w="41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08" w:right="229"/>
              <w:rPr>
                <w:color w:val="2C2C2C"/>
                <w:sz w:val="20"/>
                <w:szCs w:val="20"/>
              </w:rPr>
            </w:pPr>
            <w:r>
              <w:rPr>
                <w:color w:val="2C2C2C"/>
                <w:sz w:val="20"/>
                <w:szCs w:val="20"/>
              </w:rPr>
              <w:t xml:space="preserve">Проект организации строительства       </w:t>
            </w:r>
          </w:p>
        </w:tc>
        <w:tc>
          <w:tcPr>
            <w:tcW w:w="17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c>
          <w:tcPr>
            <w:tcW w:w="1740" w:type="dxa"/>
            <w:gridSpan w:val="2"/>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c>
          <w:tcPr>
            <w:tcW w:w="17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r>
      <w:tr w:rsidR="006B2187" w:rsidTr="00B67312">
        <w:tc>
          <w:tcPr>
            <w:tcW w:w="72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08"/>
              <w:jc w:val="center"/>
              <w:rPr>
                <w:color w:val="2C2C2C"/>
                <w:sz w:val="20"/>
                <w:szCs w:val="20"/>
              </w:rPr>
            </w:pPr>
            <w:r>
              <w:rPr>
                <w:color w:val="2C2C2C"/>
                <w:sz w:val="20"/>
                <w:szCs w:val="20"/>
              </w:rPr>
              <w:t>3.6</w:t>
            </w:r>
          </w:p>
        </w:tc>
        <w:tc>
          <w:tcPr>
            <w:tcW w:w="4140" w:type="dxa"/>
          </w:tcPr>
          <w:p w:rsidR="006B2187" w:rsidRDefault="006B2187" w:rsidP="00B67312">
            <w:pPr>
              <w:pStyle w:val="HTML"/>
              <w:ind w:left="-108"/>
              <w:rPr>
                <w:rFonts w:ascii="Times New Roman" w:hAnsi="Times New Roman" w:cs="Times New Roman"/>
                <w:color w:val="2C2C2C"/>
              </w:rPr>
            </w:pPr>
            <w:r>
              <w:rPr>
                <w:rFonts w:ascii="Times New Roman" w:hAnsi="Times New Roman" w:cs="Times New Roman"/>
                <w:color w:val="2C2C2C"/>
              </w:rPr>
              <w:t>Проект организации работ по сносу или демонтажу объектов</w:t>
            </w:r>
          </w:p>
        </w:tc>
        <w:tc>
          <w:tcPr>
            <w:tcW w:w="17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c>
          <w:tcPr>
            <w:tcW w:w="1740" w:type="dxa"/>
            <w:gridSpan w:val="2"/>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c>
          <w:tcPr>
            <w:tcW w:w="17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r>
      <w:tr w:rsidR="006B2187" w:rsidTr="00B67312">
        <w:tc>
          <w:tcPr>
            <w:tcW w:w="72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08"/>
              <w:jc w:val="center"/>
              <w:rPr>
                <w:color w:val="2C2C2C"/>
                <w:sz w:val="20"/>
                <w:szCs w:val="20"/>
              </w:rPr>
            </w:pPr>
            <w:r>
              <w:rPr>
                <w:color w:val="2C2C2C"/>
                <w:sz w:val="20"/>
                <w:szCs w:val="20"/>
              </w:rPr>
              <w:t>4.</w:t>
            </w:r>
          </w:p>
        </w:tc>
        <w:tc>
          <w:tcPr>
            <w:tcW w:w="41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08" w:right="229"/>
              <w:rPr>
                <w:color w:val="2C2C2C"/>
                <w:sz w:val="20"/>
                <w:szCs w:val="20"/>
              </w:rPr>
            </w:pPr>
            <w:r>
              <w:rPr>
                <w:color w:val="2C2C2C"/>
                <w:sz w:val="20"/>
                <w:szCs w:val="20"/>
              </w:rPr>
              <w:t xml:space="preserve">    Положительное заключение    </w:t>
            </w:r>
          </w:p>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08" w:right="229"/>
              <w:rPr>
                <w:color w:val="2C2C2C"/>
                <w:sz w:val="20"/>
                <w:szCs w:val="20"/>
              </w:rPr>
            </w:pPr>
            <w:r>
              <w:rPr>
                <w:color w:val="2C2C2C"/>
                <w:sz w:val="20"/>
                <w:szCs w:val="20"/>
              </w:rPr>
              <w:t xml:space="preserve">    государственной  экспертизы</w:t>
            </w:r>
          </w:p>
        </w:tc>
        <w:tc>
          <w:tcPr>
            <w:tcW w:w="17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c>
          <w:tcPr>
            <w:tcW w:w="1740" w:type="dxa"/>
            <w:gridSpan w:val="2"/>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c>
          <w:tcPr>
            <w:tcW w:w="17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r>
      <w:tr w:rsidR="006B2187" w:rsidTr="00B67312">
        <w:tc>
          <w:tcPr>
            <w:tcW w:w="72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08"/>
              <w:jc w:val="center"/>
              <w:rPr>
                <w:color w:val="2C2C2C"/>
                <w:sz w:val="20"/>
                <w:szCs w:val="20"/>
              </w:rPr>
            </w:pPr>
            <w:r>
              <w:rPr>
                <w:color w:val="2C2C2C"/>
                <w:sz w:val="20"/>
                <w:szCs w:val="20"/>
              </w:rPr>
              <w:t>5.</w:t>
            </w:r>
          </w:p>
        </w:tc>
        <w:tc>
          <w:tcPr>
            <w:tcW w:w="41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08" w:right="229"/>
              <w:rPr>
                <w:color w:val="2C2C2C"/>
                <w:sz w:val="20"/>
                <w:szCs w:val="20"/>
              </w:rPr>
            </w:pPr>
            <w:r>
              <w:rPr>
                <w:color w:val="2C2C2C"/>
                <w:sz w:val="20"/>
                <w:szCs w:val="20"/>
              </w:rPr>
              <w:t xml:space="preserve">    Положительное заключение    </w:t>
            </w:r>
          </w:p>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08" w:right="229"/>
              <w:rPr>
                <w:color w:val="2C2C2C"/>
                <w:sz w:val="20"/>
                <w:szCs w:val="20"/>
              </w:rPr>
            </w:pPr>
            <w:r>
              <w:rPr>
                <w:color w:val="2C2C2C"/>
                <w:sz w:val="20"/>
                <w:szCs w:val="20"/>
              </w:rPr>
              <w:t xml:space="preserve">    государственной экологической   </w:t>
            </w:r>
          </w:p>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08" w:right="229"/>
              <w:rPr>
                <w:color w:val="2C2C2C"/>
                <w:sz w:val="20"/>
                <w:szCs w:val="20"/>
              </w:rPr>
            </w:pPr>
            <w:r>
              <w:rPr>
                <w:color w:val="2C2C2C"/>
                <w:sz w:val="20"/>
                <w:szCs w:val="20"/>
              </w:rPr>
              <w:t xml:space="preserve">    экспертизы</w:t>
            </w:r>
          </w:p>
        </w:tc>
        <w:tc>
          <w:tcPr>
            <w:tcW w:w="17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c>
          <w:tcPr>
            <w:tcW w:w="1740" w:type="dxa"/>
            <w:gridSpan w:val="2"/>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c>
          <w:tcPr>
            <w:tcW w:w="17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r>
      <w:tr w:rsidR="006B2187" w:rsidTr="00B67312">
        <w:tc>
          <w:tcPr>
            <w:tcW w:w="72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08"/>
              <w:jc w:val="center"/>
              <w:rPr>
                <w:color w:val="2C2C2C"/>
                <w:sz w:val="20"/>
                <w:szCs w:val="20"/>
              </w:rPr>
            </w:pPr>
            <w:r>
              <w:rPr>
                <w:color w:val="2C2C2C"/>
                <w:sz w:val="20"/>
                <w:szCs w:val="20"/>
              </w:rPr>
              <w:t>6.</w:t>
            </w:r>
          </w:p>
        </w:tc>
        <w:tc>
          <w:tcPr>
            <w:tcW w:w="4140" w:type="dxa"/>
          </w:tcPr>
          <w:p w:rsidR="006B2187" w:rsidRDefault="006B2187" w:rsidP="00B67312">
            <w:pPr>
              <w:pStyle w:val="HTML"/>
              <w:ind w:left="-108"/>
              <w:rPr>
                <w:rFonts w:ascii="Times New Roman" w:hAnsi="Times New Roman" w:cs="Times New Roman"/>
                <w:color w:val="2C2C2C"/>
              </w:rPr>
            </w:pPr>
            <w:r>
              <w:rPr>
                <w:rFonts w:ascii="Times New Roman" w:hAnsi="Times New Roman" w:cs="Times New Roman"/>
                <w:color w:val="2C2C2C"/>
              </w:rPr>
              <w:t>Разрешение на отклонение от предельных параметров разрешенного строительства,</w:t>
            </w:r>
          </w:p>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08" w:right="229"/>
              <w:rPr>
                <w:color w:val="2C2C2C"/>
                <w:sz w:val="20"/>
                <w:szCs w:val="20"/>
              </w:rPr>
            </w:pPr>
            <w:r>
              <w:rPr>
                <w:color w:val="2C2C2C"/>
                <w:sz w:val="20"/>
                <w:szCs w:val="20"/>
              </w:rPr>
              <w:t>реконструкции</w:t>
            </w:r>
          </w:p>
        </w:tc>
        <w:tc>
          <w:tcPr>
            <w:tcW w:w="17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c>
          <w:tcPr>
            <w:tcW w:w="1740" w:type="dxa"/>
            <w:gridSpan w:val="2"/>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c>
          <w:tcPr>
            <w:tcW w:w="17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r>
      <w:tr w:rsidR="006B2187" w:rsidTr="00B67312">
        <w:tc>
          <w:tcPr>
            <w:tcW w:w="72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08"/>
              <w:jc w:val="center"/>
              <w:rPr>
                <w:color w:val="2C2C2C"/>
                <w:sz w:val="20"/>
                <w:szCs w:val="20"/>
              </w:rPr>
            </w:pPr>
            <w:r>
              <w:rPr>
                <w:color w:val="2C2C2C"/>
                <w:sz w:val="20"/>
                <w:szCs w:val="20"/>
              </w:rPr>
              <w:t>7.</w:t>
            </w:r>
          </w:p>
        </w:tc>
        <w:tc>
          <w:tcPr>
            <w:tcW w:w="4140" w:type="dxa"/>
          </w:tcPr>
          <w:p w:rsidR="006B2187" w:rsidRDefault="006B2187" w:rsidP="00B67312">
            <w:pPr>
              <w:pStyle w:val="HTML"/>
              <w:ind w:left="-108"/>
              <w:rPr>
                <w:rFonts w:ascii="Times New Roman" w:hAnsi="Times New Roman" w:cs="Times New Roman"/>
                <w:color w:val="2C2C2C"/>
              </w:rPr>
            </w:pPr>
            <w:r>
              <w:rPr>
                <w:rFonts w:ascii="Times New Roman" w:hAnsi="Times New Roman" w:cs="Times New Roman"/>
              </w:rPr>
              <w:t xml:space="preserve">Согласие всех правообладателей объекта капитального </w:t>
            </w:r>
            <w:proofErr w:type="gramStart"/>
            <w:r>
              <w:rPr>
                <w:rFonts w:ascii="Times New Roman" w:hAnsi="Times New Roman" w:cs="Times New Roman"/>
              </w:rPr>
              <w:t>строитель-</w:t>
            </w:r>
            <w:proofErr w:type="spellStart"/>
            <w:r>
              <w:rPr>
                <w:rFonts w:ascii="Times New Roman" w:hAnsi="Times New Roman" w:cs="Times New Roman"/>
              </w:rPr>
              <w:t>ства</w:t>
            </w:r>
            <w:proofErr w:type="spellEnd"/>
            <w:proofErr w:type="gramEnd"/>
            <w:r>
              <w:rPr>
                <w:rFonts w:ascii="Times New Roman" w:hAnsi="Times New Roman" w:cs="Times New Roman"/>
              </w:rPr>
              <w:t xml:space="preserve"> в случае реконструкции такого объекта</w:t>
            </w:r>
          </w:p>
        </w:tc>
        <w:tc>
          <w:tcPr>
            <w:tcW w:w="17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c>
          <w:tcPr>
            <w:tcW w:w="1740" w:type="dxa"/>
            <w:gridSpan w:val="2"/>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c>
          <w:tcPr>
            <w:tcW w:w="17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r>
      <w:tr w:rsidR="006B2187" w:rsidTr="00B67312">
        <w:tc>
          <w:tcPr>
            <w:tcW w:w="72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08"/>
              <w:jc w:val="center"/>
              <w:rPr>
                <w:color w:val="2C2C2C"/>
                <w:sz w:val="20"/>
                <w:szCs w:val="20"/>
              </w:rPr>
            </w:pPr>
            <w:r>
              <w:rPr>
                <w:color w:val="2C2C2C"/>
                <w:sz w:val="20"/>
                <w:szCs w:val="20"/>
              </w:rPr>
              <w:t>8.</w:t>
            </w:r>
          </w:p>
        </w:tc>
        <w:tc>
          <w:tcPr>
            <w:tcW w:w="4140" w:type="dxa"/>
          </w:tcPr>
          <w:p w:rsidR="006B2187" w:rsidRDefault="006B2187" w:rsidP="00B67312">
            <w:pPr>
              <w:pStyle w:val="HTML"/>
              <w:ind w:left="-108"/>
              <w:rPr>
                <w:rFonts w:ascii="Times New Roman" w:hAnsi="Times New Roman" w:cs="Times New Roman"/>
              </w:rPr>
            </w:pPr>
            <w:r>
              <w:rPr>
                <w:rFonts w:ascii="Times New Roman" w:hAnsi="Times New Roman" w:cs="Times New Roman"/>
              </w:rPr>
              <w:t>Иной документ в соответствии с законодательством Российской Федерации</w:t>
            </w:r>
          </w:p>
          <w:p w:rsidR="006B2187" w:rsidRDefault="006B2187" w:rsidP="00B67312">
            <w:pPr>
              <w:pStyle w:val="HTML"/>
              <w:ind w:left="-108"/>
              <w:rPr>
                <w:rFonts w:ascii="Times New Roman" w:hAnsi="Times New Roman" w:cs="Times New Roman"/>
              </w:rPr>
            </w:pPr>
            <w:r>
              <w:rPr>
                <w:rFonts w:ascii="Times New Roman" w:hAnsi="Times New Roman" w:cs="Times New Roman"/>
              </w:rPr>
              <w:t xml:space="preserve"> (указать наименование)</w:t>
            </w:r>
          </w:p>
        </w:tc>
        <w:tc>
          <w:tcPr>
            <w:tcW w:w="17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c>
          <w:tcPr>
            <w:tcW w:w="1740" w:type="dxa"/>
            <w:gridSpan w:val="2"/>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c>
          <w:tcPr>
            <w:tcW w:w="17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r>
      <w:tr w:rsidR="006B2187" w:rsidTr="00B67312">
        <w:tc>
          <w:tcPr>
            <w:tcW w:w="72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08"/>
              <w:jc w:val="center"/>
              <w:rPr>
                <w:color w:val="2C2C2C"/>
                <w:sz w:val="20"/>
                <w:szCs w:val="20"/>
              </w:rPr>
            </w:pPr>
            <w:r>
              <w:rPr>
                <w:color w:val="2C2C2C"/>
                <w:sz w:val="20"/>
                <w:szCs w:val="20"/>
              </w:rPr>
              <w:t>8.2</w:t>
            </w:r>
          </w:p>
        </w:tc>
        <w:tc>
          <w:tcPr>
            <w:tcW w:w="41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08" w:right="229"/>
              <w:rPr>
                <w:b/>
                <w:bCs/>
                <w:color w:val="2C2C2C"/>
                <w:sz w:val="20"/>
                <w:szCs w:val="20"/>
              </w:rPr>
            </w:pPr>
          </w:p>
        </w:tc>
        <w:tc>
          <w:tcPr>
            <w:tcW w:w="17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c>
          <w:tcPr>
            <w:tcW w:w="1740" w:type="dxa"/>
            <w:gridSpan w:val="2"/>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c>
          <w:tcPr>
            <w:tcW w:w="17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r>
      <w:tr w:rsidR="006B2187" w:rsidTr="00B67312">
        <w:tc>
          <w:tcPr>
            <w:tcW w:w="72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08"/>
              <w:jc w:val="center"/>
              <w:rPr>
                <w:color w:val="2C2C2C"/>
                <w:sz w:val="20"/>
                <w:szCs w:val="20"/>
              </w:rPr>
            </w:pPr>
            <w:r>
              <w:rPr>
                <w:color w:val="2C2C2C"/>
                <w:sz w:val="20"/>
                <w:szCs w:val="20"/>
              </w:rPr>
              <w:t>8.3</w:t>
            </w:r>
          </w:p>
        </w:tc>
        <w:tc>
          <w:tcPr>
            <w:tcW w:w="41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08" w:right="229"/>
              <w:jc w:val="center"/>
              <w:rPr>
                <w:b/>
                <w:bCs/>
                <w:color w:val="2C2C2C"/>
                <w:sz w:val="20"/>
                <w:szCs w:val="20"/>
              </w:rPr>
            </w:pPr>
          </w:p>
        </w:tc>
        <w:tc>
          <w:tcPr>
            <w:tcW w:w="17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c>
          <w:tcPr>
            <w:tcW w:w="1740" w:type="dxa"/>
            <w:gridSpan w:val="2"/>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c>
          <w:tcPr>
            <w:tcW w:w="17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r>
      <w:tr w:rsidR="006B2187" w:rsidTr="00B67312">
        <w:tc>
          <w:tcPr>
            <w:tcW w:w="72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08"/>
              <w:jc w:val="center"/>
              <w:rPr>
                <w:color w:val="2C2C2C"/>
                <w:sz w:val="20"/>
                <w:szCs w:val="20"/>
              </w:rPr>
            </w:pPr>
            <w:r>
              <w:rPr>
                <w:color w:val="2C2C2C"/>
                <w:sz w:val="20"/>
                <w:szCs w:val="20"/>
              </w:rPr>
              <w:t>8.4</w:t>
            </w:r>
          </w:p>
        </w:tc>
        <w:tc>
          <w:tcPr>
            <w:tcW w:w="41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08" w:right="229"/>
              <w:jc w:val="center"/>
              <w:rPr>
                <w:b/>
                <w:bCs/>
                <w:color w:val="2C2C2C"/>
                <w:sz w:val="20"/>
                <w:szCs w:val="20"/>
              </w:rPr>
            </w:pPr>
          </w:p>
        </w:tc>
        <w:tc>
          <w:tcPr>
            <w:tcW w:w="17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c>
          <w:tcPr>
            <w:tcW w:w="1740" w:type="dxa"/>
            <w:gridSpan w:val="2"/>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c>
          <w:tcPr>
            <w:tcW w:w="17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r>
      <w:tr w:rsidR="006B2187" w:rsidTr="00B67312">
        <w:tc>
          <w:tcPr>
            <w:tcW w:w="72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08"/>
              <w:jc w:val="center"/>
              <w:rPr>
                <w:color w:val="2C2C2C"/>
                <w:sz w:val="20"/>
                <w:szCs w:val="20"/>
              </w:rPr>
            </w:pPr>
            <w:r>
              <w:rPr>
                <w:color w:val="2C2C2C"/>
                <w:sz w:val="20"/>
                <w:szCs w:val="20"/>
              </w:rPr>
              <w:t>8.5</w:t>
            </w:r>
          </w:p>
        </w:tc>
        <w:tc>
          <w:tcPr>
            <w:tcW w:w="41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08" w:right="229"/>
              <w:jc w:val="center"/>
              <w:rPr>
                <w:b/>
                <w:bCs/>
                <w:color w:val="2C2C2C"/>
                <w:sz w:val="20"/>
                <w:szCs w:val="20"/>
              </w:rPr>
            </w:pPr>
          </w:p>
        </w:tc>
        <w:tc>
          <w:tcPr>
            <w:tcW w:w="17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c>
          <w:tcPr>
            <w:tcW w:w="1740" w:type="dxa"/>
            <w:gridSpan w:val="2"/>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c>
          <w:tcPr>
            <w:tcW w:w="17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r>
      <w:tr w:rsidR="006B2187" w:rsidTr="00B67312">
        <w:tc>
          <w:tcPr>
            <w:tcW w:w="72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08"/>
              <w:jc w:val="center"/>
              <w:rPr>
                <w:color w:val="2C2C2C"/>
                <w:sz w:val="20"/>
                <w:szCs w:val="20"/>
              </w:rPr>
            </w:pPr>
            <w:r>
              <w:rPr>
                <w:color w:val="2C2C2C"/>
                <w:sz w:val="20"/>
                <w:szCs w:val="20"/>
              </w:rPr>
              <w:t>9.</w:t>
            </w:r>
          </w:p>
        </w:tc>
        <w:tc>
          <w:tcPr>
            <w:tcW w:w="41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08" w:right="229"/>
              <w:rPr>
                <w:color w:val="2C2C2C"/>
                <w:sz w:val="20"/>
                <w:szCs w:val="20"/>
              </w:rPr>
            </w:pPr>
            <w:r>
              <w:rPr>
                <w:color w:val="2C2C2C"/>
                <w:sz w:val="20"/>
                <w:szCs w:val="20"/>
              </w:rPr>
              <w:t>Сведения об электронном носителе</w:t>
            </w:r>
          </w:p>
        </w:tc>
        <w:tc>
          <w:tcPr>
            <w:tcW w:w="17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c>
          <w:tcPr>
            <w:tcW w:w="1740" w:type="dxa"/>
            <w:gridSpan w:val="2"/>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c>
          <w:tcPr>
            <w:tcW w:w="17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r>
      <w:tr w:rsidR="006B2187" w:rsidTr="00B67312">
        <w:tc>
          <w:tcPr>
            <w:tcW w:w="72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08"/>
              <w:jc w:val="center"/>
              <w:rPr>
                <w:color w:val="2C2C2C"/>
                <w:sz w:val="20"/>
                <w:szCs w:val="20"/>
              </w:rPr>
            </w:pPr>
            <w:r>
              <w:rPr>
                <w:color w:val="2C2C2C"/>
                <w:sz w:val="20"/>
                <w:szCs w:val="20"/>
              </w:rPr>
              <w:t>9.1</w:t>
            </w:r>
          </w:p>
        </w:tc>
        <w:tc>
          <w:tcPr>
            <w:tcW w:w="41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08" w:right="229"/>
              <w:rPr>
                <w:color w:val="2C2C2C"/>
                <w:sz w:val="20"/>
                <w:szCs w:val="20"/>
              </w:rPr>
            </w:pPr>
            <w:r>
              <w:rPr>
                <w:color w:val="2C2C2C"/>
                <w:sz w:val="20"/>
                <w:szCs w:val="20"/>
              </w:rPr>
              <w:t>Наименование носителя</w:t>
            </w:r>
          </w:p>
        </w:tc>
        <w:tc>
          <w:tcPr>
            <w:tcW w:w="17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c>
          <w:tcPr>
            <w:tcW w:w="1740" w:type="dxa"/>
            <w:gridSpan w:val="2"/>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c>
          <w:tcPr>
            <w:tcW w:w="17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r>
      <w:tr w:rsidR="006B2187" w:rsidTr="00B67312">
        <w:tc>
          <w:tcPr>
            <w:tcW w:w="72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08"/>
              <w:jc w:val="center"/>
              <w:rPr>
                <w:color w:val="2C2C2C"/>
                <w:sz w:val="20"/>
                <w:szCs w:val="20"/>
              </w:rPr>
            </w:pPr>
            <w:r>
              <w:rPr>
                <w:color w:val="2C2C2C"/>
                <w:sz w:val="20"/>
                <w:szCs w:val="20"/>
              </w:rPr>
              <w:t>9.2</w:t>
            </w:r>
          </w:p>
        </w:tc>
        <w:tc>
          <w:tcPr>
            <w:tcW w:w="41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08" w:right="229"/>
              <w:rPr>
                <w:color w:val="2C2C2C"/>
                <w:sz w:val="20"/>
                <w:szCs w:val="20"/>
              </w:rPr>
            </w:pPr>
            <w:r>
              <w:rPr>
                <w:color w:val="2C2C2C"/>
                <w:sz w:val="20"/>
                <w:szCs w:val="20"/>
              </w:rPr>
              <w:t>Количество</w:t>
            </w:r>
          </w:p>
        </w:tc>
        <w:tc>
          <w:tcPr>
            <w:tcW w:w="17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c>
          <w:tcPr>
            <w:tcW w:w="1740" w:type="dxa"/>
            <w:gridSpan w:val="2"/>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c>
          <w:tcPr>
            <w:tcW w:w="17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r>
    </w:tbl>
    <w:p w:rsidR="006B2187" w:rsidRDefault="006B2187" w:rsidP="006B2187">
      <w:pPr>
        <w:pStyle w:val="HTML"/>
        <w:tabs>
          <w:tab w:val="clear" w:pos="10076"/>
        </w:tabs>
        <w:ind w:left="-180" w:right="-180"/>
        <w:rPr>
          <w:rFonts w:ascii="Times New Roman" w:hAnsi="Times New Roman" w:cs="Times New Roman"/>
          <w:color w:val="2C2C2C"/>
        </w:rPr>
      </w:pPr>
      <w:r>
        <w:rPr>
          <w:rFonts w:ascii="Times New Roman" w:hAnsi="Times New Roman" w:cs="Times New Roman"/>
          <w:color w:val="2C2C2C"/>
        </w:rPr>
        <w:t xml:space="preserve"> </w:t>
      </w:r>
    </w:p>
    <w:p w:rsidR="006B2187" w:rsidRDefault="006B2187" w:rsidP="006B2187">
      <w:pPr>
        <w:pStyle w:val="HTML"/>
        <w:tabs>
          <w:tab w:val="clear" w:pos="10076"/>
        </w:tabs>
        <w:ind w:left="0" w:right="-180"/>
        <w:rPr>
          <w:rFonts w:ascii="Times New Roman" w:hAnsi="Times New Roman" w:cs="Times New Roman"/>
          <w:color w:val="2C2C2C"/>
        </w:rPr>
      </w:pPr>
      <w:r>
        <w:rPr>
          <w:rFonts w:ascii="Times New Roman" w:hAnsi="Times New Roman" w:cs="Times New Roman"/>
          <w:color w:val="2C2C2C"/>
        </w:rPr>
        <w:t xml:space="preserve">__________________________________________     ___________ </w:t>
      </w:r>
    </w:p>
    <w:p w:rsidR="006B2187" w:rsidRDefault="006B2187" w:rsidP="006B2187">
      <w:pPr>
        <w:pStyle w:val="HTML"/>
        <w:tabs>
          <w:tab w:val="clear" w:pos="10076"/>
        </w:tabs>
        <w:ind w:left="-180" w:right="-180"/>
        <w:rPr>
          <w:rFonts w:ascii="Times New Roman" w:hAnsi="Times New Roman" w:cs="Times New Roman"/>
          <w:color w:val="2C2C2C"/>
        </w:rPr>
      </w:pPr>
      <w:r>
        <w:rPr>
          <w:rFonts w:ascii="Times New Roman" w:hAnsi="Times New Roman" w:cs="Times New Roman"/>
          <w:color w:val="2C2C2C"/>
        </w:rPr>
        <w:t>должность законного или иного уполномоченного)                                         (подпись)   (расшифровка подписи)</w:t>
      </w:r>
    </w:p>
    <w:p w:rsidR="006B2187" w:rsidRDefault="006B2187" w:rsidP="006B2187">
      <w:pPr>
        <w:pStyle w:val="HTML"/>
        <w:rPr>
          <w:rFonts w:ascii="Times New Roman" w:hAnsi="Times New Roman" w:cs="Times New Roman"/>
          <w:color w:val="2C2C2C"/>
        </w:rPr>
      </w:pPr>
      <w:r>
        <w:rPr>
          <w:rFonts w:ascii="Times New Roman" w:hAnsi="Times New Roman" w:cs="Times New Roman"/>
          <w:color w:val="2C2C2C"/>
        </w:rPr>
        <w:t>представителя Застройщика)</w:t>
      </w:r>
    </w:p>
    <w:p w:rsidR="006B2187" w:rsidRDefault="006B2187" w:rsidP="006B2187">
      <w:pPr>
        <w:pStyle w:val="HTML"/>
        <w:rPr>
          <w:rFonts w:ascii="Times New Roman" w:hAnsi="Times New Roman" w:cs="Times New Roman"/>
          <w:color w:val="2C2C2C"/>
        </w:rPr>
      </w:pPr>
    </w:p>
    <w:p w:rsidR="006B2187" w:rsidRDefault="006B2187" w:rsidP="006B2187">
      <w:pPr>
        <w:pStyle w:val="HTML"/>
        <w:rPr>
          <w:rFonts w:ascii="Times New Roman" w:hAnsi="Times New Roman" w:cs="Times New Roman"/>
          <w:color w:val="2C2C2C"/>
          <w:sz w:val="28"/>
          <w:szCs w:val="28"/>
        </w:rPr>
      </w:pPr>
    </w:p>
    <w:p w:rsidR="006B2187" w:rsidRPr="00782ED2" w:rsidRDefault="006B2187" w:rsidP="006B2187">
      <w:pPr>
        <w:pStyle w:val="HTML"/>
        <w:pageBreakBefore/>
        <w:jc w:val="right"/>
        <w:rPr>
          <w:rFonts w:ascii="Times New Roman" w:hAnsi="Times New Roman" w:cs="Times New Roman"/>
          <w:color w:val="2C2C2C"/>
          <w:sz w:val="16"/>
          <w:szCs w:val="16"/>
        </w:rPr>
      </w:pPr>
      <w:r>
        <w:rPr>
          <w:rFonts w:ascii="Times New Roman" w:hAnsi="Times New Roman" w:cs="Times New Roman"/>
          <w:color w:val="2C2C2C"/>
          <w:sz w:val="28"/>
          <w:szCs w:val="28"/>
        </w:rPr>
        <w:lastRenderedPageBreak/>
        <w:t xml:space="preserve">                                                                                     </w:t>
      </w:r>
      <w:r w:rsidRPr="00782ED2">
        <w:rPr>
          <w:rFonts w:ascii="Times New Roman" w:hAnsi="Times New Roman" w:cs="Times New Roman"/>
          <w:color w:val="2C2C2C"/>
          <w:sz w:val="16"/>
          <w:szCs w:val="16"/>
        </w:rPr>
        <w:t xml:space="preserve">Приложение №2 </w:t>
      </w:r>
    </w:p>
    <w:p w:rsidR="006B2187" w:rsidRPr="00782ED2" w:rsidRDefault="006B2187" w:rsidP="006B2187">
      <w:pPr>
        <w:tabs>
          <w:tab w:val="left" w:pos="1260"/>
        </w:tabs>
        <w:spacing w:after="0"/>
        <w:jc w:val="right"/>
        <w:rPr>
          <w:rFonts w:ascii="Times New Roman" w:hAnsi="Times New Roman"/>
          <w:sz w:val="16"/>
          <w:szCs w:val="16"/>
        </w:rPr>
      </w:pPr>
      <w:r w:rsidRPr="00782ED2">
        <w:rPr>
          <w:rFonts w:ascii="Times New Roman" w:hAnsi="Times New Roman"/>
          <w:sz w:val="16"/>
          <w:szCs w:val="16"/>
        </w:rPr>
        <w:t>к Административному регламенту</w:t>
      </w:r>
    </w:p>
    <w:p w:rsidR="006B2187" w:rsidRPr="00782ED2" w:rsidRDefault="006B2187" w:rsidP="006B2187">
      <w:pPr>
        <w:pStyle w:val="ConsPlusNormal"/>
        <w:ind w:firstLine="851"/>
        <w:jc w:val="right"/>
        <w:outlineLvl w:val="0"/>
        <w:rPr>
          <w:rFonts w:ascii="Times New Roman" w:hAnsi="Times New Roman" w:cs="Times New Roman"/>
          <w:sz w:val="16"/>
          <w:szCs w:val="16"/>
        </w:rPr>
      </w:pPr>
      <w:r w:rsidRPr="00782ED2">
        <w:rPr>
          <w:rFonts w:ascii="Times New Roman" w:hAnsi="Times New Roman" w:cs="Times New Roman"/>
          <w:sz w:val="16"/>
          <w:szCs w:val="16"/>
        </w:rPr>
        <w:t xml:space="preserve">предоставления </w:t>
      </w:r>
      <w:proofErr w:type="gramStart"/>
      <w:r w:rsidRPr="00782ED2">
        <w:rPr>
          <w:rFonts w:ascii="Times New Roman" w:hAnsi="Times New Roman" w:cs="Times New Roman"/>
          <w:sz w:val="16"/>
          <w:szCs w:val="16"/>
        </w:rPr>
        <w:t>муниципальной</w:t>
      </w:r>
      <w:proofErr w:type="gramEnd"/>
      <w:r w:rsidRPr="00782ED2">
        <w:rPr>
          <w:rFonts w:ascii="Times New Roman" w:hAnsi="Times New Roman" w:cs="Times New Roman"/>
          <w:sz w:val="16"/>
          <w:szCs w:val="16"/>
        </w:rPr>
        <w:t xml:space="preserve"> </w:t>
      </w:r>
    </w:p>
    <w:p w:rsidR="006B2187" w:rsidRPr="00782ED2" w:rsidRDefault="006B2187" w:rsidP="006B2187">
      <w:pPr>
        <w:pStyle w:val="ConsPlusNormal"/>
        <w:ind w:firstLine="851"/>
        <w:jc w:val="right"/>
        <w:outlineLvl w:val="0"/>
        <w:rPr>
          <w:rFonts w:ascii="Times New Roman" w:hAnsi="Times New Roman" w:cs="Times New Roman"/>
          <w:sz w:val="16"/>
          <w:szCs w:val="16"/>
        </w:rPr>
      </w:pPr>
      <w:r w:rsidRPr="00782ED2">
        <w:rPr>
          <w:rFonts w:ascii="Times New Roman" w:hAnsi="Times New Roman" w:cs="Times New Roman"/>
          <w:sz w:val="16"/>
          <w:szCs w:val="16"/>
        </w:rPr>
        <w:t xml:space="preserve">услуги «Выдача разрешений </w:t>
      </w:r>
    </w:p>
    <w:p w:rsidR="006B2187" w:rsidRDefault="006B2187" w:rsidP="006B2187">
      <w:pPr>
        <w:pStyle w:val="ConsPlusNormal"/>
        <w:ind w:firstLine="851"/>
        <w:jc w:val="right"/>
        <w:outlineLvl w:val="0"/>
        <w:rPr>
          <w:rFonts w:ascii="Times New Roman" w:hAnsi="Times New Roman" w:cs="Times New Roman"/>
          <w:sz w:val="16"/>
          <w:szCs w:val="16"/>
        </w:rPr>
      </w:pPr>
      <w:r w:rsidRPr="00782ED2">
        <w:rPr>
          <w:rFonts w:ascii="Times New Roman" w:hAnsi="Times New Roman" w:cs="Times New Roman"/>
          <w:sz w:val="16"/>
          <w:szCs w:val="16"/>
        </w:rPr>
        <w:t>н</w:t>
      </w:r>
      <w:r>
        <w:rPr>
          <w:rFonts w:ascii="Times New Roman" w:hAnsi="Times New Roman" w:cs="Times New Roman"/>
          <w:sz w:val="16"/>
          <w:szCs w:val="16"/>
        </w:rPr>
        <w:t xml:space="preserve">а строительство, реконструкцию, </w:t>
      </w:r>
      <w:r w:rsidRPr="00782ED2">
        <w:rPr>
          <w:rFonts w:ascii="Times New Roman" w:hAnsi="Times New Roman" w:cs="Times New Roman"/>
          <w:sz w:val="16"/>
          <w:szCs w:val="16"/>
        </w:rPr>
        <w:t xml:space="preserve">объектов </w:t>
      </w:r>
    </w:p>
    <w:p w:rsidR="006B2187" w:rsidRPr="00782ED2" w:rsidRDefault="006B2187" w:rsidP="006B2187">
      <w:pPr>
        <w:pStyle w:val="ConsPlusNormal"/>
        <w:ind w:firstLine="851"/>
        <w:jc w:val="right"/>
        <w:outlineLvl w:val="0"/>
        <w:rPr>
          <w:rFonts w:ascii="Times New Roman" w:hAnsi="Times New Roman" w:cs="Times New Roman"/>
          <w:sz w:val="16"/>
          <w:szCs w:val="16"/>
        </w:rPr>
      </w:pPr>
      <w:r w:rsidRPr="00782ED2">
        <w:rPr>
          <w:rFonts w:ascii="Times New Roman" w:hAnsi="Times New Roman" w:cs="Times New Roman"/>
          <w:sz w:val="16"/>
          <w:szCs w:val="16"/>
        </w:rPr>
        <w:t xml:space="preserve">капитального строительства </w:t>
      </w:r>
    </w:p>
    <w:p w:rsidR="006B2187" w:rsidRPr="00782ED2" w:rsidRDefault="006B2187" w:rsidP="006B2187">
      <w:pPr>
        <w:pStyle w:val="ConsPlusNormal"/>
        <w:ind w:firstLine="851"/>
        <w:jc w:val="right"/>
        <w:outlineLvl w:val="0"/>
        <w:rPr>
          <w:rFonts w:ascii="Times New Roman" w:hAnsi="Times New Roman" w:cs="Times New Roman"/>
          <w:sz w:val="16"/>
          <w:szCs w:val="16"/>
        </w:rPr>
      </w:pPr>
      <w:r w:rsidRPr="00782ED2">
        <w:rPr>
          <w:rFonts w:ascii="Times New Roman" w:hAnsi="Times New Roman" w:cs="Times New Roman"/>
          <w:sz w:val="16"/>
          <w:szCs w:val="16"/>
        </w:rPr>
        <w:t>на территории  Сейкинского сельского поселения»</w:t>
      </w:r>
    </w:p>
    <w:p w:rsidR="006B2187" w:rsidRPr="00782ED2" w:rsidRDefault="006B2187" w:rsidP="006B2187">
      <w:pPr>
        <w:pStyle w:val="HTML"/>
        <w:rPr>
          <w:rFonts w:ascii="Times New Roman" w:hAnsi="Times New Roman" w:cs="Times New Roman"/>
          <w:color w:val="2C2C2C"/>
          <w:sz w:val="16"/>
          <w:szCs w:val="16"/>
        </w:rPr>
      </w:pPr>
    </w:p>
    <w:p w:rsidR="006B2187" w:rsidRDefault="006B2187" w:rsidP="006B2187">
      <w:pPr>
        <w:spacing w:after="0" w:line="0" w:lineRule="atLeast"/>
        <w:ind w:left="2124"/>
        <w:rPr>
          <w:rFonts w:ascii="Times New Roman" w:hAnsi="Times New Roman"/>
          <w:sz w:val="24"/>
          <w:szCs w:val="24"/>
        </w:rPr>
      </w:pPr>
      <w:r>
        <w:rPr>
          <w:rFonts w:ascii="Times New Roman" w:hAnsi="Times New Roman"/>
          <w:sz w:val="24"/>
          <w:szCs w:val="24"/>
        </w:rPr>
        <w:t xml:space="preserve">                  Кому:________________________________________________</w:t>
      </w:r>
    </w:p>
    <w:p w:rsidR="006B2187" w:rsidRDefault="006B2187" w:rsidP="006B2187">
      <w:pPr>
        <w:pStyle w:val="1"/>
        <w:spacing w:line="0" w:lineRule="atLeast"/>
        <w:jc w:val="right"/>
        <w:rPr>
          <w:b w:val="0"/>
          <w:bCs w:val="0"/>
          <w:i/>
          <w:iCs/>
          <w:sz w:val="24"/>
          <w:szCs w:val="24"/>
          <w:vertAlign w:val="superscript"/>
        </w:rPr>
      </w:pPr>
      <w:r>
        <w:rPr>
          <w:b w:val="0"/>
          <w:bCs w:val="0"/>
          <w:sz w:val="24"/>
          <w:szCs w:val="24"/>
        </w:rPr>
        <w:t xml:space="preserve">                                                               </w:t>
      </w:r>
      <w:r>
        <w:rPr>
          <w:b w:val="0"/>
          <w:bCs w:val="0"/>
          <w:sz w:val="24"/>
          <w:szCs w:val="24"/>
          <w:vertAlign w:val="superscript"/>
        </w:rPr>
        <w:t>/</w:t>
      </w:r>
      <w:r>
        <w:rPr>
          <w:b w:val="0"/>
          <w:bCs w:val="0"/>
          <w:i/>
          <w:iCs/>
          <w:sz w:val="24"/>
          <w:szCs w:val="24"/>
          <w:vertAlign w:val="superscript"/>
        </w:rPr>
        <w:t xml:space="preserve">должностное лицо, уполномоченное выдавать разрешение на строительство/ </w:t>
      </w:r>
      <w:r>
        <w:rPr>
          <w:sz w:val="24"/>
          <w:szCs w:val="24"/>
        </w:rPr>
        <w:t xml:space="preserve">                                  </w:t>
      </w:r>
      <w:r>
        <w:rPr>
          <w:sz w:val="24"/>
          <w:szCs w:val="24"/>
          <w:u w:val="single"/>
        </w:rPr>
        <w:t xml:space="preserve">                                                                </w:t>
      </w:r>
      <w:r>
        <w:rPr>
          <w:b w:val="0"/>
          <w:sz w:val="24"/>
          <w:szCs w:val="24"/>
        </w:rPr>
        <w:t>Застройщик</w:t>
      </w:r>
      <w:r>
        <w:rPr>
          <w:sz w:val="24"/>
          <w:szCs w:val="24"/>
        </w:rPr>
        <w:t>__________________________________________</w:t>
      </w:r>
    </w:p>
    <w:p w:rsidR="006B2187" w:rsidRDefault="006B2187" w:rsidP="006B2187">
      <w:pPr>
        <w:spacing w:after="0" w:line="0" w:lineRule="atLeast"/>
        <w:rPr>
          <w:rFonts w:ascii="Times New Roman" w:hAnsi="Times New Roman"/>
          <w:i/>
          <w:iCs/>
          <w:szCs w:val="24"/>
        </w:rPr>
      </w:pPr>
      <w:r>
        <w:rPr>
          <w:rFonts w:ascii="Times New Roman" w:hAnsi="Times New Roman"/>
          <w:szCs w:val="24"/>
        </w:rPr>
        <w:t xml:space="preserve">                                                                                        </w:t>
      </w:r>
      <w:r>
        <w:rPr>
          <w:rFonts w:ascii="Times New Roman" w:hAnsi="Times New Roman"/>
          <w:i/>
          <w:iCs/>
          <w:szCs w:val="24"/>
        </w:rPr>
        <w:t>/наименование организации, предприятия; ИНН/</w:t>
      </w:r>
    </w:p>
    <w:p w:rsidR="006B2187" w:rsidRDefault="006B2187" w:rsidP="006B2187">
      <w:pPr>
        <w:spacing w:after="0" w:line="0" w:lineRule="atLeast"/>
        <w:jc w:val="right"/>
        <w:rPr>
          <w:rFonts w:ascii="Times New Roman" w:hAnsi="Times New Roman"/>
          <w:sz w:val="24"/>
          <w:szCs w:val="24"/>
        </w:rPr>
      </w:pPr>
      <w:r>
        <w:rPr>
          <w:rFonts w:ascii="Times New Roman" w:hAnsi="Times New Roman"/>
          <w:sz w:val="24"/>
          <w:szCs w:val="24"/>
        </w:rPr>
        <w:t xml:space="preserve">                                                                             _____________________________________________________                            </w:t>
      </w:r>
    </w:p>
    <w:p w:rsidR="006B2187" w:rsidRDefault="006B2187" w:rsidP="006B2187">
      <w:pPr>
        <w:spacing w:after="0" w:line="0" w:lineRule="atLeast"/>
        <w:jc w:val="right"/>
        <w:rPr>
          <w:rFonts w:ascii="Times New Roman" w:hAnsi="Times New Roman"/>
          <w:szCs w:val="24"/>
        </w:rPr>
      </w:pPr>
      <w:r>
        <w:rPr>
          <w:rFonts w:ascii="Times New Roman" w:hAnsi="Times New Roman"/>
          <w:szCs w:val="24"/>
        </w:rPr>
        <w:t xml:space="preserve">                                                               </w:t>
      </w:r>
      <w:r>
        <w:rPr>
          <w:rFonts w:ascii="Times New Roman" w:hAnsi="Times New Roman"/>
          <w:i/>
          <w:iCs/>
          <w:szCs w:val="24"/>
        </w:rPr>
        <w:t>юридический и почтовый адрес; ФИО руководителя; телефон;</w:t>
      </w:r>
    </w:p>
    <w:p w:rsidR="006B2187" w:rsidRDefault="006B2187" w:rsidP="006B2187">
      <w:pPr>
        <w:spacing w:after="0" w:line="0" w:lineRule="atLeast"/>
        <w:jc w:val="right"/>
        <w:rPr>
          <w:rFonts w:ascii="Times New Roman" w:hAnsi="Times New Roman"/>
          <w:szCs w:val="24"/>
        </w:rPr>
      </w:pPr>
      <w:r>
        <w:rPr>
          <w:rFonts w:ascii="Times New Roman" w:hAnsi="Times New Roman"/>
          <w:szCs w:val="24"/>
        </w:rPr>
        <w:t xml:space="preserve">                                                                                                                                                                    </w:t>
      </w:r>
    </w:p>
    <w:p w:rsidR="006B2187" w:rsidRDefault="006B2187" w:rsidP="006B2187">
      <w:pPr>
        <w:spacing w:after="0" w:line="0" w:lineRule="atLeast"/>
        <w:jc w:val="right"/>
        <w:rPr>
          <w:rFonts w:ascii="Times New Roman" w:hAnsi="Times New Roman"/>
          <w:sz w:val="24"/>
          <w:szCs w:val="24"/>
          <w:u w:val="single"/>
        </w:rPr>
      </w:pPr>
      <w:r>
        <w:rPr>
          <w:rFonts w:ascii="Times New Roman" w:hAnsi="Times New Roman"/>
          <w:sz w:val="24"/>
          <w:szCs w:val="24"/>
          <w:u w:val="single"/>
        </w:rPr>
        <w:t xml:space="preserve">_______________________________________________________                                                                               </w:t>
      </w:r>
      <w:r>
        <w:rPr>
          <w:rFonts w:ascii="Times New Roman" w:hAnsi="Times New Roman"/>
          <w:sz w:val="24"/>
          <w:szCs w:val="24"/>
        </w:rPr>
        <w:t xml:space="preserve"> </w:t>
      </w:r>
    </w:p>
    <w:p w:rsidR="006B2187" w:rsidRDefault="006B2187" w:rsidP="006B2187">
      <w:pPr>
        <w:spacing w:after="0" w:line="0" w:lineRule="atLeast"/>
        <w:rPr>
          <w:rFonts w:ascii="Times New Roman" w:hAnsi="Times New Roman"/>
          <w:szCs w:val="24"/>
        </w:rPr>
      </w:pPr>
      <w:r>
        <w:rPr>
          <w:rFonts w:ascii="Times New Roman" w:hAnsi="Times New Roman"/>
          <w:szCs w:val="24"/>
        </w:rPr>
        <w:t xml:space="preserve">                                                                   </w:t>
      </w:r>
      <w:r>
        <w:rPr>
          <w:rFonts w:ascii="Times New Roman" w:hAnsi="Times New Roman"/>
          <w:i/>
          <w:iCs/>
          <w:szCs w:val="24"/>
        </w:rPr>
        <w:t xml:space="preserve">банковские реквизиты (наименование банка, </w:t>
      </w:r>
      <w:proofErr w:type="gramStart"/>
      <w:r>
        <w:rPr>
          <w:rFonts w:ascii="Times New Roman" w:hAnsi="Times New Roman"/>
          <w:i/>
          <w:iCs/>
          <w:szCs w:val="24"/>
        </w:rPr>
        <w:t>р</w:t>
      </w:r>
      <w:proofErr w:type="gramEnd"/>
      <w:r>
        <w:rPr>
          <w:rFonts w:ascii="Times New Roman" w:hAnsi="Times New Roman"/>
          <w:i/>
          <w:iCs/>
          <w:szCs w:val="24"/>
        </w:rPr>
        <w:t>/с,  к/с, БИК/</w:t>
      </w:r>
      <w:r>
        <w:rPr>
          <w:rFonts w:ascii="Times New Roman" w:hAnsi="Times New Roman"/>
          <w:szCs w:val="24"/>
        </w:rPr>
        <w:t xml:space="preserve"> </w:t>
      </w:r>
    </w:p>
    <w:p w:rsidR="006B2187" w:rsidRDefault="006B2187" w:rsidP="006B2187">
      <w:pPr>
        <w:spacing w:after="0" w:line="0" w:lineRule="atLeast"/>
        <w:jc w:val="right"/>
        <w:rPr>
          <w:rFonts w:ascii="Times New Roman" w:hAnsi="Times New Roman"/>
          <w:sz w:val="24"/>
          <w:szCs w:val="24"/>
        </w:rPr>
      </w:pPr>
      <w:r>
        <w:rPr>
          <w:rFonts w:ascii="Times New Roman" w:hAnsi="Times New Roman"/>
          <w:sz w:val="24"/>
          <w:szCs w:val="24"/>
        </w:rPr>
        <w:t xml:space="preserve">                                                 </w:t>
      </w:r>
    </w:p>
    <w:p w:rsidR="006B2187" w:rsidRDefault="006B2187" w:rsidP="006B2187">
      <w:pPr>
        <w:spacing w:after="0"/>
        <w:jc w:val="center"/>
        <w:rPr>
          <w:rFonts w:ascii="Times New Roman" w:hAnsi="Times New Roman"/>
          <w:sz w:val="24"/>
          <w:szCs w:val="24"/>
        </w:rPr>
      </w:pPr>
      <w:proofErr w:type="gramStart"/>
      <w:r>
        <w:rPr>
          <w:rFonts w:ascii="Times New Roman" w:hAnsi="Times New Roman"/>
          <w:sz w:val="24"/>
          <w:szCs w:val="24"/>
        </w:rPr>
        <w:t>З</w:t>
      </w:r>
      <w:proofErr w:type="gramEnd"/>
      <w:r>
        <w:rPr>
          <w:rFonts w:ascii="Times New Roman" w:hAnsi="Times New Roman"/>
          <w:sz w:val="24"/>
          <w:szCs w:val="24"/>
        </w:rPr>
        <w:t xml:space="preserve"> А Я В Л Е Н И Е</w:t>
      </w:r>
    </w:p>
    <w:p w:rsidR="006B2187" w:rsidRDefault="006B2187" w:rsidP="006B2187">
      <w:pPr>
        <w:spacing w:after="0"/>
        <w:rPr>
          <w:rFonts w:ascii="Times New Roman" w:hAnsi="Times New Roman"/>
          <w:sz w:val="24"/>
          <w:szCs w:val="24"/>
        </w:rPr>
      </w:pPr>
      <w:r>
        <w:rPr>
          <w:rFonts w:ascii="Times New Roman" w:hAnsi="Times New Roman"/>
          <w:sz w:val="24"/>
          <w:szCs w:val="24"/>
        </w:rPr>
        <w:t>от «___» ____________20__г.</w:t>
      </w:r>
    </w:p>
    <w:p w:rsidR="006B2187" w:rsidRDefault="006B2187" w:rsidP="006B2187">
      <w:pPr>
        <w:spacing w:after="0"/>
        <w:rPr>
          <w:rFonts w:ascii="Times New Roman" w:hAnsi="Times New Roman"/>
          <w:sz w:val="24"/>
          <w:szCs w:val="24"/>
        </w:rPr>
      </w:pPr>
      <w:r>
        <w:rPr>
          <w:rFonts w:ascii="Times New Roman" w:hAnsi="Times New Roman"/>
          <w:sz w:val="24"/>
          <w:szCs w:val="24"/>
        </w:rPr>
        <w:t xml:space="preserve">Прошу выдать разрешение на строительство в полном объеме, по отдельным этапам:                        </w:t>
      </w:r>
    </w:p>
    <w:p w:rsidR="006B2187" w:rsidRDefault="006B2187" w:rsidP="006B2187">
      <w:pPr>
        <w:spacing w:after="0"/>
        <w:rPr>
          <w:rFonts w:ascii="Times New Roman" w:hAnsi="Times New Roman"/>
          <w:i/>
          <w:iCs/>
          <w:sz w:val="24"/>
          <w:szCs w:val="24"/>
        </w:rPr>
      </w:pPr>
      <w:r>
        <w:rPr>
          <w:rFonts w:ascii="Times New Roman" w:hAnsi="Times New Roman"/>
          <w:sz w:val="24"/>
          <w:szCs w:val="24"/>
        </w:rPr>
        <w:t>________________________________________________________________________________</w:t>
      </w:r>
    </w:p>
    <w:p w:rsidR="006B2187" w:rsidRDefault="006B2187" w:rsidP="006B2187">
      <w:pPr>
        <w:spacing w:after="0"/>
        <w:jc w:val="center"/>
        <w:rPr>
          <w:rFonts w:ascii="Times New Roman" w:hAnsi="Times New Roman"/>
          <w:szCs w:val="24"/>
        </w:rPr>
      </w:pPr>
      <w:r>
        <w:rPr>
          <w:rFonts w:ascii="Times New Roman" w:hAnsi="Times New Roman"/>
          <w:i/>
          <w:iCs/>
          <w:szCs w:val="24"/>
        </w:rPr>
        <w:t xml:space="preserve">/ </w:t>
      </w:r>
      <w:r>
        <w:rPr>
          <w:rFonts w:ascii="Times New Roman" w:hAnsi="Times New Roman"/>
          <w:szCs w:val="24"/>
        </w:rPr>
        <w:t>нужное указать/</w:t>
      </w:r>
    </w:p>
    <w:p w:rsidR="006B2187" w:rsidRDefault="006B2187" w:rsidP="006B2187">
      <w:pPr>
        <w:spacing w:after="0"/>
        <w:rPr>
          <w:rFonts w:ascii="Times New Roman" w:hAnsi="Times New Roman"/>
          <w:sz w:val="24"/>
          <w:szCs w:val="24"/>
        </w:rPr>
      </w:pPr>
      <w:r>
        <w:rPr>
          <w:rFonts w:ascii="Times New Roman" w:hAnsi="Times New Roman"/>
          <w:sz w:val="24"/>
          <w:szCs w:val="24"/>
        </w:rPr>
        <w:t>наименование объекта ___________________________________</w:t>
      </w:r>
    </w:p>
    <w:p w:rsidR="006B2187" w:rsidRDefault="006B2187" w:rsidP="006B2187">
      <w:pPr>
        <w:spacing w:after="0"/>
        <w:ind w:right="-180"/>
        <w:rPr>
          <w:rFonts w:ascii="Times New Roman" w:hAnsi="Times New Roman"/>
          <w:i/>
          <w:iCs/>
          <w:sz w:val="24"/>
          <w:szCs w:val="24"/>
        </w:rPr>
      </w:pPr>
      <w:r>
        <w:rPr>
          <w:rFonts w:ascii="Times New Roman" w:hAnsi="Times New Roman"/>
          <w:sz w:val="24"/>
          <w:szCs w:val="24"/>
        </w:rPr>
        <w:t>на земельном участке по адресу:_____________________________________</w:t>
      </w:r>
    </w:p>
    <w:p w:rsidR="006B2187" w:rsidRDefault="006B2187" w:rsidP="006B2187">
      <w:pPr>
        <w:spacing w:after="0"/>
        <w:rPr>
          <w:rFonts w:ascii="Times New Roman" w:hAnsi="Times New Roman"/>
          <w:i/>
          <w:iCs/>
          <w:sz w:val="24"/>
          <w:szCs w:val="24"/>
        </w:rPr>
      </w:pPr>
      <w:r>
        <w:rPr>
          <w:rFonts w:ascii="Times New Roman" w:hAnsi="Times New Roman"/>
          <w:i/>
          <w:iCs/>
          <w:sz w:val="24"/>
          <w:szCs w:val="24"/>
        </w:rPr>
        <w:t xml:space="preserve">                                                         /</w:t>
      </w:r>
      <w:r>
        <w:rPr>
          <w:rFonts w:ascii="Times New Roman" w:hAnsi="Times New Roman"/>
          <w:i/>
          <w:iCs/>
          <w:sz w:val="18"/>
          <w:szCs w:val="20"/>
        </w:rPr>
        <w:t>сельское поселение, район, улица, номер участка /</w:t>
      </w:r>
    </w:p>
    <w:p w:rsidR="006B2187" w:rsidRDefault="006B2187" w:rsidP="006B2187">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6B2187" w:rsidRDefault="006B2187" w:rsidP="006B2187">
      <w:pPr>
        <w:spacing w:after="0"/>
        <w:rPr>
          <w:rFonts w:ascii="Times New Roman" w:hAnsi="Times New Roman"/>
          <w:i/>
          <w:iCs/>
          <w:sz w:val="24"/>
          <w:szCs w:val="24"/>
        </w:rPr>
      </w:pPr>
      <w:r>
        <w:rPr>
          <w:rFonts w:ascii="Times New Roman" w:hAnsi="Times New Roman"/>
          <w:sz w:val="24"/>
          <w:szCs w:val="24"/>
        </w:rPr>
        <w:t xml:space="preserve">сроком </w:t>
      </w:r>
      <w:proofErr w:type="gramStart"/>
      <w:r>
        <w:rPr>
          <w:rFonts w:ascii="Times New Roman" w:hAnsi="Times New Roman"/>
          <w:sz w:val="24"/>
          <w:szCs w:val="24"/>
        </w:rPr>
        <w:t>на</w:t>
      </w:r>
      <w:proofErr w:type="gramEnd"/>
      <w:r>
        <w:rPr>
          <w:rFonts w:ascii="Times New Roman" w:hAnsi="Times New Roman"/>
          <w:sz w:val="24"/>
          <w:szCs w:val="24"/>
        </w:rPr>
        <w:t xml:space="preserve"> ______________________________________________________________месяца </w:t>
      </w:r>
    </w:p>
    <w:p w:rsidR="006B2187" w:rsidRDefault="006B2187" w:rsidP="006B2187">
      <w:pPr>
        <w:spacing w:after="0"/>
        <w:rPr>
          <w:rFonts w:ascii="Times New Roman" w:hAnsi="Times New Roman"/>
          <w:sz w:val="24"/>
          <w:szCs w:val="24"/>
        </w:rPr>
      </w:pPr>
      <w:r>
        <w:rPr>
          <w:rFonts w:ascii="Times New Roman" w:hAnsi="Times New Roman"/>
          <w:sz w:val="24"/>
          <w:szCs w:val="24"/>
        </w:rPr>
        <w:t>При этом сообщаю:</w:t>
      </w:r>
    </w:p>
    <w:p w:rsidR="006B2187" w:rsidRDefault="006B2187" w:rsidP="006B2187">
      <w:pPr>
        <w:spacing w:after="0"/>
        <w:rPr>
          <w:rFonts w:ascii="Times New Roman" w:hAnsi="Times New Roman"/>
          <w:sz w:val="24"/>
          <w:szCs w:val="24"/>
        </w:rPr>
      </w:pPr>
      <w:r>
        <w:rPr>
          <w:rFonts w:ascii="Times New Roman" w:hAnsi="Times New Roman"/>
          <w:sz w:val="24"/>
          <w:szCs w:val="24"/>
        </w:rPr>
        <w:t>строительство будет осуществляться на основании ____________________________________________________________________</w:t>
      </w:r>
      <w:r>
        <w:rPr>
          <w:rFonts w:ascii="Times New Roman" w:hAnsi="Times New Roman"/>
          <w:sz w:val="24"/>
          <w:szCs w:val="24"/>
          <w:u w:val="single"/>
        </w:rPr>
        <w:t xml:space="preserve">                                                                                                                                                                </w:t>
      </w:r>
      <w:r>
        <w:rPr>
          <w:rFonts w:ascii="Times New Roman" w:hAnsi="Times New Roman"/>
          <w:sz w:val="24"/>
          <w:szCs w:val="24"/>
        </w:rPr>
        <w:t>от «___» ________ г. №</w:t>
      </w:r>
      <w:r>
        <w:rPr>
          <w:rFonts w:ascii="Times New Roman" w:hAnsi="Times New Roman"/>
          <w:sz w:val="24"/>
          <w:szCs w:val="24"/>
          <w:u w:val="single"/>
        </w:rPr>
        <w:t xml:space="preserve">         </w:t>
      </w:r>
      <w:r>
        <w:rPr>
          <w:rFonts w:ascii="Times New Roman" w:hAnsi="Times New Roman"/>
          <w:sz w:val="24"/>
          <w:szCs w:val="24"/>
        </w:rPr>
        <w:t xml:space="preserve">    право на пользование землей закреплено _____</w:t>
      </w:r>
    </w:p>
    <w:p w:rsidR="006B2187" w:rsidRDefault="006B2187" w:rsidP="006B2187">
      <w:pPr>
        <w:spacing w:after="0"/>
        <w:rPr>
          <w:rFonts w:ascii="Times New Roman" w:hAnsi="Times New Roman"/>
          <w:i/>
          <w:iCs/>
          <w:sz w:val="24"/>
          <w:szCs w:val="24"/>
        </w:rPr>
      </w:pPr>
      <w:r>
        <w:rPr>
          <w:rFonts w:ascii="Times New Roman" w:hAnsi="Times New Roman"/>
          <w:sz w:val="24"/>
          <w:szCs w:val="24"/>
        </w:rPr>
        <w:t xml:space="preserve">_____________________________________________от «___»  ___________ </w:t>
      </w:r>
      <w:proofErr w:type="gramStart"/>
      <w:r>
        <w:rPr>
          <w:rFonts w:ascii="Times New Roman" w:hAnsi="Times New Roman"/>
          <w:sz w:val="24"/>
          <w:szCs w:val="24"/>
        </w:rPr>
        <w:t>г</w:t>
      </w:r>
      <w:proofErr w:type="gramEnd"/>
      <w:r>
        <w:rPr>
          <w:rFonts w:ascii="Times New Roman" w:hAnsi="Times New Roman"/>
          <w:sz w:val="24"/>
          <w:szCs w:val="24"/>
        </w:rPr>
        <w:t xml:space="preserve">. №  </w:t>
      </w:r>
    </w:p>
    <w:p w:rsidR="006B2187" w:rsidRDefault="006B2187" w:rsidP="006B2187">
      <w:pPr>
        <w:spacing w:after="0"/>
        <w:rPr>
          <w:rFonts w:ascii="Times New Roman" w:hAnsi="Times New Roman"/>
          <w:sz w:val="24"/>
          <w:szCs w:val="24"/>
        </w:rPr>
      </w:pPr>
      <w:r>
        <w:rPr>
          <w:rFonts w:ascii="Times New Roman" w:hAnsi="Times New Roman"/>
          <w:sz w:val="24"/>
          <w:szCs w:val="24"/>
        </w:rPr>
        <w:t>схема планировочной организации земельного участка согласована___________                                                                                                                                                               ___________________________________________</w:t>
      </w:r>
      <w:proofErr w:type="gramStart"/>
      <w:r>
        <w:rPr>
          <w:rFonts w:ascii="Times New Roman" w:hAnsi="Times New Roman"/>
          <w:sz w:val="24"/>
          <w:szCs w:val="24"/>
        </w:rPr>
        <w:t>за</w:t>
      </w:r>
      <w:proofErr w:type="gramEnd"/>
      <w:r>
        <w:rPr>
          <w:rFonts w:ascii="Times New Roman" w:hAnsi="Times New Roman"/>
          <w:sz w:val="24"/>
          <w:szCs w:val="24"/>
        </w:rPr>
        <w:t xml:space="preserve"> № ___ </w:t>
      </w:r>
      <w:proofErr w:type="spellStart"/>
      <w:r>
        <w:rPr>
          <w:rFonts w:ascii="Times New Roman" w:hAnsi="Times New Roman"/>
          <w:sz w:val="24"/>
          <w:szCs w:val="24"/>
        </w:rPr>
        <w:t>от«____»___________г</w:t>
      </w:r>
      <w:proofErr w:type="spellEnd"/>
      <w:r>
        <w:rPr>
          <w:rFonts w:ascii="Times New Roman" w:hAnsi="Times New Roman"/>
          <w:sz w:val="24"/>
          <w:szCs w:val="24"/>
        </w:rPr>
        <w:t>.</w:t>
      </w:r>
    </w:p>
    <w:p w:rsidR="006B2187" w:rsidRDefault="006B2187" w:rsidP="006B2187">
      <w:pPr>
        <w:spacing w:after="0"/>
        <w:rPr>
          <w:rFonts w:ascii="Times New Roman" w:hAnsi="Times New Roman"/>
          <w:sz w:val="24"/>
          <w:szCs w:val="24"/>
        </w:rPr>
      </w:pPr>
      <w:r>
        <w:rPr>
          <w:rFonts w:ascii="Times New Roman" w:hAnsi="Times New Roman"/>
          <w:sz w:val="24"/>
          <w:szCs w:val="24"/>
        </w:rPr>
        <w:t>Работы будут производиться подрядным /хозяйственным/ способом в соответствии с договором  № ___ от «___» 20__г.___________________________________________</w:t>
      </w:r>
    </w:p>
    <w:p w:rsidR="006B2187" w:rsidRDefault="006B2187" w:rsidP="006B2187">
      <w:pPr>
        <w:spacing w:after="0"/>
        <w:rPr>
          <w:rFonts w:ascii="Times New Roman" w:hAnsi="Times New Roman"/>
          <w:sz w:val="20"/>
          <w:szCs w:val="20"/>
        </w:rPr>
      </w:pPr>
      <w:r>
        <w:rPr>
          <w:rFonts w:ascii="Times New Roman" w:hAnsi="Times New Roman"/>
          <w:sz w:val="20"/>
          <w:szCs w:val="20"/>
        </w:rPr>
        <w:t xml:space="preserve">                                                                </w:t>
      </w:r>
      <w:r>
        <w:rPr>
          <w:rFonts w:ascii="Times New Roman" w:hAnsi="Times New Roman"/>
          <w:i/>
          <w:iCs/>
          <w:sz w:val="20"/>
          <w:szCs w:val="20"/>
        </w:rPr>
        <w:t xml:space="preserve">/наименование организации, ИНН, </w:t>
      </w:r>
    </w:p>
    <w:p w:rsidR="006B2187" w:rsidRDefault="006B2187" w:rsidP="006B2187">
      <w:pPr>
        <w:spacing w:after="0"/>
        <w:rPr>
          <w:rFonts w:ascii="Times New Roman" w:hAnsi="Times New Roman"/>
          <w:sz w:val="24"/>
          <w:szCs w:val="24"/>
        </w:rPr>
      </w:pPr>
      <w:r>
        <w:rPr>
          <w:rFonts w:ascii="Times New Roman" w:hAnsi="Times New Roman"/>
          <w:sz w:val="24"/>
          <w:szCs w:val="24"/>
        </w:rPr>
        <w:t xml:space="preserve">____________________________________________________________________  </w:t>
      </w:r>
    </w:p>
    <w:p w:rsidR="006B2187" w:rsidRDefault="006B2187" w:rsidP="006B2187">
      <w:pPr>
        <w:spacing w:after="0"/>
        <w:rPr>
          <w:rFonts w:ascii="Times New Roman" w:hAnsi="Times New Roman"/>
          <w:i/>
          <w:iCs/>
          <w:sz w:val="20"/>
          <w:szCs w:val="20"/>
        </w:rPr>
      </w:pPr>
      <w:r>
        <w:rPr>
          <w:rFonts w:ascii="Times New Roman" w:hAnsi="Times New Roman"/>
          <w:i/>
          <w:iCs/>
          <w:sz w:val="20"/>
          <w:szCs w:val="20"/>
        </w:rPr>
        <w:t xml:space="preserve">юридический и почтовый  адрес, ФИО  руководителя, номер </w:t>
      </w:r>
      <w:proofErr w:type="spellStart"/>
      <w:r>
        <w:rPr>
          <w:rFonts w:ascii="Times New Roman" w:hAnsi="Times New Roman"/>
          <w:i/>
          <w:iCs/>
          <w:sz w:val="20"/>
          <w:szCs w:val="20"/>
        </w:rPr>
        <w:t>телефона</w:t>
      </w:r>
      <w:proofErr w:type="gramStart"/>
      <w:r>
        <w:rPr>
          <w:rFonts w:ascii="Times New Roman" w:hAnsi="Times New Roman"/>
          <w:i/>
          <w:iCs/>
          <w:sz w:val="20"/>
          <w:szCs w:val="20"/>
        </w:rPr>
        <w:t>,б</w:t>
      </w:r>
      <w:proofErr w:type="gramEnd"/>
      <w:r>
        <w:rPr>
          <w:rFonts w:ascii="Times New Roman" w:hAnsi="Times New Roman"/>
          <w:i/>
          <w:iCs/>
          <w:sz w:val="20"/>
          <w:szCs w:val="20"/>
        </w:rPr>
        <w:t>анковские</w:t>
      </w:r>
      <w:proofErr w:type="spellEnd"/>
      <w:r>
        <w:rPr>
          <w:rFonts w:ascii="Times New Roman" w:hAnsi="Times New Roman"/>
          <w:i/>
          <w:iCs/>
          <w:sz w:val="20"/>
          <w:szCs w:val="20"/>
        </w:rPr>
        <w:t xml:space="preserve">  реквизиты (наименование банка, р/с, к/с, БИК)/</w:t>
      </w:r>
    </w:p>
    <w:p w:rsidR="006B2187" w:rsidRDefault="006B2187" w:rsidP="006B2187">
      <w:pPr>
        <w:spacing w:after="0"/>
        <w:rPr>
          <w:rFonts w:ascii="Times New Roman" w:hAnsi="Times New Roman"/>
          <w:sz w:val="24"/>
          <w:szCs w:val="24"/>
        </w:rPr>
      </w:pPr>
      <w:r>
        <w:rPr>
          <w:rFonts w:ascii="Times New Roman" w:hAnsi="Times New Roman"/>
          <w:sz w:val="24"/>
          <w:szCs w:val="24"/>
        </w:rPr>
        <w:t>Перечень документов прилагаемых к заявлению:</w:t>
      </w:r>
    </w:p>
    <w:p w:rsidR="006B2187" w:rsidRDefault="006B2187" w:rsidP="006B2187">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E73B39" w:rsidRDefault="006B2187" w:rsidP="006B2187">
      <w:pPr>
        <w:spacing w:after="0"/>
        <w:rPr>
          <w:rFonts w:ascii="Times New Roman" w:hAnsi="Times New Roman"/>
          <w:sz w:val="20"/>
          <w:szCs w:val="20"/>
        </w:rPr>
      </w:pPr>
      <w:r>
        <w:rPr>
          <w:rFonts w:ascii="Times New Roman" w:hAnsi="Times New Roman"/>
          <w:sz w:val="20"/>
          <w:szCs w:val="20"/>
        </w:rPr>
        <w:t>ЗАСТРОЙЩИК</w:t>
      </w:r>
    </w:p>
    <w:p w:rsidR="006B2187" w:rsidRPr="00E73B39" w:rsidRDefault="006B2187" w:rsidP="006B2187">
      <w:pPr>
        <w:spacing w:after="0"/>
        <w:rPr>
          <w:rFonts w:ascii="Times New Roman" w:hAnsi="Times New Roman"/>
          <w:sz w:val="20"/>
          <w:szCs w:val="20"/>
        </w:rPr>
      </w:pPr>
      <w:r>
        <w:rPr>
          <w:rFonts w:ascii="Times New Roman" w:hAnsi="Times New Roman"/>
          <w:sz w:val="24"/>
          <w:szCs w:val="24"/>
        </w:rPr>
        <w:t>_______________________                   _____________                  ____________</w:t>
      </w:r>
      <w:r>
        <w:rPr>
          <w:rFonts w:ascii="Times New Roman" w:hAnsi="Times New Roman"/>
          <w:i/>
          <w:iCs/>
          <w:sz w:val="24"/>
          <w:szCs w:val="24"/>
        </w:rPr>
        <w:t xml:space="preserve">                                                    </w:t>
      </w:r>
      <w:r>
        <w:rPr>
          <w:rFonts w:ascii="Times New Roman" w:hAnsi="Times New Roman"/>
          <w:i/>
          <w:iCs/>
          <w:sz w:val="18"/>
          <w:szCs w:val="20"/>
        </w:rPr>
        <w:t>/должность/                                                                                 /подпись/                                          /Ф.И.О./</w:t>
      </w:r>
    </w:p>
    <w:p w:rsidR="006B2187" w:rsidRPr="00782ED2" w:rsidRDefault="006B2187" w:rsidP="006B2187">
      <w:pPr>
        <w:pageBreakBefore/>
        <w:spacing w:after="0"/>
        <w:jc w:val="right"/>
        <w:rPr>
          <w:rFonts w:ascii="Times New Roman" w:hAnsi="Times New Roman"/>
          <w:sz w:val="16"/>
          <w:szCs w:val="16"/>
        </w:rPr>
      </w:pPr>
      <w:r>
        <w:rPr>
          <w:sz w:val="18"/>
          <w:szCs w:val="20"/>
        </w:rPr>
        <w:lastRenderedPageBreak/>
        <w:t xml:space="preserve">                                                                                                                      </w:t>
      </w:r>
      <w:r w:rsidRPr="00782ED2">
        <w:rPr>
          <w:rFonts w:ascii="Times New Roman" w:hAnsi="Times New Roman"/>
          <w:sz w:val="16"/>
          <w:szCs w:val="16"/>
        </w:rPr>
        <w:t>Приложение 3</w:t>
      </w:r>
    </w:p>
    <w:p w:rsidR="006B2187" w:rsidRPr="00782ED2" w:rsidRDefault="006B2187" w:rsidP="006B2187">
      <w:pPr>
        <w:tabs>
          <w:tab w:val="left" w:pos="1260"/>
        </w:tabs>
        <w:spacing w:after="0"/>
        <w:jc w:val="right"/>
        <w:rPr>
          <w:rFonts w:ascii="Times New Roman" w:hAnsi="Times New Roman"/>
          <w:sz w:val="16"/>
          <w:szCs w:val="16"/>
        </w:rPr>
      </w:pPr>
      <w:r w:rsidRPr="00782ED2">
        <w:rPr>
          <w:rFonts w:ascii="Times New Roman" w:hAnsi="Times New Roman"/>
          <w:sz w:val="16"/>
          <w:szCs w:val="16"/>
        </w:rPr>
        <w:t>к Административному регламенту</w:t>
      </w:r>
    </w:p>
    <w:p w:rsidR="006B2187" w:rsidRPr="00782ED2" w:rsidRDefault="006B2187" w:rsidP="006B2187">
      <w:pPr>
        <w:pStyle w:val="ConsPlusNormal"/>
        <w:ind w:firstLine="851"/>
        <w:jc w:val="right"/>
        <w:outlineLvl w:val="0"/>
        <w:rPr>
          <w:rFonts w:ascii="Times New Roman" w:hAnsi="Times New Roman" w:cs="Times New Roman"/>
          <w:sz w:val="16"/>
          <w:szCs w:val="16"/>
        </w:rPr>
      </w:pPr>
      <w:r w:rsidRPr="00782ED2">
        <w:rPr>
          <w:rFonts w:ascii="Times New Roman" w:hAnsi="Times New Roman" w:cs="Times New Roman"/>
          <w:sz w:val="16"/>
          <w:szCs w:val="16"/>
        </w:rPr>
        <w:t xml:space="preserve">предоставления </w:t>
      </w:r>
      <w:proofErr w:type="gramStart"/>
      <w:r w:rsidRPr="00782ED2">
        <w:rPr>
          <w:rFonts w:ascii="Times New Roman" w:hAnsi="Times New Roman" w:cs="Times New Roman"/>
          <w:sz w:val="16"/>
          <w:szCs w:val="16"/>
        </w:rPr>
        <w:t>муниципальной</w:t>
      </w:r>
      <w:proofErr w:type="gramEnd"/>
      <w:r w:rsidRPr="00782ED2">
        <w:rPr>
          <w:rFonts w:ascii="Times New Roman" w:hAnsi="Times New Roman" w:cs="Times New Roman"/>
          <w:sz w:val="16"/>
          <w:szCs w:val="16"/>
        </w:rPr>
        <w:t xml:space="preserve"> </w:t>
      </w:r>
    </w:p>
    <w:p w:rsidR="006B2187" w:rsidRPr="00782ED2" w:rsidRDefault="006B2187" w:rsidP="006B2187">
      <w:pPr>
        <w:pStyle w:val="ConsPlusNormal"/>
        <w:ind w:firstLine="851"/>
        <w:jc w:val="right"/>
        <w:outlineLvl w:val="0"/>
        <w:rPr>
          <w:rFonts w:ascii="Times New Roman" w:hAnsi="Times New Roman" w:cs="Times New Roman"/>
          <w:sz w:val="16"/>
          <w:szCs w:val="16"/>
        </w:rPr>
      </w:pPr>
      <w:r w:rsidRPr="00782ED2">
        <w:rPr>
          <w:rFonts w:ascii="Times New Roman" w:hAnsi="Times New Roman" w:cs="Times New Roman"/>
          <w:sz w:val="16"/>
          <w:szCs w:val="16"/>
        </w:rPr>
        <w:t xml:space="preserve">услуги «Выдача разрешений </w:t>
      </w:r>
    </w:p>
    <w:p w:rsidR="006B2187" w:rsidRPr="00782ED2" w:rsidRDefault="006B2187" w:rsidP="006B2187">
      <w:pPr>
        <w:pStyle w:val="ConsPlusNormal"/>
        <w:ind w:firstLine="851"/>
        <w:jc w:val="right"/>
        <w:outlineLvl w:val="0"/>
        <w:rPr>
          <w:rFonts w:ascii="Times New Roman" w:hAnsi="Times New Roman" w:cs="Times New Roman"/>
          <w:sz w:val="16"/>
          <w:szCs w:val="16"/>
        </w:rPr>
      </w:pPr>
      <w:r w:rsidRPr="00782ED2">
        <w:rPr>
          <w:rFonts w:ascii="Times New Roman" w:hAnsi="Times New Roman" w:cs="Times New Roman"/>
          <w:sz w:val="16"/>
          <w:szCs w:val="16"/>
        </w:rPr>
        <w:t xml:space="preserve">на строительство, реконструкцию </w:t>
      </w:r>
    </w:p>
    <w:p w:rsidR="006B2187" w:rsidRPr="00782ED2" w:rsidRDefault="006B2187" w:rsidP="006B2187">
      <w:pPr>
        <w:pStyle w:val="ConsPlusNormal"/>
        <w:ind w:firstLine="851"/>
        <w:jc w:val="right"/>
        <w:outlineLvl w:val="0"/>
        <w:rPr>
          <w:rFonts w:ascii="Times New Roman" w:hAnsi="Times New Roman" w:cs="Times New Roman"/>
          <w:sz w:val="16"/>
          <w:szCs w:val="16"/>
        </w:rPr>
      </w:pPr>
      <w:r w:rsidRPr="00782ED2">
        <w:rPr>
          <w:rFonts w:ascii="Times New Roman" w:hAnsi="Times New Roman" w:cs="Times New Roman"/>
          <w:sz w:val="16"/>
          <w:szCs w:val="16"/>
        </w:rPr>
        <w:t xml:space="preserve">объектов капитального строительства </w:t>
      </w:r>
    </w:p>
    <w:p w:rsidR="006B2187" w:rsidRPr="00782ED2" w:rsidRDefault="006B2187" w:rsidP="006B2187">
      <w:pPr>
        <w:pStyle w:val="ConsPlusNormal"/>
        <w:ind w:firstLine="851"/>
        <w:jc w:val="right"/>
        <w:outlineLvl w:val="0"/>
        <w:rPr>
          <w:rFonts w:ascii="Times New Roman" w:hAnsi="Times New Roman" w:cs="Times New Roman"/>
          <w:sz w:val="16"/>
          <w:szCs w:val="16"/>
        </w:rPr>
      </w:pPr>
      <w:r w:rsidRPr="00782ED2">
        <w:rPr>
          <w:rFonts w:ascii="Times New Roman" w:hAnsi="Times New Roman" w:cs="Times New Roman"/>
          <w:sz w:val="16"/>
          <w:szCs w:val="16"/>
        </w:rPr>
        <w:t>на территории  Сейкинского сельского поселения»</w:t>
      </w:r>
    </w:p>
    <w:p w:rsidR="006B2187" w:rsidRPr="00782ED2" w:rsidRDefault="006B2187" w:rsidP="006B2187">
      <w:pPr>
        <w:pStyle w:val="ConsPlusNonformat"/>
        <w:rPr>
          <w:rFonts w:ascii="Times New Roman" w:hAnsi="Times New Roman" w:cs="Times New Roman"/>
          <w:sz w:val="24"/>
          <w:szCs w:val="24"/>
        </w:rPr>
      </w:pPr>
    </w:p>
    <w:p w:rsidR="006B2187" w:rsidRDefault="006B2187" w:rsidP="006B2187">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УВЕДОМЛЕНИЕ</w:t>
      </w:r>
    </w:p>
    <w:p w:rsidR="006B2187" w:rsidRDefault="006B2187" w:rsidP="006B2187">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ОБ ОТКАЗЕ В ВЫДАЧЕ РАЗРЕШЕНИЯ НА СТРОИТЕЛЬСТВО</w:t>
      </w:r>
    </w:p>
    <w:p w:rsidR="006B2187" w:rsidRDefault="006B2187" w:rsidP="006B2187">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В СВЯЗИ С ОТСУТСТВИЕМ ДОКУМЕНТОВ, ПРЕДУСМОТРЕННЫХ ЧАСТЬЮ 7  СТАТЬИ 51 ГРАДОСТРОИТЕЛЬНОГО КОДЕКСА РОССИЙСКОЙ ФЕДЕРАЦИИ</w:t>
      </w:r>
    </w:p>
    <w:p w:rsidR="006B2187" w:rsidRDefault="006B2187" w:rsidP="006B2187">
      <w:pPr>
        <w:pStyle w:val="ConsPlusNonformat"/>
        <w:jc w:val="center"/>
        <w:rPr>
          <w:rFonts w:ascii="Times New Roman" w:hAnsi="Times New Roman" w:cs="Times New Roman"/>
          <w:bCs/>
          <w:sz w:val="24"/>
          <w:szCs w:val="24"/>
        </w:rPr>
      </w:pPr>
    </w:p>
    <w:p w:rsidR="006B2187" w:rsidRDefault="006B2187" w:rsidP="006B2187">
      <w:pPr>
        <w:pStyle w:val="ConsPlusNonformat"/>
        <w:rPr>
          <w:rFonts w:ascii="Times New Roman" w:hAnsi="Times New Roman" w:cs="Times New Roman"/>
          <w:sz w:val="24"/>
          <w:szCs w:val="24"/>
        </w:rPr>
      </w:pPr>
      <w:r>
        <w:rPr>
          <w:rFonts w:ascii="Times New Roman" w:hAnsi="Times New Roman" w:cs="Times New Roman"/>
          <w:sz w:val="24"/>
          <w:szCs w:val="24"/>
        </w:rPr>
        <w:t xml:space="preserve">     Администрацией Сейкинского сельского поселения рассмотрены документы, представленные  для получения разрешения на строительство</w:t>
      </w:r>
    </w:p>
    <w:p w:rsidR="006B2187" w:rsidRDefault="006B2187" w:rsidP="006B2187">
      <w:pPr>
        <w:pStyle w:val="ConsPlusNonformat"/>
        <w:ind w:right="-545"/>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6B2187" w:rsidRDefault="006B2187" w:rsidP="006B2187">
      <w:pPr>
        <w:pStyle w:val="ConsPlusNonformat"/>
        <w:ind w:right="-185"/>
        <w:rPr>
          <w:rFonts w:ascii="Times New Roman" w:hAnsi="Times New Roman" w:cs="Times New Roman"/>
          <w:sz w:val="22"/>
          <w:szCs w:val="24"/>
        </w:rPr>
      </w:pPr>
      <w:r>
        <w:rPr>
          <w:rFonts w:ascii="Times New Roman" w:hAnsi="Times New Roman" w:cs="Times New Roman"/>
          <w:sz w:val="24"/>
          <w:szCs w:val="24"/>
        </w:rPr>
        <w:t xml:space="preserve">                               (</w:t>
      </w:r>
      <w:r>
        <w:rPr>
          <w:rFonts w:ascii="Times New Roman" w:hAnsi="Times New Roman" w:cs="Times New Roman"/>
          <w:sz w:val="22"/>
          <w:szCs w:val="24"/>
        </w:rPr>
        <w:t>наименование объекта капитального строительства)</w:t>
      </w:r>
    </w:p>
    <w:p w:rsidR="006B2187" w:rsidRDefault="006B2187" w:rsidP="006B2187">
      <w:pPr>
        <w:pStyle w:val="ConsPlusNonformat"/>
        <w:ind w:right="-545"/>
        <w:rPr>
          <w:rFonts w:ascii="Times New Roman" w:hAnsi="Times New Roman" w:cs="Times New Roman"/>
          <w:sz w:val="24"/>
          <w:szCs w:val="24"/>
        </w:rPr>
      </w:pPr>
      <w:r>
        <w:rPr>
          <w:rFonts w:ascii="Times New Roman" w:hAnsi="Times New Roman" w:cs="Times New Roman"/>
          <w:sz w:val="24"/>
          <w:szCs w:val="24"/>
        </w:rPr>
        <w:t>по адресу: _____________________________________________________________</w:t>
      </w:r>
    </w:p>
    <w:p w:rsidR="006B2187" w:rsidRDefault="006B2187" w:rsidP="006B2187">
      <w:pPr>
        <w:pStyle w:val="ConsPlusNonformat"/>
        <w:rPr>
          <w:rFonts w:ascii="Times New Roman" w:hAnsi="Times New Roman" w:cs="Times New Roman"/>
          <w:sz w:val="22"/>
          <w:szCs w:val="24"/>
        </w:rPr>
      </w:pPr>
      <w:r>
        <w:rPr>
          <w:rFonts w:ascii="Times New Roman" w:hAnsi="Times New Roman" w:cs="Times New Roman"/>
          <w:sz w:val="24"/>
          <w:szCs w:val="24"/>
        </w:rPr>
        <w:t xml:space="preserve">                            </w:t>
      </w:r>
      <w:r>
        <w:rPr>
          <w:rFonts w:ascii="Times New Roman" w:hAnsi="Times New Roman" w:cs="Times New Roman"/>
          <w:sz w:val="22"/>
          <w:szCs w:val="24"/>
        </w:rPr>
        <w:t>(адрес места расположения объекта капитального строительства)</w:t>
      </w:r>
    </w:p>
    <w:p w:rsidR="006B2187" w:rsidRDefault="006B2187" w:rsidP="006B2187">
      <w:pPr>
        <w:pStyle w:val="ConsPlusNonformat"/>
        <w:ind w:right="-545"/>
        <w:rPr>
          <w:rFonts w:ascii="Times New Roman" w:hAnsi="Times New Roman" w:cs="Times New Roman"/>
          <w:sz w:val="24"/>
          <w:szCs w:val="24"/>
        </w:rPr>
      </w:pPr>
      <w:proofErr w:type="gramStart"/>
      <w:r>
        <w:rPr>
          <w:rFonts w:ascii="Times New Roman" w:hAnsi="Times New Roman" w:cs="Times New Roman"/>
          <w:sz w:val="24"/>
          <w:szCs w:val="24"/>
        </w:rPr>
        <w:t>полученные</w:t>
      </w:r>
      <w:proofErr w:type="gramEnd"/>
      <w:r>
        <w:rPr>
          <w:rFonts w:ascii="Times New Roman" w:hAnsi="Times New Roman" w:cs="Times New Roman"/>
          <w:sz w:val="24"/>
          <w:szCs w:val="24"/>
        </w:rPr>
        <w:t xml:space="preserve"> "_______" "______________" "__________" года, </w:t>
      </w:r>
      <w:proofErr w:type="spellStart"/>
      <w:r>
        <w:rPr>
          <w:rFonts w:ascii="Times New Roman" w:hAnsi="Times New Roman" w:cs="Times New Roman"/>
          <w:sz w:val="24"/>
          <w:szCs w:val="24"/>
        </w:rPr>
        <w:t>вх</w:t>
      </w:r>
      <w:proofErr w:type="spellEnd"/>
      <w:r>
        <w:rPr>
          <w:rFonts w:ascii="Times New Roman" w:hAnsi="Times New Roman" w:cs="Times New Roman"/>
          <w:sz w:val="24"/>
          <w:szCs w:val="24"/>
        </w:rPr>
        <w:t xml:space="preserve">. N ___________________                (число)                       (месяц)     </w:t>
      </w:r>
    </w:p>
    <w:p w:rsidR="006B2187" w:rsidRDefault="006B2187" w:rsidP="006B2187">
      <w:pPr>
        <w:pStyle w:val="ConsPlusNonformat"/>
        <w:rPr>
          <w:rFonts w:ascii="Times New Roman" w:hAnsi="Times New Roman" w:cs="Times New Roman"/>
          <w:sz w:val="24"/>
          <w:szCs w:val="24"/>
        </w:rPr>
      </w:pPr>
      <w:r>
        <w:rPr>
          <w:rFonts w:ascii="Times New Roman" w:hAnsi="Times New Roman" w:cs="Times New Roman"/>
          <w:sz w:val="24"/>
          <w:szCs w:val="24"/>
        </w:rPr>
        <w:t>Среди представленных  для получения  разрешения на строительство документов отсутствуют: ____________________________________________________________________</w:t>
      </w:r>
    </w:p>
    <w:p w:rsidR="006B2187" w:rsidRDefault="006B2187" w:rsidP="006B2187">
      <w:pPr>
        <w:pStyle w:val="ConsPlusNonformat"/>
        <w:ind w:right="-545"/>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p w:rsidR="006B2187" w:rsidRDefault="006B2187" w:rsidP="006B2187">
      <w:pPr>
        <w:pStyle w:val="ConsPlusNonformat"/>
        <w:ind w:right="-545"/>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p w:rsidR="006B2187" w:rsidRDefault="006B2187" w:rsidP="006B2187">
      <w:pPr>
        <w:pStyle w:val="ConsPlusNonformat"/>
        <w:rPr>
          <w:rFonts w:ascii="Times New Roman" w:hAnsi="Times New Roman" w:cs="Times New Roman"/>
          <w:sz w:val="22"/>
          <w:szCs w:val="24"/>
        </w:rPr>
      </w:pPr>
      <w:r>
        <w:rPr>
          <w:rFonts w:ascii="Times New Roman" w:hAnsi="Times New Roman" w:cs="Times New Roman"/>
          <w:sz w:val="22"/>
          <w:szCs w:val="24"/>
        </w:rPr>
        <w:t xml:space="preserve">                                                   (указать, какие документы не представлены)</w:t>
      </w:r>
    </w:p>
    <w:p w:rsidR="006B2187" w:rsidRDefault="006B2187" w:rsidP="006B2187">
      <w:pPr>
        <w:pStyle w:val="ConsPlusNonformat"/>
        <w:rPr>
          <w:rFonts w:ascii="Times New Roman" w:hAnsi="Times New Roman" w:cs="Times New Roman"/>
          <w:sz w:val="24"/>
          <w:szCs w:val="24"/>
        </w:rPr>
      </w:pPr>
    </w:p>
    <w:p w:rsidR="006B2187" w:rsidRDefault="006B2187" w:rsidP="006B2187">
      <w:pPr>
        <w:pStyle w:val="ConsPlusNonformat"/>
        <w:ind w:right="-545"/>
        <w:rPr>
          <w:rFonts w:ascii="Times New Roman" w:hAnsi="Times New Roman" w:cs="Times New Roman"/>
          <w:sz w:val="24"/>
          <w:szCs w:val="24"/>
        </w:rPr>
      </w:pPr>
      <w:r>
        <w:rPr>
          <w:rFonts w:ascii="Times New Roman" w:hAnsi="Times New Roman" w:cs="Times New Roman"/>
          <w:sz w:val="24"/>
          <w:szCs w:val="24"/>
        </w:rPr>
        <w:t>В соответствии с частью 13  статьи  51  Градостроительного  кодекса  РФ</w:t>
      </w:r>
    </w:p>
    <w:p w:rsidR="006B2187" w:rsidRDefault="006B2187" w:rsidP="006B2187">
      <w:pPr>
        <w:pStyle w:val="ConsPlusNonformat"/>
        <w:ind w:right="-545"/>
        <w:rPr>
          <w:rFonts w:ascii="Times New Roman" w:hAnsi="Times New Roman" w:cs="Times New Roman"/>
          <w:sz w:val="24"/>
          <w:szCs w:val="24"/>
        </w:rPr>
      </w:pPr>
      <w:r>
        <w:rPr>
          <w:rFonts w:ascii="Times New Roman" w:hAnsi="Times New Roman" w:cs="Times New Roman"/>
          <w:sz w:val="24"/>
          <w:szCs w:val="24"/>
        </w:rPr>
        <w:t xml:space="preserve">принято решение об отказе в выдаче разрешения на строительство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p w:rsidR="006B2187" w:rsidRDefault="006B2187" w:rsidP="006B2187">
      <w:pPr>
        <w:pStyle w:val="ConsPlusNonformat"/>
        <w:ind w:right="-545"/>
        <w:rPr>
          <w:rFonts w:ascii="Times New Roman" w:hAnsi="Times New Roman" w:cs="Times New Roman"/>
          <w:sz w:val="24"/>
          <w:szCs w:val="24"/>
        </w:rPr>
      </w:pPr>
      <w:r>
        <w:rPr>
          <w:rFonts w:ascii="Times New Roman" w:hAnsi="Times New Roman" w:cs="Times New Roman"/>
          <w:sz w:val="24"/>
          <w:szCs w:val="24"/>
        </w:rPr>
        <w:t xml:space="preserve">связи с отсутствием документов, предусмотренных  частью 7 </w:t>
      </w:r>
    </w:p>
    <w:p w:rsidR="006B2187" w:rsidRDefault="006B2187" w:rsidP="006B2187">
      <w:pPr>
        <w:pStyle w:val="ConsPlusNonformat"/>
        <w:ind w:right="-545"/>
        <w:rPr>
          <w:rFonts w:ascii="Times New Roman" w:hAnsi="Times New Roman" w:cs="Times New Roman"/>
          <w:sz w:val="24"/>
          <w:szCs w:val="24"/>
        </w:rPr>
      </w:pPr>
      <w:r>
        <w:rPr>
          <w:rFonts w:ascii="Times New Roman" w:hAnsi="Times New Roman" w:cs="Times New Roman"/>
          <w:sz w:val="24"/>
          <w:szCs w:val="24"/>
        </w:rPr>
        <w:t>статьи 51 Градостроительного кодекса Российской Федерации.</w:t>
      </w:r>
    </w:p>
    <w:p w:rsidR="006B2187" w:rsidRDefault="006B2187" w:rsidP="006B2187">
      <w:pPr>
        <w:pStyle w:val="ConsPlusNonformat"/>
        <w:ind w:right="-545"/>
        <w:rPr>
          <w:rFonts w:ascii="Times New Roman" w:hAnsi="Times New Roman" w:cs="Times New Roman"/>
          <w:sz w:val="24"/>
          <w:szCs w:val="24"/>
        </w:rPr>
      </w:pPr>
      <w:r>
        <w:rPr>
          <w:rFonts w:ascii="Times New Roman" w:hAnsi="Times New Roman" w:cs="Times New Roman"/>
          <w:sz w:val="24"/>
          <w:szCs w:val="24"/>
        </w:rPr>
        <w:t xml:space="preserve">Согласно части 14  статьи 51  Градостроительного  кодекса  РФ  отказ  </w:t>
      </w:r>
    </w:p>
    <w:p w:rsidR="006B2187" w:rsidRDefault="006B2187" w:rsidP="006B2187">
      <w:pPr>
        <w:pStyle w:val="ConsPlusNonformat"/>
        <w:ind w:right="-545"/>
        <w:rPr>
          <w:rFonts w:ascii="Times New Roman" w:hAnsi="Times New Roman" w:cs="Times New Roman"/>
          <w:sz w:val="24"/>
          <w:szCs w:val="24"/>
        </w:rPr>
      </w:pPr>
      <w:r>
        <w:rPr>
          <w:rFonts w:ascii="Times New Roman" w:hAnsi="Times New Roman" w:cs="Times New Roman"/>
          <w:sz w:val="24"/>
          <w:szCs w:val="24"/>
        </w:rPr>
        <w:t xml:space="preserve">в выдаче разрешения  на  строительство  может  быть  </w:t>
      </w:r>
      <w:proofErr w:type="gramStart"/>
      <w:r>
        <w:rPr>
          <w:rFonts w:ascii="Times New Roman" w:hAnsi="Times New Roman" w:cs="Times New Roman"/>
          <w:sz w:val="24"/>
          <w:szCs w:val="24"/>
        </w:rPr>
        <w:t>оспорен</w:t>
      </w:r>
      <w:proofErr w:type="gramEnd"/>
    </w:p>
    <w:p w:rsidR="006B2187" w:rsidRDefault="006B2187" w:rsidP="006B2187">
      <w:pPr>
        <w:pStyle w:val="ConsPlusNonformat"/>
        <w:ind w:right="-545"/>
        <w:rPr>
          <w:rFonts w:ascii="Times New Roman" w:hAnsi="Times New Roman" w:cs="Times New Roman"/>
          <w:sz w:val="24"/>
          <w:szCs w:val="24"/>
        </w:rPr>
      </w:pPr>
      <w:r>
        <w:rPr>
          <w:rFonts w:ascii="Times New Roman" w:hAnsi="Times New Roman" w:cs="Times New Roman"/>
          <w:sz w:val="24"/>
          <w:szCs w:val="24"/>
        </w:rPr>
        <w:t>застройщиком  в судебном порядке.</w:t>
      </w:r>
    </w:p>
    <w:p w:rsidR="006B2187" w:rsidRDefault="006B2187" w:rsidP="006B2187">
      <w:pPr>
        <w:pStyle w:val="ConsPlusNonformat"/>
        <w:jc w:val="both"/>
        <w:rPr>
          <w:rFonts w:ascii="Times New Roman" w:hAnsi="Times New Roman" w:cs="Times New Roman"/>
          <w:sz w:val="24"/>
          <w:szCs w:val="24"/>
        </w:rPr>
      </w:pPr>
    </w:p>
    <w:p w:rsidR="006B2187" w:rsidRDefault="006B2187" w:rsidP="006B2187">
      <w:pPr>
        <w:pStyle w:val="ConsPlusNonformat"/>
        <w:ind w:right="-545"/>
        <w:rPr>
          <w:rFonts w:ascii="Times New Roman" w:hAnsi="Times New Roman" w:cs="Times New Roman"/>
          <w:sz w:val="24"/>
          <w:szCs w:val="24"/>
        </w:rPr>
      </w:pPr>
      <w:r>
        <w:rPr>
          <w:rFonts w:ascii="Times New Roman" w:hAnsi="Times New Roman" w:cs="Times New Roman"/>
          <w:sz w:val="24"/>
          <w:szCs w:val="24"/>
        </w:rPr>
        <w:t>Специалист администрации Сейкинского сельского  поселения _______________________________________________________________________</w:t>
      </w:r>
    </w:p>
    <w:p w:rsidR="006B2187" w:rsidRDefault="006B2187" w:rsidP="006B2187">
      <w:pPr>
        <w:pStyle w:val="ConsPlusNonformat"/>
        <w:ind w:right="-545"/>
        <w:jc w:val="both"/>
        <w:rPr>
          <w:rFonts w:ascii="Times New Roman" w:hAnsi="Times New Roman" w:cs="Times New Roman"/>
          <w:sz w:val="24"/>
          <w:szCs w:val="24"/>
        </w:rPr>
      </w:pPr>
      <w:r>
        <w:rPr>
          <w:rFonts w:ascii="Times New Roman" w:hAnsi="Times New Roman" w:cs="Times New Roman"/>
          <w:sz w:val="24"/>
          <w:szCs w:val="24"/>
        </w:rPr>
        <w:t xml:space="preserve">                                     (подпись)                                     (Ф.И.О.)                              </w:t>
      </w:r>
    </w:p>
    <w:p w:rsidR="006B2187" w:rsidRDefault="006B2187" w:rsidP="006B2187">
      <w:pPr>
        <w:pStyle w:val="ConsPlusNonformat"/>
        <w:jc w:val="both"/>
        <w:rPr>
          <w:rFonts w:ascii="Times New Roman" w:hAnsi="Times New Roman" w:cs="Times New Roman"/>
          <w:sz w:val="24"/>
          <w:szCs w:val="24"/>
        </w:rPr>
      </w:pPr>
      <w:r>
        <w:rPr>
          <w:rFonts w:ascii="Times New Roman" w:hAnsi="Times New Roman" w:cs="Times New Roman"/>
          <w:sz w:val="24"/>
          <w:szCs w:val="24"/>
        </w:rPr>
        <w:t>М.П.</w:t>
      </w:r>
    </w:p>
    <w:p w:rsidR="006B2187" w:rsidRDefault="006B2187" w:rsidP="006B2187">
      <w:pPr>
        <w:pStyle w:val="ConsPlusNonformat"/>
        <w:jc w:val="both"/>
        <w:rPr>
          <w:rFonts w:ascii="Times New Roman" w:hAnsi="Times New Roman" w:cs="Times New Roman"/>
          <w:sz w:val="24"/>
          <w:szCs w:val="24"/>
        </w:rPr>
      </w:pPr>
    </w:p>
    <w:p w:rsidR="006B2187" w:rsidRDefault="006B2187" w:rsidP="006B2187">
      <w:pPr>
        <w:pStyle w:val="ConsPlusNonformat"/>
        <w:jc w:val="both"/>
        <w:rPr>
          <w:rFonts w:ascii="Times New Roman" w:hAnsi="Times New Roman" w:cs="Times New Roman"/>
          <w:sz w:val="24"/>
          <w:szCs w:val="24"/>
        </w:rPr>
      </w:pPr>
    </w:p>
    <w:p w:rsidR="006B2187" w:rsidRDefault="006B2187" w:rsidP="006B2187">
      <w:pPr>
        <w:pStyle w:val="ConsPlusNonformat"/>
        <w:jc w:val="both"/>
        <w:rPr>
          <w:rFonts w:ascii="Times New Roman" w:hAnsi="Times New Roman" w:cs="Times New Roman"/>
          <w:sz w:val="24"/>
          <w:szCs w:val="24"/>
        </w:rPr>
      </w:pPr>
    </w:p>
    <w:p w:rsidR="006B2187" w:rsidRDefault="006B2187" w:rsidP="006B218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Уведомление  об  отказе  в  выдаче разрешения на строительство получено </w:t>
      </w:r>
    </w:p>
    <w:p w:rsidR="006B2187" w:rsidRDefault="006B2187" w:rsidP="006B218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6B2187" w:rsidRDefault="006B2187" w:rsidP="006B2187">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 "______________"  20… "</w:t>
      </w:r>
    </w:p>
    <w:p w:rsidR="006B2187" w:rsidRDefault="006B2187" w:rsidP="006B2187">
      <w:pPr>
        <w:pStyle w:val="ConsPlusNonformat"/>
        <w:rPr>
          <w:rFonts w:ascii="Times New Roman" w:hAnsi="Times New Roman" w:cs="Times New Roman"/>
          <w:sz w:val="24"/>
          <w:szCs w:val="24"/>
        </w:rPr>
      </w:pPr>
      <w:r>
        <w:rPr>
          <w:rFonts w:ascii="Times New Roman" w:hAnsi="Times New Roman" w:cs="Times New Roman"/>
          <w:sz w:val="24"/>
          <w:szCs w:val="24"/>
        </w:rPr>
        <w:t xml:space="preserve">                                      (число, месяц, год)</w:t>
      </w:r>
    </w:p>
    <w:p w:rsidR="006B2187" w:rsidRDefault="006B2187" w:rsidP="006B2187">
      <w:pPr>
        <w:pStyle w:val="ConsPlusNonformat"/>
        <w:ind w:right="-545"/>
        <w:rPr>
          <w:rFonts w:ascii="Times New Roman" w:hAnsi="Times New Roman" w:cs="Times New Roman"/>
          <w:sz w:val="24"/>
          <w:szCs w:val="24"/>
        </w:rPr>
      </w:pPr>
      <w:r>
        <w:rPr>
          <w:rFonts w:ascii="Times New Roman" w:hAnsi="Times New Roman" w:cs="Times New Roman"/>
          <w:sz w:val="24"/>
          <w:szCs w:val="24"/>
        </w:rPr>
        <w:t>________________________________  ________________   ______________________</w:t>
      </w:r>
    </w:p>
    <w:p w:rsidR="006B2187" w:rsidRDefault="006B2187" w:rsidP="006B2187">
      <w:pPr>
        <w:pStyle w:val="ConsPlusNonformat"/>
        <w:ind w:right="-545"/>
        <w:rPr>
          <w:rFonts w:ascii="Times New Roman" w:hAnsi="Times New Roman" w:cs="Times New Roman"/>
        </w:rPr>
      </w:pPr>
      <w:r>
        <w:rPr>
          <w:rFonts w:ascii="Times New Roman" w:hAnsi="Times New Roman" w:cs="Times New Roman"/>
        </w:rPr>
        <w:t xml:space="preserve">                      (должность уполномоченного лица)                (подпись)                                     (Ф.И.О.)</w:t>
      </w:r>
    </w:p>
    <w:p w:rsidR="006B2187" w:rsidRDefault="006B2187" w:rsidP="006B21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6B2187" w:rsidRPr="00782ED2" w:rsidRDefault="006B2187" w:rsidP="006B2187">
      <w:pPr>
        <w:pStyle w:val="ConsPlusNormal"/>
        <w:pageBreakBefore/>
        <w:ind w:left="6373" w:firstLine="0"/>
        <w:jc w:val="right"/>
        <w:rPr>
          <w:rFonts w:ascii="Times New Roman" w:hAnsi="Times New Roman" w:cs="Times New Roman"/>
          <w:sz w:val="16"/>
          <w:szCs w:val="16"/>
        </w:rPr>
      </w:pPr>
      <w:r>
        <w:rPr>
          <w:rFonts w:ascii="Times New Roman" w:hAnsi="Times New Roman" w:cs="Times New Roman"/>
          <w:sz w:val="28"/>
          <w:szCs w:val="28"/>
        </w:rPr>
        <w:lastRenderedPageBreak/>
        <w:t xml:space="preserve">              </w:t>
      </w:r>
      <w:r w:rsidRPr="00782ED2">
        <w:rPr>
          <w:rFonts w:ascii="Times New Roman" w:hAnsi="Times New Roman" w:cs="Times New Roman"/>
          <w:sz w:val="16"/>
          <w:szCs w:val="16"/>
        </w:rPr>
        <w:t>Приложение 3а</w:t>
      </w:r>
    </w:p>
    <w:p w:rsidR="006B2187" w:rsidRPr="00782ED2" w:rsidRDefault="006B2187" w:rsidP="006B2187">
      <w:pPr>
        <w:tabs>
          <w:tab w:val="left" w:pos="1260"/>
        </w:tabs>
        <w:spacing w:after="0"/>
        <w:jc w:val="right"/>
        <w:rPr>
          <w:rFonts w:ascii="Times New Roman" w:hAnsi="Times New Roman"/>
          <w:sz w:val="16"/>
          <w:szCs w:val="16"/>
        </w:rPr>
      </w:pPr>
      <w:r w:rsidRPr="00782ED2">
        <w:rPr>
          <w:rFonts w:ascii="Times New Roman" w:hAnsi="Times New Roman"/>
          <w:sz w:val="16"/>
          <w:szCs w:val="16"/>
        </w:rPr>
        <w:t xml:space="preserve"> к административному регламенту</w:t>
      </w:r>
    </w:p>
    <w:p w:rsidR="006B2187" w:rsidRPr="00782ED2" w:rsidRDefault="006B2187" w:rsidP="006B2187">
      <w:pPr>
        <w:pStyle w:val="ConsPlusNormal"/>
        <w:ind w:firstLine="851"/>
        <w:jc w:val="right"/>
        <w:outlineLvl w:val="0"/>
        <w:rPr>
          <w:rFonts w:ascii="Times New Roman" w:hAnsi="Times New Roman" w:cs="Times New Roman"/>
          <w:sz w:val="16"/>
          <w:szCs w:val="16"/>
        </w:rPr>
      </w:pPr>
      <w:r w:rsidRPr="00782ED2">
        <w:rPr>
          <w:rFonts w:ascii="Times New Roman" w:hAnsi="Times New Roman" w:cs="Times New Roman"/>
          <w:sz w:val="16"/>
          <w:szCs w:val="16"/>
        </w:rPr>
        <w:t xml:space="preserve">предоставления </w:t>
      </w:r>
      <w:proofErr w:type="gramStart"/>
      <w:r w:rsidRPr="00782ED2">
        <w:rPr>
          <w:rFonts w:ascii="Times New Roman" w:hAnsi="Times New Roman" w:cs="Times New Roman"/>
          <w:sz w:val="16"/>
          <w:szCs w:val="16"/>
        </w:rPr>
        <w:t>муниципальной</w:t>
      </w:r>
      <w:proofErr w:type="gramEnd"/>
      <w:r w:rsidRPr="00782ED2">
        <w:rPr>
          <w:rFonts w:ascii="Times New Roman" w:hAnsi="Times New Roman" w:cs="Times New Roman"/>
          <w:sz w:val="16"/>
          <w:szCs w:val="16"/>
        </w:rPr>
        <w:t xml:space="preserve"> </w:t>
      </w:r>
    </w:p>
    <w:p w:rsidR="006B2187" w:rsidRPr="00782ED2" w:rsidRDefault="006B2187" w:rsidP="006B2187">
      <w:pPr>
        <w:pStyle w:val="ConsPlusNormal"/>
        <w:ind w:firstLine="851"/>
        <w:jc w:val="right"/>
        <w:outlineLvl w:val="0"/>
        <w:rPr>
          <w:rFonts w:ascii="Times New Roman" w:hAnsi="Times New Roman" w:cs="Times New Roman"/>
          <w:sz w:val="16"/>
          <w:szCs w:val="16"/>
        </w:rPr>
      </w:pPr>
      <w:r w:rsidRPr="00782ED2">
        <w:rPr>
          <w:rFonts w:ascii="Times New Roman" w:hAnsi="Times New Roman" w:cs="Times New Roman"/>
          <w:sz w:val="16"/>
          <w:szCs w:val="16"/>
        </w:rPr>
        <w:t xml:space="preserve">услуги «Выдача разрешений </w:t>
      </w:r>
    </w:p>
    <w:p w:rsidR="006B2187" w:rsidRDefault="006B2187" w:rsidP="006B2187">
      <w:pPr>
        <w:pStyle w:val="ConsPlusNormal"/>
        <w:ind w:firstLine="851"/>
        <w:jc w:val="right"/>
        <w:outlineLvl w:val="0"/>
        <w:rPr>
          <w:rFonts w:ascii="Times New Roman" w:hAnsi="Times New Roman" w:cs="Times New Roman"/>
          <w:sz w:val="16"/>
          <w:szCs w:val="16"/>
        </w:rPr>
      </w:pPr>
      <w:r w:rsidRPr="00782ED2">
        <w:rPr>
          <w:rFonts w:ascii="Times New Roman" w:hAnsi="Times New Roman" w:cs="Times New Roman"/>
          <w:sz w:val="16"/>
          <w:szCs w:val="16"/>
        </w:rPr>
        <w:t>н</w:t>
      </w:r>
      <w:r>
        <w:rPr>
          <w:rFonts w:ascii="Times New Roman" w:hAnsi="Times New Roman" w:cs="Times New Roman"/>
          <w:sz w:val="16"/>
          <w:szCs w:val="16"/>
        </w:rPr>
        <w:t>а строительство, реконструкцию</w:t>
      </w:r>
      <w:r w:rsidRPr="00782ED2">
        <w:rPr>
          <w:rFonts w:ascii="Times New Roman" w:hAnsi="Times New Roman" w:cs="Times New Roman"/>
          <w:sz w:val="16"/>
          <w:szCs w:val="16"/>
        </w:rPr>
        <w:t xml:space="preserve"> объектов </w:t>
      </w:r>
    </w:p>
    <w:p w:rsidR="006B2187" w:rsidRPr="00782ED2" w:rsidRDefault="006B2187" w:rsidP="006B2187">
      <w:pPr>
        <w:pStyle w:val="ConsPlusNormal"/>
        <w:ind w:firstLine="851"/>
        <w:jc w:val="right"/>
        <w:outlineLvl w:val="0"/>
        <w:rPr>
          <w:rFonts w:ascii="Times New Roman" w:hAnsi="Times New Roman" w:cs="Times New Roman"/>
          <w:sz w:val="16"/>
          <w:szCs w:val="16"/>
        </w:rPr>
      </w:pPr>
      <w:r w:rsidRPr="00782ED2">
        <w:rPr>
          <w:rFonts w:ascii="Times New Roman" w:hAnsi="Times New Roman" w:cs="Times New Roman"/>
          <w:sz w:val="16"/>
          <w:szCs w:val="16"/>
        </w:rPr>
        <w:t xml:space="preserve">капитального строительства </w:t>
      </w:r>
    </w:p>
    <w:p w:rsidR="006B2187" w:rsidRPr="00782ED2" w:rsidRDefault="006B2187" w:rsidP="006B2187">
      <w:pPr>
        <w:pStyle w:val="ConsPlusNormal"/>
        <w:ind w:firstLine="851"/>
        <w:jc w:val="right"/>
        <w:outlineLvl w:val="0"/>
        <w:rPr>
          <w:rFonts w:ascii="Times New Roman" w:hAnsi="Times New Roman" w:cs="Times New Roman"/>
          <w:sz w:val="16"/>
          <w:szCs w:val="16"/>
        </w:rPr>
      </w:pPr>
      <w:r w:rsidRPr="00782ED2">
        <w:rPr>
          <w:rFonts w:ascii="Times New Roman" w:hAnsi="Times New Roman" w:cs="Times New Roman"/>
          <w:sz w:val="16"/>
          <w:szCs w:val="16"/>
        </w:rPr>
        <w:t>на территории  Сейкинского сельского поселения»</w:t>
      </w:r>
    </w:p>
    <w:p w:rsidR="006B2187" w:rsidRPr="00782ED2" w:rsidRDefault="006B2187" w:rsidP="006B2187">
      <w:pPr>
        <w:pStyle w:val="ConsPlusNormal"/>
        <w:ind w:firstLine="0"/>
        <w:rPr>
          <w:rFonts w:ascii="Times New Roman" w:hAnsi="Times New Roman" w:cs="Times New Roman"/>
          <w:sz w:val="16"/>
          <w:szCs w:val="16"/>
        </w:rPr>
      </w:pPr>
    </w:p>
    <w:p w:rsidR="006B2187" w:rsidRDefault="006B2187" w:rsidP="006B2187">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УВЕДОМЛЕНИЕ</w:t>
      </w:r>
    </w:p>
    <w:p w:rsidR="006B2187" w:rsidRDefault="006B2187" w:rsidP="006B2187">
      <w:pPr>
        <w:pStyle w:val="ConsPlusNonformat"/>
        <w:jc w:val="center"/>
        <w:rPr>
          <w:rFonts w:ascii="Times New Roman" w:hAnsi="Times New Roman" w:cs="Times New Roman"/>
          <w:bCs/>
          <w:sz w:val="24"/>
          <w:szCs w:val="24"/>
        </w:rPr>
      </w:pPr>
      <w:proofErr w:type="gramStart"/>
      <w:r>
        <w:rPr>
          <w:rFonts w:ascii="Times New Roman" w:hAnsi="Times New Roman" w:cs="Times New Roman"/>
          <w:bCs/>
          <w:sz w:val="24"/>
          <w:szCs w:val="24"/>
        </w:rPr>
        <w:t>ОБ ОТКАЗЕ В ВЫДАЧЕ РАЗРЕШЕНИЯ НА СТРОИТЕЛЬСТВО В СВЯЗИ С НАЛИЧИЕМ</w:t>
      </w:r>
      <w:proofErr w:type="gramEnd"/>
      <w:r>
        <w:rPr>
          <w:rFonts w:ascii="Times New Roman" w:hAnsi="Times New Roman" w:cs="Times New Roman"/>
          <w:bCs/>
          <w:sz w:val="24"/>
          <w:szCs w:val="24"/>
        </w:rPr>
        <w:t xml:space="preserve"> ОБСТОЯТЕЛЬСТВ, ПРЕДУСМОТРЕННЫХ ЧАСТЬЮ 13 СТАТЬИ 51 ГРАДОСТРОИТЕЛЬНОГО КОДЕКСА РОССИЙСКОЙ ФЕДЕРАЦИИ</w:t>
      </w:r>
    </w:p>
    <w:p w:rsidR="006B2187" w:rsidRDefault="006B2187" w:rsidP="006B2187">
      <w:pPr>
        <w:pStyle w:val="ConsPlusNonformat"/>
        <w:rPr>
          <w:rFonts w:ascii="Times New Roman" w:hAnsi="Times New Roman" w:cs="Times New Roman"/>
          <w:b/>
          <w:bCs/>
          <w:sz w:val="24"/>
          <w:szCs w:val="24"/>
        </w:rPr>
      </w:pPr>
    </w:p>
    <w:p w:rsidR="006B2187" w:rsidRDefault="006B2187" w:rsidP="006B218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Администрацией Сейкинского сельского поселения рассмотрены документы, представленные  для получения разрешения на строительство</w:t>
      </w:r>
    </w:p>
    <w:p w:rsidR="006B2187" w:rsidRDefault="006B2187" w:rsidP="006B2187">
      <w:pPr>
        <w:pStyle w:val="ConsPlusNonformat"/>
        <w:ind w:right="-545"/>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 </w:t>
      </w:r>
    </w:p>
    <w:p w:rsidR="006B2187" w:rsidRDefault="006B2187" w:rsidP="006B2187">
      <w:pPr>
        <w:pStyle w:val="ConsPlusNonformat"/>
        <w:ind w:right="-365"/>
        <w:jc w:val="both"/>
        <w:rPr>
          <w:rFonts w:ascii="Times New Roman" w:hAnsi="Times New Roman" w:cs="Times New Roman"/>
          <w:sz w:val="24"/>
          <w:szCs w:val="24"/>
        </w:rPr>
      </w:pPr>
      <w:r>
        <w:rPr>
          <w:rFonts w:ascii="Times New Roman" w:hAnsi="Times New Roman" w:cs="Times New Roman"/>
          <w:sz w:val="22"/>
          <w:szCs w:val="24"/>
        </w:rPr>
        <w:t xml:space="preserve">                                                        (наименование объекта капитального строительства)</w:t>
      </w:r>
    </w:p>
    <w:p w:rsidR="006B2187" w:rsidRDefault="006B2187" w:rsidP="006B2187">
      <w:pPr>
        <w:pStyle w:val="ConsPlusNonformat"/>
        <w:ind w:right="-545"/>
        <w:jc w:val="both"/>
        <w:rPr>
          <w:rFonts w:ascii="Times New Roman" w:hAnsi="Times New Roman" w:cs="Times New Roman"/>
          <w:sz w:val="24"/>
          <w:szCs w:val="24"/>
        </w:rPr>
      </w:pPr>
      <w:r>
        <w:rPr>
          <w:rFonts w:ascii="Times New Roman" w:hAnsi="Times New Roman" w:cs="Times New Roman"/>
          <w:sz w:val="24"/>
          <w:szCs w:val="24"/>
        </w:rPr>
        <w:t>по адресу:_________________________________________________________</w:t>
      </w:r>
    </w:p>
    <w:p w:rsidR="006B2187" w:rsidRDefault="006B2187" w:rsidP="006B218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2"/>
          <w:szCs w:val="24"/>
        </w:rPr>
        <w:t>(адрес места нахождения объекта капитального строительства)</w:t>
      </w:r>
    </w:p>
    <w:p w:rsidR="006B2187" w:rsidRDefault="006B2187" w:rsidP="006B2187">
      <w:pPr>
        <w:pStyle w:val="ConsPlusNonformat"/>
        <w:ind w:right="-545"/>
        <w:jc w:val="both"/>
        <w:rPr>
          <w:rFonts w:ascii="Times New Roman" w:hAnsi="Times New Roman" w:cs="Times New Roman"/>
          <w:sz w:val="24"/>
          <w:szCs w:val="24"/>
        </w:rPr>
      </w:pPr>
      <w:r>
        <w:rPr>
          <w:rFonts w:ascii="Times New Roman" w:hAnsi="Times New Roman" w:cs="Times New Roman"/>
          <w:sz w:val="24"/>
          <w:szCs w:val="24"/>
        </w:rPr>
        <w:t xml:space="preserve">полученные "_______" "______________ "_____", </w:t>
      </w:r>
      <w:proofErr w:type="spellStart"/>
      <w:r>
        <w:rPr>
          <w:rFonts w:ascii="Times New Roman" w:hAnsi="Times New Roman" w:cs="Times New Roman"/>
          <w:sz w:val="24"/>
          <w:szCs w:val="24"/>
        </w:rPr>
        <w:t>вх</w:t>
      </w:r>
      <w:proofErr w:type="spellEnd"/>
      <w:r>
        <w:rPr>
          <w:rFonts w:ascii="Times New Roman" w:hAnsi="Times New Roman" w:cs="Times New Roman"/>
          <w:sz w:val="24"/>
          <w:szCs w:val="24"/>
        </w:rPr>
        <w:t xml:space="preserve">. _____. </w:t>
      </w:r>
    </w:p>
    <w:p w:rsidR="006B2187" w:rsidRDefault="006B2187" w:rsidP="006B2187">
      <w:pPr>
        <w:pStyle w:val="ConsPlusNonformat"/>
        <w:ind w:right="-545"/>
        <w:rPr>
          <w:rFonts w:ascii="Times New Roman" w:hAnsi="Times New Roman" w:cs="Times New Roman"/>
          <w:sz w:val="22"/>
          <w:szCs w:val="24"/>
        </w:rPr>
      </w:pPr>
      <w:r>
        <w:rPr>
          <w:rFonts w:ascii="Times New Roman" w:hAnsi="Times New Roman" w:cs="Times New Roman"/>
          <w:sz w:val="22"/>
          <w:szCs w:val="24"/>
        </w:rPr>
        <w:t xml:space="preserve">                                      (число)                   (месяц)                       (год)</w:t>
      </w:r>
    </w:p>
    <w:p w:rsidR="006B2187" w:rsidRDefault="006B2187" w:rsidP="006B2187">
      <w:pPr>
        <w:pStyle w:val="ConsPlusNonformat"/>
        <w:rPr>
          <w:rFonts w:ascii="Times New Roman" w:hAnsi="Times New Roman" w:cs="Times New Roman"/>
          <w:sz w:val="22"/>
          <w:szCs w:val="24"/>
        </w:rPr>
      </w:pPr>
      <w:r>
        <w:rPr>
          <w:rFonts w:ascii="Times New Roman" w:hAnsi="Times New Roman" w:cs="Times New Roman"/>
          <w:sz w:val="22"/>
          <w:szCs w:val="24"/>
        </w:rPr>
        <w:t xml:space="preserve">          </w:t>
      </w:r>
    </w:p>
    <w:p w:rsidR="006B2187" w:rsidRDefault="006B2187" w:rsidP="006B2187">
      <w:pPr>
        <w:pStyle w:val="ConsPlusNonformat"/>
        <w:ind w:right="-545"/>
        <w:rPr>
          <w:rFonts w:ascii="Times New Roman" w:hAnsi="Times New Roman" w:cs="Times New Roman"/>
          <w:sz w:val="24"/>
          <w:szCs w:val="24"/>
        </w:rPr>
      </w:pPr>
      <w:r>
        <w:rPr>
          <w:rFonts w:ascii="Times New Roman" w:hAnsi="Times New Roman" w:cs="Times New Roman"/>
          <w:sz w:val="24"/>
          <w:szCs w:val="24"/>
        </w:rPr>
        <w:t xml:space="preserve">    В соответствии с частью  13  статьи  51  Градостроительного кодекса  РФ</w:t>
      </w:r>
    </w:p>
    <w:p w:rsidR="006B2187" w:rsidRDefault="006B2187" w:rsidP="006B2187">
      <w:pPr>
        <w:pStyle w:val="ConsPlusNonformat"/>
        <w:ind w:right="-545"/>
        <w:rPr>
          <w:rFonts w:ascii="Times New Roman" w:hAnsi="Times New Roman" w:cs="Times New Roman"/>
          <w:sz w:val="24"/>
          <w:szCs w:val="24"/>
        </w:rPr>
      </w:pPr>
      <w:r>
        <w:rPr>
          <w:rFonts w:ascii="Times New Roman" w:hAnsi="Times New Roman" w:cs="Times New Roman"/>
          <w:sz w:val="24"/>
          <w:szCs w:val="24"/>
        </w:rPr>
        <w:t xml:space="preserve">принято решение </w:t>
      </w:r>
      <w:proofErr w:type="gramStart"/>
      <w:r>
        <w:rPr>
          <w:rFonts w:ascii="Times New Roman" w:hAnsi="Times New Roman" w:cs="Times New Roman"/>
          <w:sz w:val="24"/>
          <w:szCs w:val="24"/>
        </w:rPr>
        <w:t>об отказе в выдаче разрешения на строительство в связи с несоответствием</w:t>
      </w:r>
      <w:proofErr w:type="gramEnd"/>
      <w:r>
        <w:rPr>
          <w:rFonts w:ascii="Times New Roman" w:hAnsi="Times New Roman" w:cs="Times New Roman"/>
          <w:sz w:val="24"/>
          <w:szCs w:val="24"/>
        </w:rPr>
        <w:t xml:space="preserve"> представленных документов __________________________________________________</w:t>
      </w:r>
    </w:p>
    <w:p w:rsidR="006B2187" w:rsidRDefault="006B2187" w:rsidP="006B2187">
      <w:pPr>
        <w:pStyle w:val="ConsPlusNonformat"/>
        <w:rPr>
          <w:rFonts w:ascii="Times New Roman" w:hAnsi="Times New Roman" w:cs="Times New Roman"/>
          <w:sz w:val="22"/>
          <w:szCs w:val="24"/>
        </w:rPr>
      </w:pPr>
      <w:r>
        <w:rPr>
          <w:rFonts w:ascii="Times New Roman" w:hAnsi="Times New Roman" w:cs="Times New Roman"/>
          <w:sz w:val="22"/>
          <w:szCs w:val="24"/>
        </w:rPr>
        <w:t xml:space="preserve"> </w:t>
      </w:r>
      <w:proofErr w:type="gramStart"/>
      <w:r>
        <w:rPr>
          <w:rFonts w:ascii="Times New Roman" w:hAnsi="Times New Roman" w:cs="Times New Roman"/>
          <w:sz w:val="22"/>
          <w:szCs w:val="24"/>
        </w:rPr>
        <w:t xml:space="preserve">(указываются требования градостроительного плана земельного участка   </w:t>
      </w:r>
      <w:proofErr w:type="gramEnd"/>
    </w:p>
    <w:p w:rsidR="006B2187" w:rsidRDefault="006B2187" w:rsidP="006B2187">
      <w:pPr>
        <w:pStyle w:val="ConsPlusNonformat"/>
        <w:ind w:right="-545"/>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6B2187" w:rsidRDefault="006B2187" w:rsidP="006B2187">
      <w:pPr>
        <w:pStyle w:val="ConsPlusNonformat"/>
        <w:rPr>
          <w:rFonts w:ascii="Times New Roman" w:hAnsi="Times New Roman" w:cs="Times New Roman"/>
          <w:sz w:val="22"/>
          <w:szCs w:val="24"/>
        </w:rPr>
      </w:pPr>
      <w:r>
        <w:rPr>
          <w:rFonts w:ascii="Times New Roman" w:hAnsi="Times New Roman" w:cs="Times New Roman"/>
          <w:sz w:val="22"/>
          <w:szCs w:val="24"/>
        </w:rPr>
        <w:t xml:space="preserve">(или) требования, установленные в разрешении на отклонение от </w:t>
      </w:r>
      <w:proofErr w:type="gramStart"/>
      <w:r>
        <w:rPr>
          <w:rFonts w:ascii="Times New Roman" w:hAnsi="Times New Roman" w:cs="Times New Roman"/>
          <w:sz w:val="22"/>
          <w:szCs w:val="24"/>
        </w:rPr>
        <w:t>предельных</w:t>
      </w:r>
      <w:proofErr w:type="gramEnd"/>
    </w:p>
    <w:p w:rsidR="006B2187" w:rsidRDefault="006B2187" w:rsidP="006B2187">
      <w:pPr>
        <w:pStyle w:val="ConsPlusNonformat"/>
        <w:ind w:right="-545"/>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6B2187" w:rsidRDefault="006B2187" w:rsidP="006B2187">
      <w:pPr>
        <w:pStyle w:val="ConsPlusNonformat"/>
        <w:ind w:right="-545"/>
        <w:rPr>
          <w:rFonts w:ascii="Times New Roman" w:hAnsi="Times New Roman" w:cs="Times New Roman"/>
          <w:sz w:val="22"/>
          <w:szCs w:val="24"/>
        </w:rPr>
      </w:pPr>
      <w:proofErr w:type="gramStart"/>
      <w:r>
        <w:rPr>
          <w:rFonts w:ascii="Times New Roman" w:hAnsi="Times New Roman" w:cs="Times New Roman"/>
          <w:sz w:val="22"/>
          <w:szCs w:val="24"/>
        </w:rPr>
        <w:t>параметров разрешенного строительства, реконструкции (в случае выдачи лицу</w:t>
      </w:r>
      <w:proofErr w:type="gramEnd"/>
    </w:p>
    <w:p w:rsidR="006B2187" w:rsidRDefault="006B2187" w:rsidP="006B2187">
      <w:pPr>
        <w:pStyle w:val="ConsPlusNonformat"/>
        <w:ind w:right="-545"/>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6B2187" w:rsidRDefault="006B2187" w:rsidP="006B2187">
      <w:pPr>
        <w:pStyle w:val="ConsPlusNonformat"/>
        <w:ind w:right="-545"/>
        <w:rPr>
          <w:rFonts w:ascii="Times New Roman" w:hAnsi="Times New Roman" w:cs="Times New Roman"/>
          <w:sz w:val="24"/>
          <w:szCs w:val="24"/>
        </w:rPr>
      </w:pPr>
      <w:proofErr w:type="gramStart"/>
      <w:r>
        <w:rPr>
          <w:rFonts w:ascii="Times New Roman" w:hAnsi="Times New Roman" w:cs="Times New Roman"/>
          <w:sz w:val="24"/>
          <w:szCs w:val="24"/>
        </w:rPr>
        <w:t>такого разрешения), которым установлено несоответствие, с описанием   отклонений от них)</w:t>
      </w:r>
      <w:proofErr w:type="gramEnd"/>
    </w:p>
    <w:p w:rsidR="006B2187" w:rsidRDefault="006B2187" w:rsidP="006B2187">
      <w:pPr>
        <w:pStyle w:val="ConsPlusNonformat"/>
        <w:ind w:right="-545"/>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6B2187" w:rsidRDefault="006B2187" w:rsidP="006B218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Согласно части 14  статьи 51  Градостроительного  кодекса  РФ  отказ  в выдаче разрешения  на  строительство  может  быть  оспорен  застройщиком  в судебном порядке.</w:t>
      </w:r>
    </w:p>
    <w:p w:rsidR="006B2187" w:rsidRDefault="006B2187" w:rsidP="006B2187">
      <w:pPr>
        <w:pStyle w:val="ConsPlusNonformat"/>
        <w:rPr>
          <w:rFonts w:ascii="Times New Roman" w:hAnsi="Times New Roman" w:cs="Times New Roman"/>
          <w:sz w:val="24"/>
          <w:szCs w:val="24"/>
        </w:rPr>
      </w:pPr>
    </w:p>
    <w:p w:rsidR="006B2187" w:rsidRDefault="006B2187" w:rsidP="006B2187">
      <w:pPr>
        <w:pStyle w:val="ConsPlusNonformat"/>
        <w:ind w:right="-545"/>
        <w:rPr>
          <w:rFonts w:ascii="Times New Roman" w:hAnsi="Times New Roman" w:cs="Times New Roman"/>
          <w:sz w:val="24"/>
          <w:szCs w:val="24"/>
        </w:rPr>
      </w:pPr>
      <w:r>
        <w:rPr>
          <w:rFonts w:ascii="Times New Roman" w:hAnsi="Times New Roman" w:cs="Times New Roman"/>
          <w:sz w:val="24"/>
          <w:szCs w:val="24"/>
        </w:rPr>
        <w:t>Специалист администрации ________________   __________________________</w:t>
      </w:r>
    </w:p>
    <w:p w:rsidR="006B2187" w:rsidRDefault="006B2187" w:rsidP="006B2187">
      <w:pPr>
        <w:pStyle w:val="ConsPlusNonformat"/>
        <w:rPr>
          <w:rFonts w:ascii="Times New Roman" w:hAnsi="Times New Roman" w:cs="Times New Roman"/>
          <w:sz w:val="24"/>
          <w:szCs w:val="24"/>
        </w:rPr>
      </w:pPr>
      <w:r>
        <w:rPr>
          <w:rFonts w:ascii="Times New Roman" w:hAnsi="Times New Roman" w:cs="Times New Roman"/>
          <w:sz w:val="24"/>
          <w:szCs w:val="24"/>
        </w:rPr>
        <w:t xml:space="preserve">                                                                                   (Ф.И.О.)                                (подпись)                               </w:t>
      </w:r>
    </w:p>
    <w:p w:rsidR="006B2187" w:rsidRDefault="006B2187" w:rsidP="006B2187">
      <w:pPr>
        <w:pStyle w:val="ConsPlusNonformat"/>
        <w:rPr>
          <w:rFonts w:ascii="Times New Roman" w:hAnsi="Times New Roman" w:cs="Times New Roman"/>
          <w:sz w:val="24"/>
          <w:szCs w:val="24"/>
        </w:rPr>
      </w:pPr>
      <w:r>
        <w:rPr>
          <w:rFonts w:ascii="Times New Roman" w:hAnsi="Times New Roman" w:cs="Times New Roman"/>
          <w:sz w:val="24"/>
          <w:szCs w:val="24"/>
        </w:rPr>
        <w:t>М.П.</w:t>
      </w:r>
    </w:p>
    <w:p w:rsidR="006B2187" w:rsidRDefault="006B2187" w:rsidP="006B2187">
      <w:pPr>
        <w:pStyle w:val="ConsPlusNonformat"/>
        <w:ind w:right="-545"/>
        <w:jc w:val="both"/>
        <w:rPr>
          <w:rFonts w:ascii="Times New Roman" w:hAnsi="Times New Roman" w:cs="Times New Roman"/>
          <w:sz w:val="24"/>
          <w:szCs w:val="24"/>
        </w:rPr>
      </w:pPr>
      <w:r>
        <w:rPr>
          <w:rFonts w:ascii="Times New Roman" w:hAnsi="Times New Roman" w:cs="Times New Roman"/>
          <w:sz w:val="24"/>
          <w:szCs w:val="24"/>
        </w:rPr>
        <w:t xml:space="preserve">    </w:t>
      </w:r>
    </w:p>
    <w:p w:rsidR="006B2187" w:rsidRDefault="006B2187" w:rsidP="006B2187">
      <w:pPr>
        <w:pStyle w:val="ConsPlusNonformat"/>
        <w:ind w:right="-545"/>
        <w:jc w:val="both"/>
        <w:rPr>
          <w:rFonts w:ascii="Times New Roman" w:hAnsi="Times New Roman" w:cs="Times New Roman"/>
          <w:sz w:val="24"/>
          <w:szCs w:val="24"/>
        </w:rPr>
      </w:pPr>
    </w:p>
    <w:p w:rsidR="006B2187" w:rsidRDefault="006B2187" w:rsidP="006B2187">
      <w:pPr>
        <w:pStyle w:val="ConsPlusNonformat"/>
        <w:rPr>
          <w:rFonts w:ascii="Times New Roman" w:hAnsi="Times New Roman" w:cs="Times New Roman"/>
          <w:sz w:val="24"/>
          <w:szCs w:val="24"/>
        </w:rPr>
      </w:pPr>
      <w:r>
        <w:rPr>
          <w:rFonts w:ascii="Times New Roman" w:hAnsi="Times New Roman" w:cs="Times New Roman"/>
          <w:sz w:val="24"/>
          <w:szCs w:val="24"/>
        </w:rPr>
        <w:t>Уведомление  об  отказе  в  выдаче разрешения на строительство получено      "_______" "______________ "___________________</w:t>
      </w:r>
    </w:p>
    <w:p w:rsidR="006B2187" w:rsidRDefault="006B2187" w:rsidP="006B2187">
      <w:pPr>
        <w:pStyle w:val="ConsPlusNonformat"/>
        <w:ind w:right="-545"/>
        <w:rPr>
          <w:rFonts w:ascii="Times New Roman" w:hAnsi="Times New Roman" w:cs="Times New Roman"/>
          <w:sz w:val="24"/>
          <w:szCs w:val="24"/>
        </w:rPr>
      </w:pPr>
      <w:r>
        <w:rPr>
          <w:rFonts w:ascii="Times New Roman" w:hAnsi="Times New Roman" w:cs="Times New Roman"/>
          <w:sz w:val="24"/>
          <w:szCs w:val="24"/>
        </w:rPr>
        <w:t>________________________________          ___________ ______________________</w:t>
      </w:r>
    </w:p>
    <w:p w:rsidR="006B2187" w:rsidRDefault="006B2187" w:rsidP="006B2187">
      <w:pPr>
        <w:pStyle w:val="ConsPlusNonformat"/>
        <w:rPr>
          <w:rFonts w:ascii="Times New Roman" w:hAnsi="Times New Roman" w:cs="Times New Roman"/>
          <w:sz w:val="22"/>
          <w:szCs w:val="24"/>
        </w:rPr>
      </w:pPr>
      <w:r>
        <w:rPr>
          <w:rFonts w:ascii="Times New Roman" w:hAnsi="Times New Roman" w:cs="Times New Roman"/>
          <w:sz w:val="22"/>
          <w:szCs w:val="24"/>
        </w:rPr>
        <w:t xml:space="preserve">   (должность уполномоченного лица)                                            (подпись)                  (Ф.И.О.)</w:t>
      </w:r>
    </w:p>
    <w:p w:rsidR="006B2187" w:rsidRDefault="006B2187" w:rsidP="006B218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6B2187" w:rsidRDefault="006B2187" w:rsidP="006B2187">
      <w:pPr>
        <w:pStyle w:val="ConsPlusNormal"/>
        <w:ind w:firstLine="0"/>
        <w:jc w:val="center"/>
        <w:outlineLvl w:val="1"/>
        <w:rPr>
          <w:rFonts w:ascii="Times New Roman" w:hAnsi="Times New Roman" w:cs="Times New Roman"/>
          <w:sz w:val="28"/>
          <w:szCs w:val="28"/>
        </w:rPr>
      </w:pPr>
      <w:r>
        <w:rPr>
          <w:rFonts w:ascii="Times New Roman" w:hAnsi="Times New Roman" w:cs="Times New Roman"/>
          <w:sz w:val="28"/>
          <w:szCs w:val="28"/>
        </w:rPr>
        <w:t xml:space="preserve">                                                                                                            </w:t>
      </w:r>
    </w:p>
    <w:p w:rsidR="006B2187" w:rsidRPr="00782ED2" w:rsidRDefault="006B2187" w:rsidP="006B2187">
      <w:pPr>
        <w:pStyle w:val="ConsPlusNormal"/>
        <w:pageBreakBefore/>
        <w:ind w:firstLine="0"/>
        <w:jc w:val="right"/>
        <w:outlineLvl w:val="1"/>
        <w:rPr>
          <w:rFonts w:ascii="Times New Roman" w:hAnsi="Times New Roman" w:cs="Times New Roman"/>
          <w:sz w:val="16"/>
          <w:szCs w:val="16"/>
        </w:rPr>
      </w:pPr>
      <w:r>
        <w:rPr>
          <w:rFonts w:ascii="Times New Roman" w:hAnsi="Times New Roman" w:cs="Times New Roman"/>
          <w:sz w:val="28"/>
          <w:szCs w:val="28"/>
        </w:rPr>
        <w:lastRenderedPageBreak/>
        <w:t xml:space="preserve">                                                               </w:t>
      </w:r>
      <w:r w:rsidRPr="00782ED2">
        <w:rPr>
          <w:rFonts w:ascii="Times New Roman" w:hAnsi="Times New Roman" w:cs="Times New Roman"/>
          <w:sz w:val="16"/>
          <w:szCs w:val="16"/>
        </w:rPr>
        <w:t xml:space="preserve">Приложение </w:t>
      </w:r>
      <w:r w:rsidR="006478B7">
        <w:rPr>
          <w:rFonts w:ascii="Times New Roman" w:hAnsi="Times New Roman" w:cs="Times New Roman"/>
          <w:sz w:val="16"/>
          <w:szCs w:val="16"/>
        </w:rPr>
        <w:t>4</w:t>
      </w:r>
    </w:p>
    <w:p w:rsidR="006B2187" w:rsidRPr="00782ED2" w:rsidRDefault="006B2187" w:rsidP="006B2187">
      <w:pPr>
        <w:tabs>
          <w:tab w:val="left" w:pos="1260"/>
        </w:tabs>
        <w:spacing w:after="0"/>
        <w:jc w:val="right"/>
        <w:rPr>
          <w:rFonts w:ascii="Times New Roman" w:hAnsi="Times New Roman"/>
          <w:sz w:val="16"/>
          <w:szCs w:val="16"/>
        </w:rPr>
      </w:pPr>
      <w:r w:rsidRPr="00782ED2">
        <w:rPr>
          <w:rFonts w:ascii="Times New Roman" w:hAnsi="Times New Roman"/>
          <w:sz w:val="16"/>
          <w:szCs w:val="16"/>
        </w:rPr>
        <w:t>к Административному регламенту</w:t>
      </w:r>
    </w:p>
    <w:p w:rsidR="006B2187" w:rsidRPr="00782ED2" w:rsidRDefault="006B2187" w:rsidP="006B2187">
      <w:pPr>
        <w:pStyle w:val="ConsPlusNormal"/>
        <w:ind w:firstLine="851"/>
        <w:jc w:val="right"/>
        <w:outlineLvl w:val="0"/>
        <w:rPr>
          <w:rFonts w:ascii="Times New Roman" w:hAnsi="Times New Roman" w:cs="Times New Roman"/>
          <w:sz w:val="16"/>
          <w:szCs w:val="16"/>
        </w:rPr>
      </w:pPr>
      <w:r w:rsidRPr="00782ED2">
        <w:rPr>
          <w:rFonts w:ascii="Times New Roman" w:hAnsi="Times New Roman" w:cs="Times New Roman"/>
          <w:sz w:val="16"/>
          <w:szCs w:val="16"/>
        </w:rPr>
        <w:t xml:space="preserve">предоставления </w:t>
      </w:r>
      <w:proofErr w:type="gramStart"/>
      <w:r w:rsidRPr="00782ED2">
        <w:rPr>
          <w:rFonts w:ascii="Times New Roman" w:hAnsi="Times New Roman" w:cs="Times New Roman"/>
          <w:sz w:val="16"/>
          <w:szCs w:val="16"/>
        </w:rPr>
        <w:t>муниципальной</w:t>
      </w:r>
      <w:proofErr w:type="gramEnd"/>
      <w:r w:rsidRPr="00782ED2">
        <w:rPr>
          <w:rFonts w:ascii="Times New Roman" w:hAnsi="Times New Roman" w:cs="Times New Roman"/>
          <w:sz w:val="16"/>
          <w:szCs w:val="16"/>
        </w:rPr>
        <w:t xml:space="preserve"> </w:t>
      </w:r>
    </w:p>
    <w:p w:rsidR="006B2187" w:rsidRPr="00782ED2" w:rsidRDefault="006B2187" w:rsidP="006B2187">
      <w:pPr>
        <w:pStyle w:val="ConsPlusNormal"/>
        <w:ind w:firstLine="851"/>
        <w:jc w:val="right"/>
        <w:outlineLvl w:val="0"/>
        <w:rPr>
          <w:rFonts w:ascii="Times New Roman" w:hAnsi="Times New Roman" w:cs="Times New Roman"/>
          <w:sz w:val="16"/>
          <w:szCs w:val="16"/>
        </w:rPr>
      </w:pPr>
      <w:r w:rsidRPr="00782ED2">
        <w:rPr>
          <w:rFonts w:ascii="Times New Roman" w:hAnsi="Times New Roman" w:cs="Times New Roman"/>
          <w:sz w:val="16"/>
          <w:szCs w:val="16"/>
        </w:rPr>
        <w:t xml:space="preserve">услуги «Выдача разрешений </w:t>
      </w:r>
    </w:p>
    <w:p w:rsidR="006B2187" w:rsidRPr="00782ED2" w:rsidRDefault="006B2187" w:rsidP="006B2187">
      <w:pPr>
        <w:pStyle w:val="ConsPlusNormal"/>
        <w:ind w:firstLine="851"/>
        <w:jc w:val="right"/>
        <w:outlineLvl w:val="0"/>
        <w:rPr>
          <w:rFonts w:ascii="Times New Roman" w:hAnsi="Times New Roman" w:cs="Times New Roman"/>
          <w:sz w:val="16"/>
          <w:szCs w:val="16"/>
        </w:rPr>
      </w:pPr>
      <w:r>
        <w:rPr>
          <w:rFonts w:ascii="Times New Roman" w:hAnsi="Times New Roman" w:cs="Times New Roman"/>
          <w:sz w:val="16"/>
          <w:szCs w:val="16"/>
        </w:rPr>
        <w:t>на строительство, реконструкцию</w:t>
      </w:r>
      <w:r w:rsidRPr="00782ED2">
        <w:rPr>
          <w:rFonts w:ascii="Times New Roman" w:hAnsi="Times New Roman" w:cs="Times New Roman"/>
          <w:sz w:val="16"/>
          <w:szCs w:val="16"/>
        </w:rPr>
        <w:t xml:space="preserve"> </w:t>
      </w:r>
    </w:p>
    <w:p w:rsidR="006B2187" w:rsidRPr="00782ED2" w:rsidRDefault="006B2187" w:rsidP="006B2187">
      <w:pPr>
        <w:pStyle w:val="ConsPlusNormal"/>
        <w:ind w:firstLine="851"/>
        <w:jc w:val="right"/>
        <w:outlineLvl w:val="0"/>
        <w:rPr>
          <w:rFonts w:ascii="Times New Roman" w:hAnsi="Times New Roman" w:cs="Times New Roman"/>
          <w:sz w:val="16"/>
          <w:szCs w:val="16"/>
        </w:rPr>
      </w:pPr>
      <w:r>
        <w:rPr>
          <w:rFonts w:ascii="Times New Roman" w:hAnsi="Times New Roman" w:cs="Times New Roman"/>
          <w:sz w:val="16"/>
          <w:szCs w:val="16"/>
        </w:rPr>
        <w:t xml:space="preserve">объектов </w:t>
      </w:r>
      <w:r w:rsidRPr="00782ED2">
        <w:rPr>
          <w:rFonts w:ascii="Times New Roman" w:hAnsi="Times New Roman" w:cs="Times New Roman"/>
          <w:sz w:val="16"/>
          <w:szCs w:val="16"/>
        </w:rPr>
        <w:t xml:space="preserve"> капитального строительства </w:t>
      </w:r>
    </w:p>
    <w:p w:rsidR="006B2187" w:rsidRPr="00782ED2" w:rsidRDefault="006B2187" w:rsidP="006B2187">
      <w:pPr>
        <w:pStyle w:val="ConsPlusNormal"/>
        <w:ind w:firstLine="851"/>
        <w:jc w:val="right"/>
        <w:outlineLvl w:val="0"/>
        <w:rPr>
          <w:rFonts w:ascii="Times New Roman" w:hAnsi="Times New Roman" w:cs="Times New Roman"/>
          <w:sz w:val="16"/>
          <w:szCs w:val="16"/>
        </w:rPr>
      </w:pPr>
      <w:r w:rsidRPr="00782ED2">
        <w:rPr>
          <w:rFonts w:ascii="Times New Roman" w:hAnsi="Times New Roman" w:cs="Times New Roman"/>
          <w:sz w:val="16"/>
          <w:szCs w:val="16"/>
        </w:rPr>
        <w:t>на территории  Сейкинского сельского поселения»</w:t>
      </w:r>
    </w:p>
    <w:p w:rsidR="006B2187" w:rsidRDefault="006B2187" w:rsidP="006B2187">
      <w:pPr>
        <w:pStyle w:val="ConsPlusNormal"/>
        <w:ind w:firstLine="851"/>
        <w:jc w:val="right"/>
        <w:outlineLvl w:val="0"/>
        <w:rPr>
          <w:rFonts w:ascii="Times New Roman" w:hAnsi="Times New Roman" w:cs="Times New Roman"/>
          <w:sz w:val="16"/>
          <w:szCs w:val="16"/>
        </w:rPr>
      </w:pPr>
    </w:p>
    <w:p w:rsidR="006B2187" w:rsidRDefault="006B2187" w:rsidP="006B2187">
      <w:pPr>
        <w:pBdr>
          <w:bottom w:val="single" w:sz="4" w:space="1" w:color="auto"/>
        </w:pBdr>
        <w:spacing w:after="0"/>
        <w:ind w:left="4253"/>
        <w:rPr>
          <w:rFonts w:ascii="Times New Roman" w:hAnsi="Times New Roman"/>
          <w:sz w:val="24"/>
          <w:szCs w:val="24"/>
        </w:rPr>
      </w:pPr>
      <w:r>
        <w:rPr>
          <w:rFonts w:ascii="Times New Roman" w:hAnsi="Times New Roman"/>
          <w:sz w:val="24"/>
          <w:szCs w:val="24"/>
        </w:rPr>
        <w:t xml:space="preserve">Кому  </w:t>
      </w:r>
    </w:p>
    <w:p w:rsidR="006B2187" w:rsidRDefault="006B2187" w:rsidP="006B2187">
      <w:pPr>
        <w:spacing w:after="0"/>
        <w:ind w:left="4253"/>
        <w:jc w:val="center"/>
        <w:rPr>
          <w:rFonts w:ascii="Times New Roman" w:hAnsi="Times New Roman"/>
          <w:sz w:val="20"/>
          <w:szCs w:val="24"/>
        </w:rPr>
      </w:pPr>
      <w:r>
        <w:rPr>
          <w:rFonts w:ascii="Times New Roman" w:hAnsi="Times New Roman"/>
          <w:sz w:val="20"/>
          <w:szCs w:val="24"/>
        </w:rPr>
        <w:t>(наименование застройщика)</w:t>
      </w:r>
    </w:p>
    <w:p w:rsidR="006B2187" w:rsidRDefault="006B2187" w:rsidP="006B2187">
      <w:pPr>
        <w:spacing w:after="0"/>
        <w:ind w:left="4253"/>
        <w:jc w:val="center"/>
        <w:rPr>
          <w:rFonts w:ascii="Times New Roman" w:hAnsi="Times New Roman"/>
          <w:sz w:val="20"/>
          <w:szCs w:val="24"/>
        </w:rPr>
      </w:pPr>
      <w:r>
        <w:rPr>
          <w:rFonts w:ascii="Times New Roman" w:hAnsi="Times New Roman"/>
          <w:szCs w:val="24"/>
        </w:rPr>
        <w:t xml:space="preserve"> </w:t>
      </w:r>
      <w:proofErr w:type="gramStart"/>
      <w:r>
        <w:rPr>
          <w:rFonts w:ascii="Times New Roman" w:hAnsi="Times New Roman"/>
          <w:sz w:val="20"/>
          <w:szCs w:val="24"/>
        </w:rPr>
        <w:t xml:space="preserve">(фамилия, имя, отчество – для граждан, </w:t>
      </w:r>
      <w:proofErr w:type="gramEnd"/>
    </w:p>
    <w:p w:rsidR="006B2187" w:rsidRDefault="006B2187" w:rsidP="006B2187">
      <w:pPr>
        <w:spacing w:after="0"/>
        <w:ind w:left="4253"/>
        <w:jc w:val="center"/>
        <w:rPr>
          <w:rFonts w:ascii="Times New Roman" w:hAnsi="Times New Roman"/>
          <w:sz w:val="20"/>
          <w:szCs w:val="24"/>
        </w:rPr>
      </w:pPr>
      <w:r>
        <w:rPr>
          <w:rFonts w:ascii="Times New Roman" w:hAnsi="Times New Roman"/>
          <w:sz w:val="20"/>
          <w:szCs w:val="24"/>
        </w:rPr>
        <w:t>полное наименование организации – для юридических лиц</w:t>
      </w:r>
      <w:proofErr w:type="gramStart"/>
      <w:r>
        <w:rPr>
          <w:rFonts w:ascii="Times New Roman" w:hAnsi="Times New Roman"/>
          <w:sz w:val="20"/>
          <w:szCs w:val="24"/>
        </w:rPr>
        <w:t>,)</w:t>
      </w:r>
      <w:proofErr w:type="gramEnd"/>
    </w:p>
    <w:p w:rsidR="006B2187" w:rsidRDefault="006B2187" w:rsidP="006B2187">
      <w:pPr>
        <w:spacing w:after="0"/>
        <w:ind w:left="4253"/>
        <w:jc w:val="center"/>
        <w:rPr>
          <w:rFonts w:ascii="Times New Roman" w:hAnsi="Times New Roman"/>
          <w:szCs w:val="24"/>
        </w:rPr>
      </w:pPr>
      <w:r>
        <w:rPr>
          <w:rFonts w:ascii="Times New Roman" w:hAnsi="Times New Roman"/>
          <w:szCs w:val="24"/>
        </w:rPr>
        <w:t>___________________________________________</w:t>
      </w:r>
    </w:p>
    <w:p w:rsidR="006B2187" w:rsidRDefault="006B2187" w:rsidP="006B2187">
      <w:pPr>
        <w:spacing w:after="0"/>
        <w:ind w:left="4253"/>
        <w:jc w:val="center"/>
        <w:rPr>
          <w:rFonts w:ascii="Times New Roman" w:hAnsi="Times New Roman"/>
          <w:sz w:val="20"/>
          <w:szCs w:val="24"/>
        </w:rPr>
      </w:pPr>
      <w:r>
        <w:rPr>
          <w:rFonts w:ascii="Times New Roman" w:hAnsi="Times New Roman"/>
          <w:sz w:val="20"/>
          <w:szCs w:val="24"/>
        </w:rPr>
        <w:t xml:space="preserve"> (его почтовый индекс и адрес)</w:t>
      </w:r>
    </w:p>
    <w:p w:rsidR="006B2187" w:rsidRDefault="006B2187" w:rsidP="006B2187">
      <w:pPr>
        <w:spacing w:after="0"/>
        <w:jc w:val="center"/>
        <w:rPr>
          <w:rFonts w:ascii="Times New Roman" w:hAnsi="Times New Roman"/>
          <w:b/>
          <w:bCs/>
          <w:sz w:val="24"/>
          <w:szCs w:val="24"/>
        </w:rPr>
      </w:pPr>
      <w:r>
        <w:rPr>
          <w:rFonts w:ascii="Times New Roman" w:hAnsi="Times New Roman"/>
          <w:b/>
          <w:bCs/>
          <w:sz w:val="24"/>
          <w:szCs w:val="24"/>
        </w:rPr>
        <w:t>РАЗРЕШЕНИЕ</w:t>
      </w:r>
      <w:r>
        <w:rPr>
          <w:rFonts w:ascii="Times New Roman" w:hAnsi="Times New Roman"/>
          <w:b/>
          <w:bCs/>
          <w:sz w:val="24"/>
          <w:szCs w:val="24"/>
        </w:rPr>
        <w:br/>
        <w:t>на строительство</w:t>
      </w:r>
    </w:p>
    <w:p w:rsidR="006B2187" w:rsidRDefault="006B2187" w:rsidP="006B2187">
      <w:pPr>
        <w:spacing w:after="0"/>
        <w:jc w:val="center"/>
        <w:rPr>
          <w:rFonts w:ascii="Times New Roman" w:hAnsi="Times New Roman"/>
          <w:b/>
          <w:bCs/>
          <w:sz w:val="24"/>
          <w:szCs w:val="24"/>
        </w:rPr>
      </w:pPr>
      <w:r>
        <w:rPr>
          <w:rFonts w:ascii="Times New Roman" w:hAnsi="Times New Roman"/>
          <w:b/>
          <w:bCs/>
          <w:sz w:val="24"/>
          <w:szCs w:val="24"/>
        </w:rPr>
        <w:t xml:space="preserve">№ </w:t>
      </w:r>
      <w:r>
        <w:rPr>
          <w:rFonts w:ascii="Times New Roman" w:hAnsi="Times New Roman"/>
          <w:b/>
          <w:bCs/>
          <w:sz w:val="24"/>
          <w:szCs w:val="24"/>
          <w:lang w:val="en-US"/>
        </w:rPr>
        <w:t>RU</w:t>
      </w:r>
      <w:r>
        <w:rPr>
          <w:rFonts w:ascii="Times New Roman" w:hAnsi="Times New Roman"/>
          <w:b/>
          <w:bCs/>
          <w:sz w:val="24"/>
          <w:szCs w:val="24"/>
        </w:rPr>
        <w:t>02509306-005-2012ж</w:t>
      </w:r>
    </w:p>
    <w:p w:rsidR="006B2187" w:rsidRDefault="006B2187" w:rsidP="006B2187">
      <w:pPr>
        <w:spacing w:after="0"/>
        <w:jc w:val="center"/>
        <w:rPr>
          <w:rFonts w:ascii="Times New Roman" w:hAnsi="Times New Roman"/>
          <w:b/>
          <w:i/>
          <w:sz w:val="24"/>
          <w:szCs w:val="24"/>
        </w:rPr>
      </w:pPr>
      <w:r>
        <w:rPr>
          <w:rFonts w:ascii="Times New Roman" w:hAnsi="Times New Roman"/>
          <w:b/>
          <w:i/>
          <w:sz w:val="24"/>
          <w:szCs w:val="24"/>
        </w:rPr>
        <w:t xml:space="preserve">Сельская администрация Сейкинского сельского поселения </w:t>
      </w:r>
    </w:p>
    <w:p w:rsidR="006B2187" w:rsidRDefault="006B2187" w:rsidP="006B2187">
      <w:pPr>
        <w:spacing w:after="0"/>
        <w:jc w:val="center"/>
        <w:rPr>
          <w:rFonts w:ascii="Times New Roman" w:hAnsi="Times New Roman"/>
          <w:b/>
          <w:i/>
          <w:sz w:val="24"/>
          <w:szCs w:val="24"/>
        </w:rPr>
      </w:pPr>
      <w:r>
        <w:rPr>
          <w:rFonts w:ascii="Times New Roman" w:hAnsi="Times New Roman"/>
          <w:b/>
          <w:i/>
          <w:sz w:val="24"/>
          <w:szCs w:val="24"/>
        </w:rPr>
        <w:t>Чойского района Республики Алтай,</w:t>
      </w:r>
    </w:p>
    <w:p w:rsidR="006B2187" w:rsidRDefault="006B2187" w:rsidP="006B2187">
      <w:pPr>
        <w:pBdr>
          <w:top w:val="single" w:sz="4" w:space="1" w:color="auto"/>
        </w:pBdr>
        <w:spacing w:after="0"/>
        <w:ind w:right="141"/>
        <w:jc w:val="center"/>
        <w:rPr>
          <w:rFonts w:ascii="Times New Roman" w:hAnsi="Times New Roman"/>
          <w:sz w:val="20"/>
          <w:szCs w:val="20"/>
        </w:rPr>
      </w:pPr>
      <w:r>
        <w:rPr>
          <w:rFonts w:ascii="Times New Roman" w:hAnsi="Times New Roman"/>
          <w:sz w:val="20"/>
          <w:szCs w:val="20"/>
        </w:rPr>
        <w:t xml:space="preserve">(наименование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 </w:t>
      </w:r>
      <w:proofErr w:type="gramStart"/>
      <w:r>
        <w:rPr>
          <w:rFonts w:ascii="Times New Roman" w:hAnsi="Times New Roman"/>
          <w:sz w:val="20"/>
          <w:szCs w:val="20"/>
        </w:rPr>
        <w:t>осуществляющих</w:t>
      </w:r>
      <w:proofErr w:type="gramEnd"/>
      <w:r>
        <w:rPr>
          <w:rFonts w:ascii="Times New Roman" w:hAnsi="Times New Roman"/>
          <w:sz w:val="20"/>
          <w:szCs w:val="20"/>
        </w:rPr>
        <w:t xml:space="preserve"> выдачу разрешения на строительство)</w:t>
      </w:r>
    </w:p>
    <w:p w:rsidR="006B2187" w:rsidRDefault="006B2187" w:rsidP="006B2187">
      <w:pPr>
        <w:spacing w:after="0"/>
        <w:jc w:val="both"/>
        <w:rPr>
          <w:rFonts w:ascii="Times New Roman" w:hAnsi="Times New Roman"/>
          <w:sz w:val="20"/>
          <w:szCs w:val="20"/>
        </w:rPr>
      </w:pPr>
      <w:r>
        <w:rPr>
          <w:rFonts w:ascii="Times New Roman" w:hAnsi="Times New Roman"/>
          <w:sz w:val="20"/>
          <w:szCs w:val="20"/>
        </w:rPr>
        <w:t xml:space="preserve">руководствуясь статьей 51 Градостроительного кодекса Российской Федерации, разрешает </w:t>
      </w:r>
      <w:r>
        <w:rPr>
          <w:rFonts w:ascii="Times New Roman" w:hAnsi="Times New Roman"/>
          <w:sz w:val="20"/>
          <w:szCs w:val="20"/>
          <w:u w:val="single"/>
        </w:rPr>
        <w:t xml:space="preserve">строительство, </w:t>
      </w:r>
      <w:r>
        <w:rPr>
          <w:rFonts w:ascii="Times New Roman" w:hAnsi="Times New Roman"/>
          <w:strike/>
          <w:sz w:val="20"/>
          <w:szCs w:val="20"/>
          <w:u w:val="single"/>
        </w:rPr>
        <w:t>реконструкцию, капитальный ремонт</w:t>
      </w:r>
      <w:r>
        <w:rPr>
          <w:rFonts w:ascii="Times New Roman" w:hAnsi="Times New Roman"/>
          <w:sz w:val="20"/>
          <w:szCs w:val="20"/>
        </w:rPr>
        <w:t xml:space="preserve"> объекта капитального строительства</w:t>
      </w:r>
    </w:p>
    <w:p w:rsidR="006B2187" w:rsidRDefault="006B2187" w:rsidP="006B2187">
      <w:pPr>
        <w:spacing w:after="0"/>
        <w:ind w:right="4178"/>
        <w:jc w:val="center"/>
        <w:rPr>
          <w:rFonts w:ascii="Times New Roman" w:hAnsi="Times New Roman"/>
          <w:sz w:val="20"/>
          <w:szCs w:val="20"/>
        </w:rPr>
      </w:pPr>
      <w:r>
        <w:rPr>
          <w:rFonts w:ascii="Times New Roman" w:hAnsi="Times New Roman"/>
          <w:sz w:val="20"/>
          <w:szCs w:val="20"/>
        </w:rPr>
        <w:t>(ненужное зачеркнуть)</w:t>
      </w:r>
    </w:p>
    <w:p w:rsidR="006B2187" w:rsidRDefault="006B2187" w:rsidP="006B2187">
      <w:pPr>
        <w:spacing w:after="0"/>
        <w:ind w:right="4178"/>
        <w:jc w:val="center"/>
        <w:rPr>
          <w:rFonts w:ascii="Times New Roman" w:hAnsi="Times New Roman"/>
          <w:sz w:val="20"/>
          <w:szCs w:val="20"/>
        </w:rPr>
      </w:pPr>
    </w:p>
    <w:p w:rsidR="006B2187" w:rsidRDefault="006B2187" w:rsidP="006B2187">
      <w:pPr>
        <w:pBdr>
          <w:top w:val="single" w:sz="4" w:space="1" w:color="auto"/>
        </w:pBdr>
        <w:spacing w:after="0"/>
        <w:jc w:val="center"/>
        <w:rPr>
          <w:rFonts w:ascii="Times New Roman" w:hAnsi="Times New Roman"/>
          <w:sz w:val="20"/>
          <w:szCs w:val="20"/>
        </w:rPr>
      </w:pPr>
      <w:r>
        <w:rPr>
          <w:rFonts w:ascii="Times New Roman" w:hAnsi="Times New Roman"/>
          <w:sz w:val="24"/>
          <w:szCs w:val="24"/>
        </w:rPr>
        <w:t xml:space="preserve"> </w:t>
      </w:r>
      <w:proofErr w:type="gramStart"/>
      <w:r>
        <w:rPr>
          <w:rFonts w:ascii="Times New Roman" w:hAnsi="Times New Roman"/>
          <w:sz w:val="20"/>
          <w:szCs w:val="20"/>
        </w:rPr>
        <w:t>(наименование объекта капитального строительства</w:t>
      </w:r>
      <w:proofErr w:type="gramEnd"/>
    </w:p>
    <w:p w:rsidR="006B2187" w:rsidRDefault="006B2187" w:rsidP="006B2187">
      <w:pPr>
        <w:pBdr>
          <w:top w:val="single" w:sz="4" w:space="1" w:color="auto"/>
        </w:pBdr>
        <w:spacing w:after="0"/>
        <w:jc w:val="center"/>
        <w:rPr>
          <w:rFonts w:ascii="Times New Roman" w:hAnsi="Times New Roman"/>
          <w:sz w:val="20"/>
          <w:szCs w:val="20"/>
        </w:rPr>
      </w:pPr>
      <w:r>
        <w:rPr>
          <w:rFonts w:ascii="Times New Roman" w:hAnsi="Times New Roman"/>
          <w:sz w:val="20"/>
          <w:szCs w:val="20"/>
        </w:rPr>
        <w:t>в соответствии с проектной документацией, краткие проектные характеристики,</w:t>
      </w:r>
    </w:p>
    <w:p w:rsidR="006B2187" w:rsidRDefault="006B2187" w:rsidP="006B2187">
      <w:pPr>
        <w:pBdr>
          <w:top w:val="single" w:sz="4" w:space="1" w:color="auto"/>
        </w:pBdr>
        <w:spacing w:after="0"/>
        <w:jc w:val="center"/>
        <w:rPr>
          <w:rFonts w:ascii="Times New Roman" w:hAnsi="Times New Roman"/>
          <w:sz w:val="20"/>
          <w:szCs w:val="20"/>
        </w:rPr>
      </w:pPr>
      <w:r>
        <w:rPr>
          <w:rFonts w:ascii="Times New Roman" w:hAnsi="Times New Roman"/>
          <w:sz w:val="20"/>
          <w:szCs w:val="20"/>
        </w:rPr>
        <w:t>описание этапа строительства, реконструкции, если разрешение выдается на этап строительства, реконструкции)</w:t>
      </w:r>
    </w:p>
    <w:p w:rsidR="006B2187" w:rsidRDefault="006B2187" w:rsidP="006B2187">
      <w:pPr>
        <w:spacing w:after="0"/>
        <w:rPr>
          <w:rFonts w:ascii="Times New Roman" w:hAnsi="Times New Roman"/>
          <w:sz w:val="20"/>
          <w:szCs w:val="20"/>
        </w:rPr>
      </w:pPr>
      <w:proofErr w:type="gramStart"/>
      <w:r>
        <w:rPr>
          <w:rFonts w:ascii="Times New Roman" w:hAnsi="Times New Roman"/>
          <w:sz w:val="20"/>
          <w:szCs w:val="20"/>
        </w:rPr>
        <w:t>расположенного</w:t>
      </w:r>
      <w:proofErr w:type="gramEnd"/>
      <w:r>
        <w:rPr>
          <w:rFonts w:ascii="Times New Roman" w:hAnsi="Times New Roman"/>
          <w:sz w:val="20"/>
          <w:szCs w:val="20"/>
        </w:rPr>
        <w:t xml:space="preserve"> по адресу  </w:t>
      </w:r>
    </w:p>
    <w:p w:rsidR="006B2187" w:rsidRDefault="006B2187" w:rsidP="006B2187">
      <w:pPr>
        <w:spacing w:after="0"/>
        <w:jc w:val="center"/>
        <w:rPr>
          <w:rFonts w:ascii="Times New Roman" w:hAnsi="Times New Roman"/>
          <w:b/>
          <w:i/>
          <w:sz w:val="24"/>
          <w:szCs w:val="24"/>
        </w:rPr>
      </w:pPr>
      <w:r>
        <w:rPr>
          <w:rFonts w:ascii="Times New Roman" w:hAnsi="Times New Roman"/>
          <w:b/>
          <w:i/>
          <w:sz w:val="24"/>
          <w:szCs w:val="24"/>
        </w:rPr>
        <w:t xml:space="preserve">Республика Алтай, Чойский район, с.Сейка, ул. </w:t>
      </w:r>
    </w:p>
    <w:p w:rsidR="006B2187" w:rsidRDefault="006B2187" w:rsidP="006B2187">
      <w:pPr>
        <w:pBdr>
          <w:top w:val="single" w:sz="4" w:space="1" w:color="auto"/>
        </w:pBdr>
        <w:spacing w:after="0"/>
        <w:jc w:val="center"/>
        <w:rPr>
          <w:rFonts w:ascii="Times New Roman" w:hAnsi="Times New Roman"/>
          <w:sz w:val="18"/>
          <w:szCs w:val="20"/>
        </w:rPr>
      </w:pPr>
      <w:r>
        <w:rPr>
          <w:rFonts w:ascii="Times New Roman" w:hAnsi="Times New Roman"/>
          <w:sz w:val="18"/>
          <w:szCs w:val="20"/>
        </w:rPr>
        <w:t>(полный адрес объекта капитального строительства с указанием субъекта Российской Федерации, административного района и т.д. или строительный адрес)</w:t>
      </w:r>
    </w:p>
    <w:p w:rsidR="006B2187" w:rsidRDefault="006B2187" w:rsidP="006B2187">
      <w:pPr>
        <w:spacing w:after="0"/>
        <w:rPr>
          <w:rFonts w:ascii="Times New Roman" w:hAnsi="Times New Roman"/>
          <w:sz w:val="18"/>
          <w:szCs w:val="20"/>
        </w:rPr>
      </w:pPr>
    </w:p>
    <w:tbl>
      <w:tblPr>
        <w:tblW w:w="0" w:type="auto"/>
        <w:tblLayout w:type="fixed"/>
        <w:tblCellMar>
          <w:left w:w="28" w:type="dxa"/>
          <w:right w:w="28" w:type="dxa"/>
        </w:tblCellMar>
        <w:tblLook w:val="0000" w:firstRow="0" w:lastRow="0" w:firstColumn="0" w:lastColumn="0" w:noHBand="0" w:noVBand="0"/>
      </w:tblPr>
      <w:tblGrid>
        <w:gridCol w:w="28"/>
        <w:gridCol w:w="3480"/>
        <w:gridCol w:w="206"/>
        <w:gridCol w:w="1048"/>
        <w:gridCol w:w="511"/>
        <w:gridCol w:w="284"/>
        <w:gridCol w:w="1100"/>
        <w:gridCol w:w="205"/>
        <w:gridCol w:w="15"/>
        <w:gridCol w:w="359"/>
        <w:gridCol w:w="447"/>
        <w:gridCol w:w="425"/>
        <w:gridCol w:w="1985"/>
      </w:tblGrid>
      <w:tr w:rsidR="006B2187" w:rsidTr="00B67312">
        <w:trPr>
          <w:gridBefore w:val="1"/>
          <w:gridAfter w:val="1"/>
          <w:wBefore w:w="28" w:type="dxa"/>
          <w:wAfter w:w="1985" w:type="dxa"/>
        </w:trPr>
        <w:tc>
          <w:tcPr>
            <w:tcW w:w="4734" w:type="dxa"/>
            <w:gridSpan w:val="3"/>
            <w:tcBorders>
              <w:top w:val="nil"/>
              <w:left w:val="nil"/>
              <w:bottom w:val="nil"/>
              <w:right w:val="nil"/>
            </w:tcBorders>
          </w:tcPr>
          <w:p w:rsidR="006B2187" w:rsidRDefault="006B2187" w:rsidP="00B67312">
            <w:pPr>
              <w:spacing w:after="0"/>
              <w:rPr>
                <w:rFonts w:ascii="Times New Roman" w:hAnsi="Times New Roman"/>
                <w:sz w:val="24"/>
                <w:szCs w:val="24"/>
              </w:rPr>
            </w:pPr>
            <w:r>
              <w:rPr>
                <w:rFonts w:ascii="Times New Roman" w:hAnsi="Times New Roman"/>
                <w:sz w:val="24"/>
                <w:szCs w:val="24"/>
              </w:rPr>
              <w:t xml:space="preserve">Срок действия настоящего разрешения – </w:t>
            </w:r>
            <w:proofErr w:type="gramStart"/>
            <w:r>
              <w:rPr>
                <w:rFonts w:ascii="Times New Roman" w:hAnsi="Times New Roman"/>
                <w:sz w:val="24"/>
                <w:szCs w:val="24"/>
              </w:rPr>
              <w:t>до</w:t>
            </w:r>
            <w:proofErr w:type="gramEnd"/>
            <w:r>
              <w:rPr>
                <w:rFonts w:ascii="Times New Roman" w:hAnsi="Times New Roman"/>
                <w:sz w:val="24"/>
                <w:szCs w:val="24"/>
              </w:rPr>
              <w:t xml:space="preserve"> </w:t>
            </w:r>
            <w:r>
              <w:rPr>
                <w:rFonts w:ascii="Times New Roman" w:hAnsi="Times New Roman"/>
                <w:b/>
                <w:i/>
                <w:sz w:val="24"/>
                <w:szCs w:val="24"/>
              </w:rPr>
              <w:t>“</w:t>
            </w:r>
          </w:p>
        </w:tc>
        <w:tc>
          <w:tcPr>
            <w:tcW w:w="511" w:type="dxa"/>
            <w:tcBorders>
              <w:top w:val="nil"/>
              <w:left w:val="nil"/>
              <w:bottom w:val="single" w:sz="4" w:space="0" w:color="auto"/>
              <w:right w:val="nil"/>
            </w:tcBorders>
            <w:vAlign w:val="bottom"/>
          </w:tcPr>
          <w:p w:rsidR="006B2187" w:rsidRDefault="006B2187" w:rsidP="00B67312">
            <w:pPr>
              <w:spacing w:after="0"/>
              <w:jc w:val="center"/>
              <w:rPr>
                <w:rFonts w:ascii="Times New Roman" w:hAnsi="Times New Roman"/>
                <w:b/>
                <w:i/>
                <w:sz w:val="24"/>
                <w:szCs w:val="24"/>
              </w:rPr>
            </w:pPr>
          </w:p>
        </w:tc>
        <w:tc>
          <w:tcPr>
            <w:tcW w:w="284" w:type="dxa"/>
            <w:tcBorders>
              <w:top w:val="nil"/>
              <w:left w:val="nil"/>
              <w:bottom w:val="nil"/>
              <w:right w:val="nil"/>
            </w:tcBorders>
            <w:vAlign w:val="bottom"/>
          </w:tcPr>
          <w:p w:rsidR="006B2187" w:rsidRDefault="006B2187" w:rsidP="00B67312">
            <w:pPr>
              <w:spacing w:after="0"/>
              <w:rPr>
                <w:rFonts w:ascii="Times New Roman" w:hAnsi="Times New Roman"/>
                <w:b/>
                <w:i/>
                <w:sz w:val="24"/>
                <w:szCs w:val="24"/>
              </w:rPr>
            </w:pPr>
            <w:r>
              <w:rPr>
                <w:rFonts w:ascii="Times New Roman" w:hAnsi="Times New Roman"/>
                <w:b/>
                <w:i/>
                <w:sz w:val="24"/>
                <w:szCs w:val="24"/>
              </w:rPr>
              <w:t>”</w:t>
            </w:r>
          </w:p>
        </w:tc>
        <w:tc>
          <w:tcPr>
            <w:tcW w:w="1305" w:type="dxa"/>
            <w:gridSpan w:val="2"/>
            <w:tcBorders>
              <w:top w:val="nil"/>
              <w:left w:val="nil"/>
              <w:bottom w:val="single" w:sz="4" w:space="0" w:color="auto"/>
              <w:right w:val="nil"/>
            </w:tcBorders>
            <w:vAlign w:val="bottom"/>
          </w:tcPr>
          <w:p w:rsidR="006B2187" w:rsidRDefault="006B2187" w:rsidP="00B67312">
            <w:pPr>
              <w:spacing w:after="0"/>
              <w:rPr>
                <w:rFonts w:ascii="Times New Roman" w:hAnsi="Times New Roman"/>
                <w:b/>
                <w:i/>
                <w:sz w:val="24"/>
                <w:szCs w:val="24"/>
              </w:rPr>
            </w:pPr>
            <w:r>
              <w:rPr>
                <w:rFonts w:ascii="Times New Roman" w:hAnsi="Times New Roman"/>
                <w:b/>
                <w:i/>
                <w:sz w:val="24"/>
                <w:szCs w:val="24"/>
              </w:rPr>
              <w:t xml:space="preserve"> </w:t>
            </w:r>
          </w:p>
        </w:tc>
        <w:tc>
          <w:tcPr>
            <w:tcW w:w="374" w:type="dxa"/>
            <w:gridSpan w:val="2"/>
            <w:tcBorders>
              <w:top w:val="nil"/>
              <w:left w:val="nil"/>
              <w:bottom w:val="nil"/>
              <w:right w:val="nil"/>
            </w:tcBorders>
            <w:vAlign w:val="bottom"/>
          </w:tcPr>
          <w:p w:rsidR="006B2187" w:rsidRDefault="006B2187" w:rsidP="00B67312">
            <w:pPr>
              <w:spacing w:after="0"/>
              <w:jc w:val="right"/>
              <w:rPr>
                <w:rFonts w:ascii="Times New Roman" w:hAnsi="Times New Roman"/>
                <w:b/>
                <w:i/>
                <w:sz w:val="24"/>
                <w:szCs w:val="24"/>
              </w:rPr>
            </w:pPr>
            <w:r>
              <w:rPr>
                <w:rFonts w:ascii="Times New Roman" w:hAnsi="Times New Roman"/>
                <w:b/>
                <w:i/>
                <w:sz w:val="24"/>
                <w:szCs w:val="24"/>
              </w:rPr>
              <w:t>20</w:t>
            </w:r>
          </w:p>
        </w:tc>
        <w:tc>
          <w:tcPr>
            <w:tcW w:w="447" w:type="dxa"/>
            <w:tcBorders>
              <w:top w:val="nil"/>
              <w:left w:val="nil"/>
              <w:bottom w:val="single" w:sz="4" w:space="0" w:color="auto"/>
              <w:right w:val="nil"/>
            </w:tcBorders>
            <w:vAlign w:val="bottom"/>
          </w:tcPr>
          <w:p w:rsidR="006B2187" w:rsidRDefault="006B2187" w:rsidP="00B67312">
            <w:pPr>
              <w:spacing w:after="0"/>
              <w:rPr>
                <w:rFonts w:ascii="Times New Roman" w:hAnsi="Times New Roman"/>
                <w:b/>
                <w:i/>
                <w:sz w:val="24"/>
                <w:szCs w:val="24"/>
              </w:rPr>
            </w:pPr>
          </w:p>
        </w:tc>
        <w:tc>
          <w:tcPr>
            <w:tcW w:w="425" w:type="dxa"/>
            <w:tcBorders>
              <w:top w:val="nil"/>
              <w:left w:val="nil"/>
              <w:bottom w:val="nil"/>
              <w:right w:val="nil"/>
            </w:tcBorders>
            <w:vAlign w:val="bottom"/>
          </w:tcPr>
          <w:p w:rsidR="006B2187" w:rsidRDefault="006B2187" w:rsidP="00B67312">
            <w:pPr>
              <w:spacing w:after="0"/>
              <w:ind w:left="57"/>
              <w:rPr>
                <w:rFonts w:ascii="Times New Roman" w:hAnsi="Times New Roman"/>
                <w:b/>
                <w:i/>
                <w:sz w:val="24"/>
                <w:szCs w:val="24"/>
              </w:rPr>
            </w:pPr>
            <w:proofErr w:type="gramStart"/>
            <w:r>
              <w:rPr>
                <w:rFonts w:ascii="Times New Roman" w:hAnsi="Times New Roman"/>
                <w:b/>
                <w:i/>
                <w:sz w:val="24"/>
                <w:szCs w:val="24"/>
              </w:rPr>
              <w:t>г</w:t>
            </w:r>
            <w:proofErr w:type="gramEnd"/>
            <w:r>
              <w:rPr>
                <w:rFonts w:ascii="Times New Roman" w:hAnsi="Times New Roman"/>
                <w:b/>
                <w:i/>
                <w:sz w:val="24"/>
                <w:szCs w:val="24"/>
              </w:rPr>
              <w:t>.</w:t>
            </w:r>
          </w:p>
        </w:tc>
      </w:tr>
      <w:tr w:rsidR="006B2187" w:rsidTr="00B67312">
        <w:trPr>
          <w:gridBefore w:val="1"/>
          <w:gridAfter w:val="1"/>
          <w:wBefore w:w="28" w:type="dxa"/>
          <w:wAfter w:w="1985" w:type="dxa"/>
        </w:trPr>
        <w:tc>
          <w:tcPr>
            <w:tcW w:w="4734" w:type="dxa"/>
            <w:gridSpan w:val="3"/>
            <w:tcBorders>
              <w:top w:val="nil"/>
              <w:left w:val="nil"/>
              <w:bottom w:val="nil"/>
              <w:right w:val="nil"/>
            </w:tcBorders>
          </w:tcPr>
          <w:p w:rsidR="006B2187" w:rsidRDefault="006B2187" w:rsidP="00B67312">
            <w:pPr>
              <w:spacing w:after="0"/>
              <w:rPr>
                <w:rFonts w:ascii="Times New Roman" w:hAnsi="Times New Roman"/>
                <w:sz w:val="24"/>
                <w:szCs w:val="24"/>
              </w:rPr>
            </w:pPr>
          </w:p>
        </w:tc>
        <w:tc>
          <w:tcPr>
            <w:tcW w:w="511" w:type="dxa"/>
            <w:tcBorders>
              <w:top w:val="nil"/>
              <w:left w:val="nil"/>
              <w:bottom w:val="single" w:sz="4" w:space="0" w:color="auto"/>
              <w:right w:val="nil"/>
            </w:tcBorders>
            <w:vAlign w:val="bottom"/>
          </w:tcPr>
          <w:p w:rsidR="006B2187" w:rsidRDefault="006B2187" w:rsidP="00B67312">
            <w:pPr>
              <w:spacing w:after="0"/>
              <w:jc w:val="center"/>
              <w:rPr>
                <w:rFonts w:ascii="Times New Roman" w:hAnsi="Times New Roman"/>
                <w:b/>
                <w:i/>
                <w:sz w:val="24"/>
                <w:szCs w:val="24"/>
              </w:rPr>
            </w:pPr>
          </w:p>
        </w:tc>
        <w:tc>
          <w:tcPr>
            <w:tcW w:w="284" w:type="dxa"/>
            <w:tcBorders>
              <w:top w:val="nil"/>
              <w:left w:val="nil"/>
              <w:bottom w:val="nil"/>
              <w:right w:val="nil"/>
            </w:tcBorders>
            <w:vAlign w:val="bottom"/>
          </w:tcPr>
          <w:p w:rsidR="006B2187" w:rsidRDefault="006B2187" w:rsidP="00B67312">
            <w:pPr>
              <w:spacing w:after="0"/>
              <w:rPr>
                <w:rFonts w:ascii="Times New Roman" w:hAnsi="Times New Roman"/>
                <w:b/>
                <w:i/>
                <w:sz w:val="24"/>
                <w:szCs w:val="24"/>
              </w:rPr>
            </w:pPr>
          </w:p>
        </w:tc>
        <w:tc>
          <w:tcPr>
            <w:tcW w:w="1305" w:type="dxa"/>
            <w:gridSpan w:val="2"/>
            <w:tcBorders>
              <w:top w:val="nil"/>
              <w:left w:val="nil"/>
              <w:bottom w:val="single" w:sz="4" w:space="0" w:color="auto"/>
              <w:right w:val="nil"/>
            </w:tcBorders>
            <w:vAlign w:val="bottom"/>
          </w:tcPr>
          <w:p w:rsidR="006B2187" w:rsidRDefault="006B2187" w:rsidP="00B67312">
            <w:pPr>
              <w:spacing w:after="0"/>
              <w:jc w:val="center"/>
              <w:rPr>
                <w:rFonts w:ascii="Times New Roman" w:hAnsi="Times New Roman"/>
                <w:b/>
                <w:i/>
                <w:sz w:val="24"/>
                <w:szCs w:val="24"/>
              </w:rPr>
            </w:pPr>
          </w:p>
        </w:tc>
        <w:tc>
          <w:tcPr>
            <w:tcW w:w="374" w:type="dxa"/>
            <w:gridSpan w:val="2"/>
            <w:tcBorders>
              <w:top w:val="nil"/>
              <w:left w:val="nil"/>
              <w:bottom w:val="nil"/>
              <w:right w:val="nil"/>
            </w:tcBorders>
            <w:vAlign w:val="bottom"/>
          </w:tcPr>
          <w:p w:rsidR="006B2187" w:rsidRDefault="006B2187" w:rsidP="00B67312">
            <w:pPr>
              <w:spacing w:after="0"/>
              <w:jc w:val="right"/>
              <w:rPr>
                <w:rFonts w:ascii="Times New Roman" w:hAnsi="Times New Roman"/>
                <w:b/>
                <w:i/>
                <w:sz w:val="24"/>
                <w:szCs w:val="24"/>
              </w:rPr>
            </w:pPr>
          </w:p>
        </w:tc>
        <w:tc>
          <w:tcPr>
            <w:tcW w:w="447" w:type="dxa"/>
            <w:tcBorders>
              <w:top w:val="nil"/>
              <w:left w:val="nil"/>
              <w:bottom w:val="single" w:sz="4" w:space="0" w:color="auto"/>
              <w:right w:val="nil"/>
            </w:tcBorders>
            <w:vAlign w:val="bottom"/>
          </w:tcPr>
          <w:p w:rsidR="006B2187" w:rsidRDefault="006B2187" w:rsidP="00B67312">
            <w:pPr>
              <w:spacing w:after="0"/>
              <w:rPr>
                <w:rFonts w:ascii="Times New Roman" w:hAnsi="Times New Roman"/>
                <w:b/>
                <w:i/>
                <w:sz w:val="24"/>
                <w:szCs w:val="24"/>
              </w:rPr>
            </w:pPr>
          </w:p>
        </w:tc>
        <w:tc>
          <w:tcPr>
            <w:tcW w:w="425" w:type="dxa"/>
            <w:tcBorders>
              <w:top w:val="nil"/>
              <w:left w:val="nil"/>
              <w:bottom w:val="nil"/>
              <w:right w:val="nil"/>
            </w:tcBorders>
            <w:vAlign w:val="bottom"/>
          </w:tcPr>
          <w:p w:rsidR="006B2187" w:rsidRDefault="006B2187" w:rsidP="00B67312">
            <w:pPr>
              <w:spacing w:after="0"/>
              <w:ind w:left="57"/>
              <w:rPr>
                <w:rFonts w:ascii="Times New Roman" w:hAnsi="Times New Roman"/>
                <w:b/>
                <w:i/>
                <w:sz w:val="24"/>
                <w:szCs w:val="24"/>
              </w:rPr>
            </w:pPr>
          </w:p>
        </w:tc>
      </w:tr>
      <w:tr w:rsidR="006B2187" w:rsidTr="00B67312">
        <w:tc>
          <w:tcPr>
            <w:tcW w:w="3508" w:type="dxa"/>
            <w:gridSpan w:val="2"/>
            <w:tcBorders>
              <w:top w:val="nil"/>
              <w:left w:val="nil"/>
              <w:bottom w:val="single" w:sz="4" w:space="0" w:color="auto"/>
              <w:right w:val="nil"/>
            </w:tcBorders>
            <w:vAlign w:val="bottom"/>
          </w:tcPr>
          <w:p w:rsidR="006B2187" w:rsidRDefault="006B2187" w:rsidP="00B67312">
            <w:pPr>
              <w:spacing w:after="0"/>
              <w:jc w:val="center"/>
              <w:rPr>
                <w:rFonts w:ascii="Times New Roman" w:hAnsi="Times New Roman"/>
                <w:b/>
                <w:i/>
                <w:sz w:val="24"/>
                <w:szCs w:val="24"/>
              </w:rPr>
            </w:pPr>
          </w:p>
        </w:tc>
        <w:tc>
          <w:tcPr>
            <w:tcW w:w="206" w:type="dxa"/>
            <w:tcBorders>
              <w:top w:val="nil"/>
              <w:left w:val="nil"/>
              <w:bottom w:val="nil"/>
              <w:right w:val="nil"/>
            </w:tcBorders>
            <w:vAlign w:val="bottom"/>
          </w:tcPr>
          <w:p w:rsidR="006B2187" w:rsidRDefault="006B2187" w:rsidP="00B67312">
            <w:pPr>
              <w:spacing w:after="0"/>
              <w:jc w:val="center"/>
              <w:rPr>
                <w:rFonts w:ascii="Times New Roman" w:hAnsi="Times New Roman"/>
                <w:b/>
                <w:i/>
                <w:sz w:val="24"/>
                <w:szCs w:val="24"/>
              </w:rPr>
            </w:pPr>
          </w:p>
        </w:tc>
        <w:tc>
          <w:tcPr>
            <w:tcW w:w="2943" w:type="dxa"/>
            <w:gridSpan w:val="4"/>
            <w:tcBorders>
              <w:top w:val="nil"/>
              <w:left w:val="nil"/>
              <w:bottom w:val="single" w:sz="4" w:space="0" w:color="auto"/>
              <w:right w:val="nil"/>
            </w:tcBorders>
            <w:vAlign w:val="bottom"/>
          </w:tcPr>
          <w:p w:rsidR="006B2187" w:rsidRDefault="006B2187" w:rsidP="00B67312">
            <w:pPr>
              <w:spacing w:after="0"/>
              <w:jc w:val="center"/>
              <w:rPr>
                <w:rFonts w:ascii="Times New Roman" w:hAnsi="Times New Roman"/>
                <w:b/>
                <w:i/>
                <w:sz w:val="24"/>
                <w:szCs w:val="24"/>
              </w:rPr>
            </w:pPr>
          </w:p>
        </w:tc>
        <w:tc>
          <w:tcPr>
            <w:tcW w:w="220" w:type="dxa"/>
            <w:gridSpan w:val="2"/>
            <w:tcBorders>
              <w:top w:val="nil"/>
              <w:left w:val="nil"/>
              <w:bottom w:val="nil"/>
              <w:right w:val="nil"/>
            </w:tcBorders>
            <w:vAlign w:val="bottom"/>
          </w:tcPr>
          <w:p w:rsidR="006B2187" w:rsidRDefault="006B2187" w:rsidP="00B67312">
            <w:pPr>
              <w:spacing w:after="0"/>
              <w:jc w:val="center"/>
              <w:rPr>
                <w:rFonts w:ascii="Times New Roman" w:hAnsi="Times New Roman"/>
                <w:b/>
                <w:i/>
                <w:sz w:val="24"/>
                <w:szCs w:val="24"/>
              </w:rPr>
            </w:pPr>
          </w:p>
        </w:tc>
        <w:tc>
          <w:tcPr>
            <w:tcW w:w="3216" w:type="dxa"/>
            <w:gridSpan w:val="4"/>
            <w:tcBorders>
              <w:top w:val="nil"/>
              <w:left w:val="nil"/>
              <w:bottom w:val="single" w:sz="4" w:space="0" w:color="auto"/>
              <w:right w:val="nil"/>
            </w:tcBorders>
            <w:vAlign w:val="bottom"/>
          </w:tcPr>
          <w:p w:rsidR="006B2187" w:rsidRDefault="006B2187" w:rsidP="00B67312">
            <w:pPr>
              <w:spacing w:after="0"/>
              <w:jc w:val="center"/>
              <w:rPr>
                <w:rFonts w:ascii="Times New Roman" w:hAnsi="Times New Roman"/>
                <w:b/>
                <w:i/>
                <w:sz w:val="24"/>
                <w:szCs w:val="24"/>
              </w:rPr>
            </w:pPr>
            <w:r>
              <w:rPr>
                <w:rFonts w:ascii="Times New Roman" w:hAnsi="Times New Roman"/>
                <w:b/>
                <w:i/>
                <w:sz w:val="24"/>
                <w:szCs w:val="24"/>
              </w:rPr>
              <w:t>Е.В.Ложкин</w:t>
            </w:r>
          </w:p>
        </w:tc>
      </w:tr>
      <w:tr w:rsidR="006B2187" w:rsidTr="00B67312">
        <w:tc>
          <w:tcPr>
            <w:tcW w:w="3508" w:type="dxa"/>
            <w:gridSpan w:val="2"/>
            <w:tcBorders>
              <w:top w:val="nil"/>
              <w:left w:val="nil"/>
              <w:bottom w:val="nil"/>
              <w:right w:val="nil"/>
            </w:tcBorders>
          </w:tcPr>
          <w:p w:rsidR="006B2187" w:rsidRDefault="006B2187" w:rsidP="00B67312">
            <w:pPr>
              <w:spacing w:after="0"/>
              <w:jc w:val="center"/>
              <w:rPr>
                <w:rFonts w:ascii="Times New Roman" w:hAnsi="Times New Roman"/>
                <w:sz w:val="18"/>
                <w:szCs w:val="20"/>
              </w:rPr>
            </w:pPr>
            <w:r>
              <w:rPr>
                <w:rFonts w:ascii="Times New Roman" w:hAnsi="Times New Roman"/>
                <w:sz w:val="18"/>
                <w:szCs w:val="20"/>
              </w:rPr>
              <w:t>(должность уполномоченного сотрудника органа, осуществляющего выдачу разрешения на строительство)</w:t>
            </w:r>
          </w:p>
        </w:tc>
        <w:tc>
          <w:tcPr>
            <w:tcW w:w="206" w:type="dxa"/>
            <w:tcBorders>
              <w:top w:val="nil"/>
              <w:left w:val="nil"/>
              <w:bottom w:val="nil"/>
              <w:right w:val="nil"/>
            </w:tcBorders>
          </w:tcPr>
          <w:p w:rsidR="006B2187" w:rsidRDefault="006B2187" w:rsidP="00B67312">
            <w:pPr>
              <w:spacing w:after="0"/>
              <w:jc w:val="center"/>
              <w:rPr>
                <w:rFonts w:ascii="Times New Roman" w:hAnsi="Times New Roman"/>
                <w:sz w:val="18"/>
                <w:szCs w:val="20"/>
              </w:rPr>
            </w:pPr>
          </w:p>
        </w:tc>
        <w:tc>
          <w:tcPr>
            <w:tcW w:w="2943" w:type="dxa"/>
            <w:gridSpan w:val="4"/>
            <w:tcBorders>
              <w:top w:val="nil"/>
              <w:left w:val="nil"/>
              <w:bottom w:val="nil"/>
              <w:right w:val="nil"/>
            </w:tcBorders>
          </w:tcPr>
          <w:p w:rsidR="006B2187" w:rsidRDefault="006B2187" w:rsidP="00B67312">
            <w:pPr>
              <w:spacing w:after="0"/>
              <w:jc w:val="center"/>
              <w:rPr>
                <w:rFonts w:ascii="Times New Roman" w:hAnsi="Times New Roman"/>
                <w:sz w:val="18"/>
                <w:szCs w:val="20"/>
              </w:rPr>
            </w:pPr>
            <w:r>
              <w:rPr>
                <w:rFonts w:ascii="Times New Roman" w:hAnsi="Times New Roman"/>
                <w:sz w:val="18"/>
                <w:szCs w:val="20"/>
              </w:rPr>
              <w:t>(подпись)</w:t>
            </w:r>
          </w:p>
        </w:tc>
        <w:tc>
          <w:tcPr>
            <w:tcW w:w="220" w:type="dxa"/>
            <w:gridSpan w:val="2"/>
            <w:tcBorders>
              <w:top w:val="nil"/>
              <w:left w:val="nil"/>
              <w:bottom w:val="nil"/>
              <w:right w:val="nil"/>
            </w:tcBorders>
          </w:tcPr>
          <w:p w:rsidR="006B2187" w:rsidRDefault="006B2187" w:rsidP="00B67312">
            <w:pPr>
              <w:spacing w:after="0"/>
              <w:jc w:val="center"/>
              <w:rPr>
                <w:rFonts w:ascii="Times New Roman" w:hAnsi="Times New Roman"/>
                <w:sz w:val="18"/>
                <w:szCs w:val="20"/>
              </w:rPr>
            </w:pPr>
          </w:p>
        </w:tc>
        <w:tc>
          <w:tcPr>
            <w:tcW w:w="3216" w:type="dxa"/>
            <w:gridSpan w:val="4"/>
            <w:tcBorders>
              <w:top w:val="nil"/>
              <w:left w:val="nil"/>
              <w:bottom w:val="nil"/>
              <w:right w:val="nil"/>
            </w:tcBorders>
          </w:tcPr>
          <w:p w:rsidR="006B2187" w:rsidRDefault="006B2187" w:rsidP="00B67312">
            <w:pPr>
              <w:spacing w:after="0"/>
              <w:jc w:val="center"/>
              <w:rPr>
                <w:rFonts w:ascii="Times New Roman" w:hAnsi="Times New Roman"/>
                <w:sz w:val="18"/>
                <w:szCs w:val="20"/>
              </w:rPr>
            </w:pPr>
            <w:r>
              <w:rPr>
                <w:rFonts w:ascii="Times New Roman" w:hAnsi="Times New Roman"/>
                <w:sz w:val="18"/>
                <w:szCs w:val="20"/>
              </w:rPr>
              <w:t>(расшифровка подписи)</w:t>
            </w:r>
          </w:p>
        </w:tc>
      </w:tr>
    </w:tbl>
    <w:p w:rsidR="006B2187" w:rsidRDefault="006B2187" w:rsidP="006B2187">
      <w:pPr>
        <w:spacing w:after="0"/>
        <w:rPr>
          <w:rFonts w:ascii="Times New Roman" w:hAnsi="Times New Roman"/>
          <w:sz w:val="24"/>
          <w:szCs w:val="24"/>
        </w:rPr>
      </w:pPr>
    </w:p>
    <w:tbl>
      <w:tblPr>
        <w:tblW w:w="0" w:type="auto"/>
        <w:tblInd w:w="28" w:type="dxa"/>
        <w:tblLayout w:type="fixed"/>
        <w:tblCellMar>
          <w:left w:w="28" w:type="dxa"/>
          <w:right w:w="28" w:type="dxa"/>
        </w:tblCellMar>
        <w:tblLook w:val="0000" w:firstRow="0" w:lastRow="0" w:firstColumn="0" w:lastColumn="0" w:noHBand="0" w:noVBand="0"/>
      </w:tblPr>
      <w:tblGrid>
        <w:gridCol w:w="218"/>
        <w:gridCol w:w="569"/>
        <w:gridCol w:w="315"/>
        <w:gridCol w:w="1571"/>
        <w:gridCol w:w="470"/>
        <w:gridCol w:w="428"/>
        <w:gridCol w:w="428"/>
      </w:tblGrid>
      <w:tr w:rsidR="006B2187" w:rsidTr="00B67312">
        <w:trPr>
          <w:trHeight w:val="347"/>
        </w:trPr>
        <w:tc>
          <w:tcPr>
            <w:tcW w:w="218" w:type="dxa"/>
            <w:tcBorders>
              <w:top w:val="nil"/>
              <w:left w:val="nil"/>
              <w:bottom w:val="nil"/>
              <w:right w:val="nil"/>
            </w:tcBorders>
            <w:vAlign w:val="bottom"/>
          </w:tcPr>
          <w:p w:rsidR="006B2187" w:rsidRDefault="006B2187" w:rsidP="00B67312">
            <w:pPr>
              <w:pStyle w:val="ac"/>
            </w:pPr>
            <w:r>
              <w:t>“</w:t>
            </w:r>
          </w:p>
        </w:tc>
        <w:tc>
          <w:tcPr>
            <w:tcW w:w="569" w:type="dxa"/>
            <w:tcBorders>
              <w:top w:val="nil"/>
              <w:left w:val="nil"/>
              <w:bottom w:val="single" w:sz="4" w:space="0" w:color="auto"/>
              <w:right w:val="nil"/>
            </w:tcBorders>
            <w:vAlign w:val="bottom"/>
          </w:tcPr>
          <w:p w:rsidR="006B2187" w:rsidRDefault="006B2187" w:rsidP="00B67312">
            <w:pPr>
              <w:pStyle w:val="ac"/>
            </w:pPr>
          </w:p>
        </w:tc>
        <w:tc>
          <w:tcPr>
            <w:tcW w:w="315" w:type="dxa"/>
            <w:tcBorders>
              <w:top w:val="nil"/>
              <w:left w:val="nil"/>
              <w:bottom w:val="nil"/>
              <w:right w:val="nil"/>
            </w:tcBorders>
            <w:vAlign w:val="bottom"/>
          </w:tcPr>
          <w:p w:rsidR="006B2187" w:rsidRDefault="006B2187" w:rsidP="00B67312">
            <w:pPr>
              <w:pStyle w:val="ac"/>
            </w:pPr>
            <w:r>
              <w:t>”</w:t>
            </w:r>
          </w:p>
        </w:tc>
        <w:tc>
          <w:tcPr>
            <w:tcW w:w="1571" w:type="dxa"/>
            <w:tcBorders>
              <w:top w:val="nil"/>
              <w:left w:val="nil"/>
              <w:bottom w:val="single" w:sz="4" w:space="0" w:color="auto"/>
              <w:right w:val="nil"/>
            </w:tcBorders>
            <w:vAlign w:val="bottom"/>
          </w:tcPr>
          <w:p w:rsidR="006B2187" w:rsidRDefault="006B2187" w:rsidP="00B67312">
            <w:pPr>
              <w:pStyle w:val="ac"/>
            </w:pPr>
          </w:p>
        </w:tc>
        <w:tc>
          <w:tcPr>
            <w:tcW w:w="470" w:type="dxa"/>
            <w:tcBorders>
              <w:top w:val="nil"/>
              <w:left w:val="nil"/>
              <w:bottom w:val="nil"/>
              <w:right w:val="nil"/>
            </w:tcBorders>
            <w:vAlign w:val="bottom"/>
          </w:tcPr>
          <w:p w:rsidR="006B2187" w:rsidRDefault="006B2187" w:rsidP="00B67312">
            <w:pPr>
              <w:pStyle w:val="ac"/>
            </w:pPr>
            <w:r>
              <w:t>20</w:t>
            </w:r>
          </w:p>
        </w:tc>
        <w:tc>
          <w:tcPr>
            <w:tcW w:w="428" w:type="dxa"/>
            <w:tcBorders>
              <w:top w:val="nil"/>
              <w:left w:val="nil"/>
              <w:bottom w:val="single" w:sz="4" w:space="0" w:color="auto"/>
              <w:right w:val="nil"/>
            </w:tcBorders>
            <w:vAlign w:val="bottom"/>
          </w:tcPr>
          <w:p w:rsidR="006B2187" w:rsidRDefault="006B2187" w:rsidP="00B67312">
            <w:pPr>
              <w:pStyle w:val="ac"/>
            </w:pPr>
          </w:p>
        </w:tc>
        <w:tc>
          <w:tcPr>
            <w:tcW w:w="428" w:type="dxa"/>
            <w:tcBorders>
              <w:top w:val="nil"/>
              <w:left w:val="nil"/>
              <w:bottom w:val="nil"/>
              <w:right w:val="nil"/>
            </w:tcBorders>
            <w:vAlign w:val="bottom"/>
          </w:tcPr>
          <w:p w:rsidR="006B2187" w:rsidRDefault="006B2187" w:rsidP="00B67312">
            <w:pPr>
              <w:pStyle w:val="ac"/>
            </w:pPr>
            <w:proofErr w:type="gramStart"/>
            <w:r>
              <w:t>г</w:t>
            </w:r>
            <w:proofErr w:type="gramEnd"/>
            <w:r>
              <w:t>.</w:t>
            </w:r>
          </w:p>
        </w:tc>
      </w:tr>
    </w:tbl>
    <w:p w:rsidR="006B2187" w:rsidRDefault="006B2187" w:rsidP="006B2187">
      <w:pPr>
        <w:pStyle w:val="ac"/>
      </w:pPr>
      <w:r>
        <w:t>М.П.</w:t>
      </w:r>
    </w:p>
    <w:tbl>
      <w:tblPr>
        <w:tblW w:w="0" w:type="auto"/>
        <w:tblLayout w:type="fixed"/>
        <w:tblCellMar>
          <w:left w:w="28" w:type="dxa"/>
          <w:right w:w="28" w:type="dxa"/>
        </w:tblCellMar>
        <w:tblLook w:val="0000" w:firstRow="0" w:lastRow="0" w:firstColumn="0" w:lastColumn="0" w:noHBand="0" w:noVBand="0"/>
      </w:tblPr>
      <w:tblGrid>
        <w:gridCol w:w="28"/>
        <w:gridCol w:w="3480"/>
        <w:gridCol w:w="210"/>
        <w:gridCol w:w="1356"/>
        <w:gridCol w:w="336"/>
        <w:gridCol w:w="279"/>
        <w:gridCol w:w="964"/>
        <w:gridCol w:w="223"/>
        <w:gridCol w:w="298"/>
        <w:gridCol w:w="374"/>
        <w:gridCol w:w="340"/>
        <w:gridCol w:w="284"/>
        <w:gridCol w:w="1921"/>
      </w:tblGrid>
      <w:tr w:rsidR="006B2187" w:rsidTr="00B67312">
        <w:trPr>
          <w:gridBefore w:val="1"/>
          <w:gridAfter w:val="1"/>
          <w:wBefore w:w="28" w:type="dxa"/>
          <w:wAfter w:w="1921" w:type="dxa"/>
        </w:trPr>
        <w:tc>
          <w:tcPr>
            <w:tcW w:w="5046" w:type="dxa"/>
            <w:gridSpan w:val="3"/>
            <w:tcBorders>
              <w:top w:val="nil"/>
              <w:left w:val="nil"/>
              <w:bottom w:val="nil"/>
              <w:right w:val="nil"/>
            </w:tcBorders>
          </w:tcPr>
          <w:p w:rsidR="006B2187" w:rsidRDefault="006B2187" w:rsidP="00B67312">
            <w:pPr>
              <w:pStyle w:val="ac"/>
            </w:pPr>
            <w:r>
              <w:t xml:space="preserve">Действие настоящего разрешения продлено </w:t>
            </w:r>
            <w:proofErr w:type="gramStart"/>
            <w:r>
              <w:t>до</w:t>
            </w:r>
            <w:proofErr w:type="gramEnd"/>
            <w:r>
              <w:t xml:space="preserve"> “</w:t>
            </w:r>
          </w:p>
        </w:tc>
        <w:tc>
          <w:tcPr>
            <w:tcW w:w="336" w:type="dxa"/>
            <w:tcBorders>
              <w:top w:val="nil"/>
              <w:left w:val="nil"/>
              <w:bottom w:val="single" w:sz="4" w:space="0" w:color="auto"/>
              <w:right w:val="nil"/>
            </w:tcBorders>
            <w:vAlign w:val="bottom"/>
          </w:tcPr>
          <w:p w:rsidR="006B2187" w:rsidRDefault="006B2187" w:rsidP="00B67312">
            <w:pPr>
              <w:pStyle w:val="ac"/>
            </w:pPr>
          </w:p>
        </w:tc>
        <w:tc>
          <w:tcPr>
            <w:tcW w:w="279" w:type="dxa"/>
            <w:tcBorders>
              <w:top w:val="nil"/>
              <w:left w:val="nil"/>
              <w:bottom w:val="nil"/>
              <w:right w:val="nil"/>
            </w:tcBorders>
            <w:vAlign w:val="bottom"/>
          </w:tcPr>
          <w:p w:rsidR="006B2187" w:rsidRDefault="006B2187" w:rsidP="00B67312">
            <w:pPr>
              <w:pStyle w:val="ac"/>
            </w:pPr>
            <w:r>
              <w:t>”</w:t>
            </w:r>
          </w:p>
        </w:tc>
        <w:tc>
          <w:tcPr>
            <w:tcW w:w="1485" w:type="dxa"/>
            <w:gridSpan w:val="3"/>
            <w:tcBorders>
              <w:top w:val="nil"/>
              <w:left w:val="nil"/>
              <w:bottom w:val="single" w:sz="4" w:space="0" w:color="auto"/>
              <w:right w:val="nil"/>
            </w:tcBorders>
            <w:vAlign w:val="bottom"/>
          </w:tcPr>
          <w:p w:rsidR="006B2187" w:rsidRDefault="006B2187" w:rsidP="00B67312">
            <w:pPr>
              <w:pStyle w:val="ac"/>
            </w:pPr>
          </w:p>
        </w:tc>
        <w:tc>
          <w:tcPr>
            <w:tcW w:w="374" w:type="dxa"/>
            <w:tcBorders>
              <w:top w:val="nil"/>
              <w:left w:val="nil"/>
              <w:bottom w:val="nil"/>
              <w:right w:val="nil"/>
            </w:tcBorders>
            <w:vAlign w:val="bottom"/>
          </w:tcPr>
          <w:p w:rsidR="006B2187" w:rsidRDefault="006B2187" w:rsidP="00B67312">
            <w:pPr>
              <w:pStyle w:val="ac"/>
            </w:pPr>
            <w:r>
              <w:t>20</w:t>
            </w:r>
          </w:p>
        </w:tc>
        <w:tc>
          <w:tcPr>
            <w:tcW w:w="340" w:type="dxa"/>
            <w:tcBorders>
              <w:top w:val="nil"/>
              <w:left w:val="nil"/>
              <w:bottom w:val="single" w:sz="4" w:space="0" w:color="auto"/>
              <w:right w:val="nil"/>
            </w:tcBorders>
            <w:vAlign w:val="bottom"/>
          </w:tcPr>
          <w:p w:rsidR="006B2187" w:rsidRDefault="006B2187" w:rsidP="00B67312">
            <w:pPr>
              <w:pStyle w:val="ac"/>
            </w:pPr>
          </w:p>
        </w:tc>
        <w:tc>
          <w:tcPr>
            <w:tcW w:w="284" w:type="dxa"/>
            <w:tcBorders>
              <w:top w:val="nil"/>
              <w:left w:val="nil"/>
              <w:bottom w:val="nil"/>
              <w:right w:val="nil"/>
            </w:tcBorders>
            <w:vAlign w:val="bottom"/>
          </w:tcPr>
          <w:p w:rsidR="006B2187" w:rsidRDefault="006B2187" w:rsidP="00B67312">
            <w:pPr>
              <w:pStyle w:val="ac"/>
            </w:pPr>
            <w:proofErr w:type="gramStart"/>
            <w:r>
              <w:t>г</w:t>
            </w:r>
            <w:proofErr w:type="gramEnd"/>
            <w:r>
              <w:t>.</w:t>
            </w:r>
          </w:p>
        </w:tc>
      </w:tr>
      <w:tr w:rsidR="006B2187" w:rsidTr="00B67312">
        <w:trPr>
          <w:trHeight w:val="1013"/>
        </w:trPr>
        <w:tc>
          <w:tcPr>
            <w:tcW w:w="3508" w:type="dxa"/>
            <w:gridSpan w:val="2"/>
            <w:tcBorders>
              <w:top w:val="nil"/>
              <w:left w:val="nil"/>
              <w:bottom w:val="single" w:sz="4" w:space="0" w:color="auto"/>
              <w:right w:val="nil"/>
            </w:tcBorders>
            <w:vAlign w:val="bottom"/>
          </w:tcPr>
          <w:p w:rsidR="006B2187" w:rsidRDefault="006B2187" w:rsidP="00B67312">
            <w:pPr>
              <w:pStyle w:val="ac"/>
            </w:pPr>
          </w:p>
        </w:tc>
        <w:tc>
          <w:tcPr>
            <w:tcW w:w="210" w:type="dxa"/>
            <w:tcBorders>
              <w:top w:val="nil"/>
              <w:left w:val="nil"/>
              <w:bottom w:val="nil"/>
              <w:right w:val="nil"/>
            </w:tcBorders>
            <w:vAlign w:val="bottom"/>
          </w:tcPr>
          <w:p w:rsidR="006B2187" w:rsidRDefault="006B2187" w:rsidP="00B67312">
            <w:pPr>
              <w:pStyle w:val="ac"/>
            </w:pPr>
          </w:p>
        </w:tc>
        <w:tc>
          <w:tcPr>
            <w:tcW w:w="2935" w:type="dxa"/>
            <w:gridSpan w:val="4"/>
            <w:tcBorders>
              <w:top w:val="nil"/>
              <w:left w:val="nil"/>
              <w:bottom w:val="single" w:sz="4" w:space="0" w:color="auto"/>
              <w:right w:val="nil"/>
            </w:tcBorders>
            <w:vAlign w:val="bottom"/>
          </w:tcPr>
          <w:p w:rsidR="006B2187" w:rsidRDefault="006B2187" w:rsidP="00B67312">
            <w:pPr>
              <w:pStyle w:val="ac"/>
            </w:pPr>
          </w:p>
        </w:tc>
        <w:tc>
          <w:tcPr>
            <w:tcW w:w="223" w:type="dxa"/>
            <w:tcBorders>
              <w:top w:val="nil"/>
              <w:left w:val="nil"/>
              <w:bottom w:val="nil"/>
              <w:right w:val="nil"/>
            </w:tcBorders>
            <w:vAlign w:val="bottom"/>
          </w:tcPr>
          <w:p w:rsidR="006B2187" w:rsidRDefault="006B2187" w:rsidP="00B67312">
            <w:pPr>
              <w:pStyle w:val="ac"/>
            </w:pPr>
          </w:p>
        </w:tc>
        <w:tc>
          <w:tcPr>
            <w:tcW w:w="3217" w:type="dxa"/>
            <w:gridSpan w:val="5"/>
            <w:tcBorders>
              <w:top w:val="nil"/>
              <w:left w:val="nil"/>
              <w:bottom w:val="single" w:sz="4" w:space="0" w:color="auto"/>
              <w:right w:val="nil"/>
            </w:tcBorders>
            <w:vAlign w:val="bottom"/>
          </w:tcPr>
          <w:p w:rsidR="006B2187" w:rsidRDefault="006B2187" w:rsidP="00B67312">
            <w:pPr>
              <w:pStyle w:val="ac"/>
            </w:pPr>
          </w:p>
        </w:tc>
      </w:tr>
      <w:tr w:rsidR="006B2187" w:rsidTr="00B67312">
        <w:tc>
          <w:tcPr>
            <w:tcW w:w="3508" w:type="dxa"/>
            <w:gridSpan w:val="2"/>
            <w:tcBorders>
              <w:top w:val="nil"/>
              <w:left w:val="nil"/>
              <w:bottom w:val="nil"/>
              <w:right w:val="nil"/>
            </w:tcBorders>
          </w:tcPr>
          <w:p w:rsidR="006B2187" w:rsidRDefault="006B2187" w:rsidP="00B67312">
            <w:pPr>
              <w:pStyle w:val="ac"/>
              <w:rPr>
                <w:sz w:val="20"/>
                <w:szCs w:val="20"/>
              </w:rPr>
            </w:pPr>
            <w:r>
              <w:rPr>
                <w:sz w:val="20"/>
                <w:szCs w:val="20"/>
              </w:rPr>
              <w:t>(должность уполномоченного сотрудника органа, осуществляющего выдачу разрешения на строительство)</w:t>
            </w:r>
          </w:p>
        </w:tc>
        <w:tc>
          <w:tcPr>
            <w:tcW w:w="210" w:type="dxa"/>
            <w:tcBorders>
              <w:top w:val="nil"/>
              <w:left w:val="nil"/>
              <w:bottom w:val="nil"/>
              <w:right w:val="nil"/>
            </w:tcBorders>
          </w:tcPr>
          <w:p w:rsidR="006B2187" w:rsidRDefault="006B2187" w:rsidP="00B67312">
            <w:pPr>
              <w:pStyle w:val="ac"/>
              <w:rPr>
                <w:sz w:val="20"/>
                <w:szCs w:val="20"/>
              </w:rPr>
            </w:pPr>
          </w:p>
        </w:tc>
        <w:tc>
          <w:tcPr>
            <w:tcW w:w="2935" w:type="dxa"/>
            <w:gridSpan w:val="4"/>
            <w:tcBorders>
              <w:top w:val="nil"/>
              <w:left w:val="nil"/>
              <w:bottom w:val="nil"/>
              <w:right w:val="nil"/>
            </w:tcBorders>
          </w:tcPr>
          <w:p w:rsidR="006B2187" w:rsidRDefault="006B2187" w:rsidP="00B67312">
            <w:pPr>
              <w:pStyle w:val="ac"/>
              <w:rPr>
                <w:sz w:val="20"/>
                <w:szCs w:val="20"/>
              </w:rPr>
            </w:pPr>
            <w:r>
              <w:rPr>
                <w:sz w:val="20"/>
                <w:szCs w:val="20"/>
              </w:rPr>
              <w:t>(подпись)</w:t>
            </w:r>
          </w:p>
        </w:tc>
        <w:tc>
          <w:tcPr>
            <w:tcW w:w="223" w:type="dxa"/>
            <w:tcBorders>
              <w:top w:val="nil"/>
              <w:left w:val="nil"/>
              <w:bottom w:val="nil"/>
              <w:right w:val="nil"/>
            </w:tcBorders>
          </w:tcPr>
          <w:p w:rsidR="006B2187" w:rsidRDefault="006B2187" w:rsidP="00B67312">
            <w:pPr>
              <w:pStyle w:val="ac"/>
              <w:rPr>
                <w:sz w:val="20"/>
                <w:szCs w:val="20"/>
              </w:rPr>
            </w:pPr>
          </w:p>
        </w:tc>
        <w:tc>
          <w:tcPr>
            <w:tcW w:w="3217" w:type="dxa"/>
            <w:gridSpan w:val="5"/>
            <w:tcBorders>
              <w:top w:val="nil"/>
              <w:left w:val="nil"/>
              <w:bottom w:val="nil"/>
              <w:right w:val="nil"/>
            </w:tcBorders>
          </w:tcPr>
          <w:p w:rsidR="006B2187" w:rsidRDefault="006B2187" w:rsidP="00B67312">
            <w:pPr>
              <w:pStyle w:val="ac"/>
              <w:rPr>
                <w:sz w:val="20"/>
                <w:szCs w:val="20"/>
              </w:rPr>
            </w:pPr>
            <w:r>
              <w:rPr>
                <w:sz w:val="20"/>
                <w:szCs w:val="20"/>
              </w:rPr>
              <w:t>(расшифровка подписи)</w:t>
            </w:r>
          </w:p>
        </w:tc>
      </w:tr>
    </w:tbl>
    <w:p w:rsidR="006B2187" w:rsidRDefault="006B2187" w:rsidP="006B2187">
      <w:pPr>
        <w:pStyle w:val="ac"/>
        <w:rPr>
          <w:sz w:val="20"/>
          <w:szCs w:val="20"/>
        </w:rPr>
      </w:pPr>
    </w:p>
    <w:tbl>
      <w:tblPr>
        <w:tblW w:w="0" w:type="auto"/>
        <w:tblInd w:w="28" w:type="dxa"/>
        <w:tblLayout w:type="fixed"/>
        <w:tblCellMar>
          <w:left w:w="28" w:type="dxa"/>
          <w:right w:w="28" w:type="dxa"/>
        </w:tblCellMar>
        <w:tblLook w:val="0000" w:firstRow="0" w:lastRow="0" w:firstColumn="0" w:lastColumn="0" w:noHBand="0" w:noVBand="0"/>
      </w:tblPr>
      <w:tblGrid>
        <w:gridCol w:w="196"/>
        <w:gridCol w:w="336"/>
        <w:gridCol w:w="279"/>
        <w:gridCol w:w="1485"/>
        <w:gridCol w:w="374"/>
        <w:gridCol w:w="340"/>
        <w:gridCol w:w="284"/>
      </w:tblGrid>
      <w:tr w:rsidR="006B2187" w:rsidTr="00B67312">
        <w:tc>
          <w:tcPr>
            <w:tcW w:w="196" w:type="dxa"/>
            <w:tcBorders>
              <w:top w:val="nil"/>
              <w:left w:val="nil"/>
              <w:bottom w:val="nil"/>
              <w:right w:val="nil"/>
            </w:tcBorders>
            <w:vAlign w:val="bottom"/>
          </w:tcPr>
          <w:p w:rsidR="006B2187" w:rsidRDefault="006B2187" w:rsidP="00B67312">
            <w:pPr>
              <w:pStyle w:val="ac"/>
            </w:pPr>
            <w:r>
              <w:t>“</w:t>
            </w:r>
          </w:p>
        </w:tc>
        <w:tc>
          <w:tcPr>
            <w:tcW w:w="336" w:type="dxa"/>
            <w:tcBorders>
              <w:top w:val="nil"/>
              <w:left w:val="nil"/>
              <w:bottom w:val="single" w:sz="4" w:space="0" w:color="auto"/>
              <w:right w:val="nil"/>
            </w:tcBorders>
            <w:vAlign w:val="bottom"/>
          </w:tcPr>
          <w:p w:rsidR="006B2187" w:rsidRDefault="006B2187" w:rsidP="00B67312">
            <w:pPr>
              <w:pStyle w:val="ac"/>
            </w:pPr>
          </w:p>
        </w:tc>
        <w:tc>
          <w:tcPr>
            <w:tcW w:w="279" w:type="dxa"/>
            <w:tcBorders>
              <w:top w:val="nil"/>
              <w:left w:val="nil"/>
              <w:bottom w:val="nil"/>
              <w:right w:val="nil"/>
            </w:tcBorders>
            <w:vAlign w:val="bottom"/>
          </w:tcPr>
          <w:p w:rsidR="006B2187" w:rsidRDefault="006B2187" w:rsidP="00B67312">
            <w:pPr>
              <w:pStyle w:val="ac"/>
            </w:pPr>
            <w:r>
              <w:t>”</w:t>
            </w:r>
          </w:p>
        </w:tc>
        <w:tc>
          <w:tcPr>
            <w:tcW w:w="1485" w:type="dxa"/>
            <w:tcBorders>
              <w:top w:val="nil"/>
              <w:left w:val="nil"/>
              <w:bottom w:val="single" w:sz="4" w:space="0" w:color="auto"/>
              <w:right w:val="nil"/>
            </w:tcBorders>
            <w:vAlign w:val="bottom"/>
          </w:tcPr>
          <w:p w:rsidR="006B2187" w:rsidRDefault="006B2187" w:rsidP="00B67312">
            <w:pPr>
              <w:pStyle w:val="ac"/>
            </w:pPr>
          </w:p>
        </w:tc>
        <w:tc>
          <w:tcPr>
            <w:tcW w:w="374" w:type="dxa"/>
            <w:tcBorders>
              <w:top w:val="nil"/>
              <w:left w:val="nil"/>
              <w:bottom w:val="nil"/>
              <w:right w:val="nil"/>
            </w:tcBorders>
            <w:vAlign w:val="bottom"/>
          </w:tcPr>
          <w:p w:rsidR="006B2187" w:rsidRDefault="006B2187" w:rsidP="00B67312">
            <w:pPr>
              <w:pStyle w:val="ac"/>
            </w:pPr>
            <w:r>
              <w:t>20</w:t>
            </w:r>
          </w:p>
        </w:tc>
        <w:tc>
          <w:tcPr>
            <w:tcW w:w="340" w:type="dxa"/>
            <w:tcBorders>
              <w:top w:val="nil"/>
              <w:left w:val="nil"/>
              <w:bottom w:val="single" w:sz="4" w:space="0" w:color="auto"/>
              <w:right w:val="nil"/>
            </w:tcBorders>
            <w:vAlign w:val="bottom"/>
          </w:tcPr>
          <w:p w:rsidR="006B2187" w:rsidRDefault="006B2187" w:rsidP="00B67312">
            <w:pPr>
              <w:pStyle w:val="ac"/>
            </w:pPr>
          </w:p>
        </w:tc>
        <w:tc>
          <w:tcPr>
            <w:tcW w:w="284" w:type="dxa"/>
            <w:tcBorders>
              <w:top w:val="nil"/>
              <w:left w:val="nil"/>
              <w:bottom w:val="nil"/>
              <w:right w:val="nil"/>
            </w:tcBorders>
            <w:vAlign w:val="bottom"/>
          </w:tcPr>
          <w:p w:rsidR="006B2187" w:rsidRDefault="006B2187" w:rsidP="00B67312">
            <w:pPr>
              <w:pStyle w:val="ac"/>
            </w:pPr>
            <w:proofErr w:type="gramStart"/>
            <w:r>
              <w:t>г</w:t>
            </w:r>
            <w:proofErr w:type="gramEnd"/>
            <w:r>
              <w:t>.</w:t>
            </w:r>
          </w:p>
        </w:tc>
      </w:tr>
    </w:tbl>
    <w:p w:rsidR="006B2187" w:rsidRPr="00782ED2" w:rsidRDefault="006B2187" w:rsidP="006B2187">
      <w:pPr>
        <w:pStyle w:val="ConsPlusNormal"/>
        <w:pageBreakBefore/>
        <w:ind w:firstLine="0"/>
        <w:jc w:val="right"/>
        <w:outlineLvl w:val="1"/>
        <w:rPr>
          <w:rFonts w:ascii="Times New Roman" w:hAnsi="Times New Roman" w:cs="Times New Roman"/>
          <w:sz w:val="16"/>
          <w:szCs w:val="16"/>
        </w:rPr>
      </w:pPr>
      <w:r>
        <w:rPr>
          <w:rFonts w:ascii="Times New Roman" w:hAnsi="Times New Roman" w:cs="Times New Roman"/>
          <w:sz w:val="16"/>
          <w:szCs w:val="16"/>
        </w:rPr>
        <w:lastRenderedPageBreak/>
        <w:t xml:space="preserve">Приложение </w:t>
      </w:r>
      <w:r w:rsidR="006478B7">
        <w:rPr>
          <w:rFonts w:ascii="Times New Roman" w:hAnsi="Times New Roman" w:cs="Times New Roman"/>
          <w:sz w:val="16"/>
          <w:szCs w:val="16"/>
        </w:rPr>
        <w:t>5</w:t>
      </w:r>
    </w:p>
    <w:p w:rsidR="006B2187" w:rsidRPr="00782ED2" w:rsidRDefault="006B2187" w:rsidP="006B2187">
      <w:pPr>
        <w:tabs>
          <w:tab w:val="left" w:pos="1260"/>
        </w:tabs>
        <w:spacing w:after="0"/>
        <w:jc w:val="right"/>
        <w:rPr>
          <w:rFonts w:ascii="Times New Roman" w:hAnsi="Times New Roman"/>
          <w:sz w:val="16"/>
          <w:szCs w:val="16"/>
        </w:rPr>
      </w:pPr>
      <w:r w:rsidRPr="00782ED2">
        <w:rPr>
          <w:rFonts w:ascii="Times New Roman" w:hAnsi="Times New Roman"/>
          <w:sz w:val="16"/>
          <w:szCs w:val="16"/>
        </w:rPr>
        <w:t>к Административному регламенту</w:t>
      </w:r>
    </w:p>
    <w:p w:rsidR="006B2187" w:rsidRPr="00782ED2" w:rsidRDefault="006B2187" w:rsidP="006B2187">
      <w:pPr>
        <w:pStyle w:val="ConsPlusNormal"/>
        <w:ind w:firstLine="851"/>
        <w:jc w:val="right"/>
        <w:outlineLvl w:val="0"/>
        <w:rPr>
          <w:rFonts w:ascii="Times New Roman" w:hAnsi="Times New Roman" w:cs="Times New Roman"/>
          <w:sz w:val="16"/>
          <w:szCs w:val="16"/>
        </w:rPr>
      </w:pPr>
      <w:r w:rsidRPr="00782ED2">
        <w:rPr>
          <w:rFonts w:ascii="Times New Roman" w:hAnsi="Times New Roman" w:cs="Times New Roman"/>
          <w:sz w:val="16"/>
          <w:szCs w:val="16"/>
        </w:rPr>
        <w:t xml:space="preserve">предоставления </w:t>
      </w:r>
      <w:proofErr w:type="gramStart"/>
      <w:r w:rsidRPr="00782ED2">
        <w:rPr>
          <w:rFonts w:ascii="Times New Roman" w:hAnsi="Times New Roman" w:cs="Times New Roman"/>
          <w:sz w:val="16"/>
          <w:szCs w:val="16"/>
        </w:rPr>
        <w:t>муниципальной</w:t>
      </w:r>
      <w:proofErr w:type="gramEnd"/>
      <w:r w:rsidRPr="00782ED2">
        <w:rPr>
          <w:rFonts w:ascii="Times New Roman" w:hAnsi="Times New Roman" w:cs="Times New Roman"/>
          <w:sz w:val="16"/>
          <w:szCs w:val="16"/>
        </w:rPr>
        <w:t xml:space="preserve"> </w:t>
      </w:r>
    </w:p>
    <w:p w:rsidR="006B2187" w:rsidRPr="00782ED2" w:rsidRDefault="006B2187" w:rsidP="006B2187">
      <w:pPr>
        <w:pStyle w:val="ConsPlusNormal"/>
        <w:ind w:firstLine="851"/>
        <w:jc w:val="right"/>
        <w:outlineLvl w:val="0"/>
        <w:rPr>
          <w:rFonts w:ascii="Times New Roman" w:hAnsi="Times New Roman" w:cs="Times New Roman"/>
          <w:sz w:val="16"/>
          <w:szCs w:val="16"/>
        </w:rPr>
      </w:pPr>
      <w:r w:rsidRPr="00782ED2">
        <w:rPr>
          <w:rFonts w:ascii="Times New Roman" w:hAnsi="Times New Roman" w:cs="Times New Roman"/>
          <w:sz w:val="16"/>
          <w:szCs w:val="16"/>
        </w:rPr>
        <w:t xml:space="preserve">услуги «Выдача разрешений </w:t>
      </w:r>
    </w:p>
    <w:p w:rsidR="006B2187" w:rsidRPr="00782ED2" w:rsidRDefault="006B2187" w:rsidP="006B2187">
      <w:pPr>
        <w:pStyle w:val="ConsPlusNormal"/>
        <w:ind w:firstLine="851"/>
        <w:jc w:val="right"/>
        <w:outlineLvl w:val="0"/>
        <w:rPr>
          <w:rFonts w:ascii="Times New Roman" w:hAnsi="Times New Roman" w:cs="Times New Roman"/>
          <w:sz w:val="16"/>
          <w:szCs w:val="16"/>
        </w:rPr>
      </w:pPr>
      <w:r>
        <w:rPr>
          <w:rFonts w:ascii="Times New Roman" w:hAnsi="Times New Roman" w:cs="Times New Roman"/>
          <w:sz w:val="16"/>
          <w:szCs w:val="16"/>
        </w:rPr>
        <w:t>на строительство, реконструкцию</w:t>
      </w:r>
      <w:r w:rsidRPr="00782ED2">
        <w:rPr>
          <w:rFonts w:ascii="Times New Roman" w:hAnsi="Times New Roman" w:cs="Times New Roman"/>
          <w:sz w:val="16"/>
          <w:szCs w:val="16"/>
        </w:rPr>
        <w:t xml:space="preserve"> </w:t>
      </w:r>
    </w:p>
    <w:p w:rsidR="006B2187" w:rsidRPr="00782ED2" w:rsidRDefault="006B2187" w:rsidP="006B2187">
      <w:pPr>
        <w:pStyle w:val="ConsPlusNormal"/>
        <w:ind w:firstLine="851"/>
        <w:jc w:val="right"/>
        <w:outlineLvl w:val="0"/>
        <w:rPr>
          <w:rFonts w:ascii="Times New Roman" w:hAnsi="Times New Roman" w:cs="Times New Roman"/>
          <w:sz w:val="16"/>
          <w:szCs w:val="16"/>
        </w:rPr>
      </w:pPr>
      <w:r>
        <w:rPr>
          <w:rFonts w:ascii="Times New Roman" w:hAnsi="Times New Roman" w:cs="Times New Roman"/>
          <w:sz w:val="16"/>
          <w:szCs w:val="16"/>
        </w:rPr>
        <w:t xml:space="preserve">объектов </w:t>
      </w:r>
      <w:r w:rsidRPr="00782ED2">
        <w:rPr>
          <w:rFonts w:ascii="Times New Roman" w:hAnsi="Times New Roman" w:cs="Times New Roman"/>
          <w:sz w:val="16"/>
          <w:szCs w:val="16"/>
        </w:rPr>
        <w:t xml:space="preserve"> капитального строительства </w:t>
      </w:r>
    </w:p>
    <w:p w:rsidR="006B2187" w:rsidRPr="00782ED2" w:rsidRDefault="006B2187" w:rsidP="006B2187">
      <w:pPr>
        <w:pStyle w:val="ConsPlusNormal"/>
        <w:ind w:firstLine="851"/>
        <w:jc w:val="right"/>
        <w:outlineLvl w:val="0"/>
        <w:rPr>
          <w:rFonts w:ascii="Times New Roman" w:hAnsi="Times New Roman" w:cs="Times New Roman"/>
          <w:sz w:val="16"/>
          <w:szCs w:val="16"/>
        </w:rPr>
      </w:pPr>
      <w:r w:rsidRPr="00782ED2">
        <w:rPr>
          <w:rFonts w:ascii="Times New Roman" w:hAnsi="Times New Roman" w:cs="Times New Roman"/>
          <w:sz w:val="16"/>
          <w:szCs w:val="16"/>
        </w:rPr>
        <w:t>на территории  Сейкинского сельского поселения»</w:t>
      </w:r>
    </w:p>
    <w:p w:rsidR="006B2187" w:rsidRDefault="006B2187" w:rsidP="006B2187">
      <w:pPr>
        <w:pStyle w:val="ConsPlusNormal"/>
        <w:tabs>
          <w:tab w:val="left" w:pos="4678"/>
        </w:tabs>
        <w:ind w:firstLine="0"/>
        <w:jc w:val="right"/>
        <w:rPr>
          <w:rFonts w:ascii="Times New Roman" w:hAnsi="Times New Roman" w:cs="Times New Roman"/>
          <w:sz w:val="24"/>
          <w:szCs w:val="24"/>
        </w:rPr>
      </w:pPr>
    </w:p>
    <w:p w:rsidR="006B2187" w:rsidRDefault="006B2187" w:rsidP="006B2187">
      <w:pPr>
        <w:pStyle w:val="ConsPlusNormal"/>
        <w:tabs>
          <w:tab w:val="left" w:pos="4678"/>
        </w:tabs>
        <w:ind w:firstLine="0"/>
        <w:jc w:val="right"/>
        <w:rPr>
          <w:rFonts w:ascii="Times New Roman" w:hAnsi="Times New Roman" w:cs="Times New Roman"/>
          <w:sz w:val="24"/>
          <w:szCs w:val="24"/>
        </w:rPr>
      </w:pPr>
    </w:p>
    <w:p w:rsidR="006B2187" w:rsidRDefault="006B2187" w:rsidP="006B2187">
      <w:pPr>
        <w:pStyle w:val="ConsPlusNormal"/>
        <w:tabs>
          <w:tab w:val="left" w:pos="4678"/>
        </w:tabs>
        <w:ind w:firstLine="0"/>
        <w:jc w:val="right"/>
        <w:rPr>
          <w:rFonts w:ascii="Times New Roman" w:hAnsi="Times New Roman" w:cs="Times New Roman"/>
          <w:sz w:val="24"/>
          <w:szCs w:val="24"/>
        </w:rPr>
      </w:pPr>
      <w:r>
        <w:rPr>
          <w:rFonts w:ascii="Times New Roman" w:hAnsi="Times New Roman" w:cs="Times New Roman"/>
          <w:sz w:val="24"/>
          <w:szCs w:val="24"/>
        </w:rPr>
        <w:t>Главе Сейкинской сельской</w:t>
      </w:r>
    </w:p>
    <w:p w:rsidR="006B2187" w:rsidRPr="00855ABD" w:rsidRDefault="006B2187" w:rsidP="006B2187">
      <w:pPr>
        <w:pStyle w:val="ConsPlusNormal"/>
        <w:tabs>
          <w:tab w:val="left" w:pos="4678"/>
        </w:tabs>
        <w:ind w:firstLine="0"/>
        <w:jc w:val="right"/>
        <w:rPr>
          <w:rFonts w:ascii="Times New Roman" w:hAnsi="Times New Roman" w:cs="Times New Roman"/>
          <w:sz w:val="24"/>
          <w:szCs w:val="24"/>
        </w:rPr>
      </w:pPr>
      <w:r>
        <w:rPr>
          <w:rFonts w:ascii="Times New Roman" w:hAnsi="Times New Roman" w:cs="Times New Roman"/>
          <w:sz w:val="24"/>
          <w:szCs w:val="24"/>
        </w:rPr>
        <w:t>администрации</w:t>
      </w:r>
    </w:p>
    <w:p w:rsidR="006B2187" w:rsidRPr="00855ABD" w:rsidRDefault="006B2187" w:rsidP="006B218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855ABD">
        <w:rPr>
          <w:rFonts w:ascii="Times New Roman" w:hAnsi="Times New Roman" w:cs="Times New Roman"/>
          <w:sz w:val="24"/>
          <w:szCs w:val="24"/>
        </w:rPr>
        <w:t>___________________________________</w:t>
      </w:r>
    </w:p>
    <w:p w:rsidR="006B2187" w:rsidRPr="00745EF2" w:rsidRDefault="006B2187" w:rsidP="006B2187">
      <w:pPr>
        <w:pStyle w:val="ac"/>
        <w:jc w:val="right"/>
        <w:rPr>
          <w:rFonts w:ascii="Times New Roman" w:hAnsi="Times New Roman" w:cs="Times New Roman"/>
        </w:rPr>
      </w:pPr>
      <w:r w:rsidRPr="00855ABD">
        <w:t xml:space="preserve">                                                                    от </w:t>
      </w:r>
      <w:r w:rsidRPr="00745EF2">
        <w:rPr>
          <w:rFonts w:ascii="Times New Roman" w:hAnsi="Times New Roman" w:cs="Times New Roman"/>
        </w:rPr>
        <w:t xml:space="preserve">_________________________________     </w:t>
      </w:r>
    </w:p>
    <w:p w:rsidR="006B2187" w:rsidRPr="00745EF2" w:rsidRDefault="006B2187" w:rsidP="006B2187">
      <w:pPr>
        <w:pStyle w:val="ac"/>
        <w:jc w:val="right"/>
        <w:rPr>
          <w:rFonts w:ascii="Times New Roman" w:hAnsi="Times New Roman" w:cs="Times New Roman"/>
        </w:rPr>
      </w:pPr>
      <w:r w:rsidRPr="00745EF2">
        <w:rPr>
          <w:rFonts w:ascii="Times New Roman" w:hAnsi="Times New Roman" w:cs="Times New Roman"/>
        </w:rPr>
        <w:t xml:space="preserve">                                                                                                                           Ф.И.О., паспортные данные, </w:t>
      </w:r>
    </w:p>
    <w:p w:rsidR="006B2187" w:rsidRPr="00745EF2" w:rsidRDefault="006B2187" w:rsidP="006B2187">
      <w:pPr>
        <w:pStyle w:val="ac"/>
        <w:jc w:val="right"/>
        <w:rPr>
          <w:rFonts w:ascii="Times New Roman" w:hAnsi="Times New Roman" w:cs="Times New Roman"/>
        </w:rPr>
      </w:pPr>
      <w:r w:rsidRPr="00745EF2">
        <w:rPr>
          <w:rFonts w:ascii="Times New Roman" w:hAnsi="Times New Roman" w:cs="Times New Roman"/>
        </w:rPr>
        <w:t xml:space="preserve">                                                                                                                                         адрес регистрации по месту жительства)</w:t>
      </w:r>
    </w:p>
    <w:p w:rsidR="006B2187" w:rsidRDefault="006B2187" w:rsidP="006B2187">
      <w:pPr>
        <w:tabs>
          <w:tab w:val="left" w:pos="142"/>
        </w:tabs>
        <w:autoSpaceDE w:val="0"/>
        <w:autoSpaceDN w:val="0"/>
        <w:adjustRightInd w:val="0"/>
        <w:spacing w:after="0"/>
        <w:rPr>
          <w:rFonts w:ascii="Times New Roman" w:hAnsi="Times New Roman"/>
          <w:sz w:val="28"/>
          <w:szCs w:val="28"/>
        </w:rPr>
      </w:pPr>
    </w:p>
    <w:p w:rsidR="006B2187" w:rsidRPr="00855ABD" w:rsidRDefault="006B2187" w:rsidP="006B2187">
      <w:pPr>
        <w:pStyle w:val="ConsPlusNormal"/>
        <w:ind w:firstLine="709"/>
        <w:jc w:val="right"/>
        <w:rPr>
          <w:rFonts w:ascii="Times New Roman" w:hAnsi="Times New Roman" w:cs="Times New Roman"/>
          <w:sz w:val="24"/>
          <w:szCs w:val="24"/>
        </w:rPr>
      </w:pPr>
    </w:p>
    <w:p w:rsidR="006B2187" w:rsidRPr="00855ABD" w:rsidRDefault="006B2187" w:rsidP="006B2187">
      <w:pPr>
        <w:pStyle w:val="ConsPlusNormal"/>
        <w:ind w:firstLine="0"/>
        <w:jc w:val="center"/>
        <w:rPr>
          <w:rFonts w:ascii="Times New Roman" w:hAnsi="Times New Roman" w:cs="Times New Roman"/>
          <w:sz w:val="24"/>
          <w:szCs w:val="24"/>
        </w:rPr>
      </w:pPr>
    </w:p>
    <w:p w:rsidR="006B2187" w:rsidRPr="00855ABD" w:rsidRDefault="006B2187" w:rsidP="006B2187">
      <w:pPr>
        <w:pStyle w:val="ConsPlusNormal"/>
        <w:ind w:firstLine="0"/>
        <w:jc w:val="center"/>
        <w:rPr>
          <w:rFonts w:ascii="Times New Roman" w:hAnsi="Times New Roman" w:cs="Times New Roman"/>
          <w:sz w:val="24"/>
          <w:szCs w:val="24"/>
        </w:rPr>
      </w:pPr>
      <w:r w:rsidRPr="00855ABD">
        <w:rPr>
          <w:rFonts w:ascii="Times New Roman" w:hAnsi="Times New Roman" w:cs="Times New Roman"/>
          <w:sz w:val="24"/>
          <w:szCs w:val="24"/>
        </w:rPr>
        <w:t>Обращение (Жалоба)</w:t>
      </w:r>
    </w:p>
    <w:p w:rsidR="006B2187" w:rsidRPr="00855ABD" w:rsidRDefault="006B2187" w:rsidP="006B2187">
      <w:pPr>
        <w:pStyle w:val="ConsPlusNormal"/>
        <w:ind w:firstLine="0"/>
        <w:jc w:val="center"/>
        <w:rPr>
          <w:rFonts w:ascii="Times New Roman" w:hAnsi="Times New Roman" w:cs="Times New Roman"/>
          <w:sz w:val="24"/>
          <w:szCs w:val="24"/>
        </w:rPr>
      </w:pPr>
    </w:p>
    <w:p w:rsidR="006B2187" w:rsidRPr="005F62E8" w:rsidRDefault="006B2187" w:rsidP="006B2187">
      <w:pPr>
        <w:pStyle w:val="ac"/>
        <w:rPr>
          <w:rFonts w:ascii="Times New Roman" w:hAnsi="Times New Roman" w:cs="Times New Roman"/>
        </w:rPr>
      </w:pPr>
      <w:r w:rsidRPr="005F62E8">
        <w:rPr>
          <w:rFonts w:ascii="Times New Roman" w:hAnsi="Times New Roman" w:cs="Times New Roman"/>
        </w:rPr>
        <w:t>Прошу рассмотреть действия (бездействия) специалиста администрации Сейкинского сельского поселения ______________________________________________________________</w:t>
      </w:r>
      <w:r>
        <w:rPr>
          <w:rFonts w:ascii="Times New Roman" w:hAnsi="Times New Roman" w:cs="Times New Roman"/>
        </w:rPr>
        <w:t>____________</w:t>
      </w:r>
      <w:r w:rsidRPr="005F62E8">
        <w:rPr>
          <w:rFonts w:ascii="Times New Roman" w:hAnsi="Times New Roman" w:cs="Times New Roman"/>
        </w:rPr>
        <w:t>,</w:t>
      </w:r>
    </w:p>
    <w:p w:rsidR="006B2187" w:rsidRPr="005F62E8" w:rsidRDefault="006B2187" w:rsidP="006B2187">
      <w:pPr>
        <w:pStyle w:val="ac"/>
        <w:rPr>
          <w:rFonts w:ascii="Times New Roman" w:hAnsi="Times New Roman" w:cs="Times New Roman"/>
        </w:rPr>
      </w:pPr>
      <w:r w:rsidRPr="005F62E8">
        <w:rPr>
          <w:rFonts w:ascii="Times New Roman" w:hAnsi="Times New Roman" w:cs="Times New Roman"/>
        </w:rPr>
        <w:t xml:space="preserve">   </w:t>
      </w:r>
      <w:r>
        <w:rPr>
          <w:rFonts w:ascii="Times New Roman" w:hAnsi="Times New Roman" w:cs="Times New Roman"/>
        </w:rPr>
        <w:t xml:space="preserve">                        </w:t>
      </w:r>
      <w:r w:rsidRPr="005F62E8">
        <w:rPr>
          <w:rFonts w:ascii="Times New Roman" w:hAnsi="Times New Roman" w:cs="Times New Roman"/>
        </w:rPr>
        <w:t xml:space="preserve"> (указать Ф.И.О. соответствующего лица либо должность)</w:t>
      </w:r>
    </w:p>
    <w:p w:rsidR="006B2187" w:rsidRPr="005F62E8" w:rsidRDefault="006B2187" w:rsidP="006B2187">
      <w:pPr>
        <w:pStyle w:val="ac"/>
        <w:rPr>
          <w:rFonts w:ascii="Times New Roman" w:hAnsi="Times New Roman" w:cs="Times New Roman"/>
        </w:rPr>
      </w:pPr>
      <w:r w:rsidRPr="005F62E8">
        <w:rPr>
          <w:rFonts w:ascii="Times New Roman" w:hAnsi="Times New Roman" w:cs="Times New Roman"/>
        </w:rPr>
        <w:t xml:space="preserve"> </w:t>
      </w:r>
      <w:proofErr w:type="gramStart"/>
      <w:r w:rsidRPr="005F62E8">
        <w:rPr>
          <w:rFonts w:ascii="Times New Roman" w:hAnsi="Times New Roman" w:cs="Times New Roman"/>
        </w:rPr>
        <w:t>предоставляющего</w:t>
      </w:r>
      <w:proofErr w:type="gramEnd"/>
      <w:r w:rsidRPr="005F62E8">
        <w:rPr>
          <w:rFonts w:ascii="Times New Roman" w:hAnsi="Times New Roman" w:cs="Times New Roman"/>
        </w:rPr>
        <w:t xml:space="preserve"> муниципальную услугу________________________________</w:t>
      </w:r>
      <w:r>
        <w:rPr>
          <w:rFonts w:ascii="Times New Roman" w:hAnsi="Times New Roman" w:cs="Times New Roman"/>
        </w:rPr>
        <w:t>______________</w:t>
      </w:r>
    </w:p>
    <w:p w:rsidR="006B2187" w:rsidRPr="005F62E8" w:rsidRDefault="006B2187" w:rsidP="006B2187">
      <w:pPr>
        <w:pStyle w:val="ac"/>
        <w:rPr>
          <w:rFonts w:ascii="Times New Roman" w:hAnsi="Times New Roman" w:cs="Times New Roman"/>
        </w:rPr>
      </w:pPr>
      <w:r w:rsidRPr="005F62E8">
        <w:rPr>
          <w:rFonts w:ascii="Times New Roman" w:hAnsi="Times New Roman" w:cs="Times New Roman"/>
        </w:rPr>
        <w:t>_____________________________________________________________________</w:t>
      </w:r>
      <w:r>
        <w:rPr>
          <w:rFonts w:ascii="Times New Roman" w:hAnsi="Times New Roman" w:cs="Times New Roman"/>
        </w:rPr>
        <w:t>______________</w:t>
      </w:r>
      <w:r w:rsidRPr="005F62E8">
        <w:rPr>
          <w:rFonts w:ascii="Times New Roman" w:hAnsi="Times New Roman" w:cs="Times New Roman"/>
        </w:rPr>
        <w:t xml:space="preserve">,      </w:t>
      </w:r>
    </w:p>
    <w:p w:rsidR="006B2187" w:rsidRPr="005F62E8" w:rsidRDefault="006B2187" w:rsidP="006B2187">
      <w:pPr>
        <w:pStyle w:val="ac"/>
        <w:rPr>
          <w:rFonts w:ascii="Times New Roman" w:hAnsi="Times New Roman" w:cs="Times New Roman"/>
        </w:rPr>
      </w:pPr>
      <w:r>
        <w:rPr>
          <w:rFonts w:ascii="Times New Roman" w:hAnsi="Times New Roman" w:cs="Times New Roman"/>
        </w:rPr>
        <w:t xml:space="preserve">                              </w:t>
      </w:r>
      <w:r w:rsidRPr="005F62E8">
        <w:rPr>
          <w:rFonts w:ascii="Times New Roman" w:hAnsi="Times New Roman" w:cs="Times New Roman"/>
        </w:rPr>
        <w:t>(наименование органа местного самоуправления)</w:t>
      </w:r>
    </w:p>
    <w:p w:rsidR="006B2187" w:rsidRPr="005F62E8" w:rsidRDefault="006B2187" w:rsidP="006B2187">
      <w:pPr>
        <w:pStyle w:val="ac"/>
        <w:rPr>
          <w:rFonts w:ascii="Times New Roman" w:hAnsi="Times New Roman" w:cs="Times New Roman"/>
        </w:rPr>
      </w:pPr>
      <w:r w:rsidRPr="005F62E8">
        <w:rPr>
          <w:rFonts w:ascii="Times New Roman" w:hAnsi="Times New Roman" w:cs="Times New Roman"/>
        </w:rPr>
        <w:t>_____________________________________________________________________</w:t>
      </w:r>
      <w:r>
        <w:rPr>
          <w:rFonts w:ascii="Times New Roman" w:hAnsi="Times New Roman" w:cs="Times New Roman"/>
        </w:rPr>
        <w:t>______________</w:t>
      </w:r>
    </w:p>
    <w:p w:rsidR="006B2187" w:rsidRDefault="006B2187" w:rsidP="006B2187">
      <w:pPr>
        <w:pStyle w:val="ac"/>
        <w:rPr>
          <w:rFonts w:ascii="Times New Roman" w:hAnsi="Times New Roman" w:cs="Times New Roman"/>
        </w:rPr>
      </w:pPr>
      <w:r w:rsidRPr="005F62E8">
        <w:rPr>
          <w:rFonts w:ascii="Times New Roman" w:hAnsi="Times New Roman" w:cs="Times New Roman"/>
        </w:rPr>
        <w:t>_____________________________________________________________________</w:t>
      </w:r>
      <w:r>
        <w:rPr>
          <w:rFonts w:ascii="Times New Roman" w:hAnsi="Times New Roman" w:cs="Times New Roman"/>
        </w:rPr>
        <w:t>______________</w:t>
      </w:r>
    </w:p>
    <w:p w:rsidR="006B2187" w:rsidRDefault="006B2187" w:rsidP="006B2187">
      <w:pPr>
        <w:pStyle w:val="ac"/>
        <w:rPr>
          <w:rFonts w:ascii="Times New Roman" w:hAnsi="Times New Roman" w:cs="Times New Roman"/>
        </w:rPr>
      </w:pPr>
      <w:r>
        <w:rPr>
          <w:rFonts w:ascii="Times New Roman" w:hAnsi="Times New Roman" w:cs="Times New Roman"/>
        </w:rPr>
        <w:t>___________________________________________________________________________________</w:t>
      </w:r>
    </w:p>
    <w:p w:rsidR="006B2187" w:rsidRDefault="006B2187" w:rsidP="006B2187">
      <w:pPr>
        <w:pStyle w:val="ac"/>
        <w:rPr>
          <w:rFonts w:ascii="Times New Roman" w:hAnsi="Times New Roman" w:cs="Times New Roman"/>
        </w:rPr>
      </w:pPr>
      <w:r>
        <w:rPr>
          <w:rFonts w:ascii="Times New Roman" w:hAnsi="Times New Roman" w:cs="Times New Roman"/>
        </w:rPr>
        <w:t>___________________________________________________________________________________</w:t>
      </w:r>
    </w:p>
    <w:p w:rsidR="006B2187" w:rsidRPr="005F62E8" w:rsidRDefault="006B2187" w:rsidP="006B2187">
      <w:pPr>
        <w:pStyle w:val="ac"/>
        <w:rPr>
          <w:rFonts w:ascii="Times New Roman" w:hAnsi="Times New Roman" w:cs="Times New Roman"/>
        </w:rPr>
      </w:pPr>
      <w:r>
        <w:rPr>
          <w:rFonts w:ascii="Times New Roman" w:hAnsi="Times New Roman" w:cs="Times New Roman"/>
        </w:rPr>
        <w:t>___________________________________________________________________________________</w:t>
      </w:r>
    </w:p>
    <w:p w:rsidR="006B2187" w:rsidRPr="005F62E8" w:rsidRDefault="006B2187" w:rsidP="006B2187">
      <w:pPr>
        <w:pStyle w:val="ac"/>
        <w:rPr>
          <w:rFonts w:ascii="Times New Roman" w:hAnsi="Times New Roman" w:cs="Times New Roman"/>
        </w:rPr>
      </w:pPr>
      <w:r w:rsidRPr="005F62E8">
        <w:rPr>
          <w:rFonts w:ascii="Times New Roman" w:hAnsi="Times New Roman" w:cs="Times New Roman"/>
        </w:rPr>
        <w:t>(изложение сути проблемы с указанием документов по существу, доводов и обстоятельств)</w:t>
      </w:r>
    </w:p>
    <w:p w:rsidR="006B2187" w:rsidRPr="005F62E8" w:rsidRDefault="006B2187" w:rsidP="006B2187">
      <w:pPr>
        <w:pStyle w:val="ac"/>
        <w:rPr>
          <w:rFonts w:ascii="Times New Roman" w:hAnsi="Times New Roman" w:cs="Times New Roman"/>
          <w:sz w:val="24"/>
          <w:szCs w:val="24"/>
        </w:rPr>
      </w:pPr>
    </w:p>
    <w:p w:rsidR="006B2187" w:rsidRPr="005F62E8" w:rsidRDefault="006B2187" w:rsidP="006B2187">
      <w:pPr>
        <w:pStyle w:val="ac"/>
        <w:rPr>
          <w:rFonts w:ascii="Times New Roman" w:hAnsi="Times New Roman" w:cs="Times New Roman"/>
        </w:rPr>
      </w:pPr>
      <w:r w:rsidRPr="005F62E8">
        <w:rPr>
          <w:rFonts w:ascii="Times New Roman" w:hAnsi="Times New Roman" w:cs="Times New Roman"/>
        </w:rPr>
        <w:t>К заявлению прилагаются:</w:t>
      </w:r>
    </w:p>
    <w:p w:rsidR="006B2187" w:rsidRPr="005F62E8" w:rsidRDefault="006B2187" w:rsidP="006B2187">
      <w:pPr>
        <w:pStyle w:val="ac"/>
        <w:rPr>
          <w:rFonts w:ascii="Times New Roman" w:hAnsi="Times New Roman" w:cs="Times New Roman"/>
        </w:rPr>
      </w:pPr>
      <w:r w:rsidRPr="005F62E8">
        <w:rPr>
          <w:rFonts w:ascii="Times New Roman" w:hAnsi="Times New Roman" w:cs="Times New Roman"/>
        </w:rPr>
        <w:t>- копия заявления о предоставлении муниципальной услуги;</w:t>
      </w:r>
    </w:p>
    <w:p w:rsidR="006B2187" w:rsidRPr="005F62E8" w:rsidRDefault="006B2187" w:rsidP="006B2187">
      <w:pPr>
        <w:pStyle w:val="ac"/>
        <w:rPr>
          <w:rFonts w:ascii="Times New Roman" w:hAnsi="Times New Roman" w:cs="Times New Roman"/>
        </w:rPr>
      </w:pPr>
      <w:r w:rsidRPr="005F62E8">
        <w:rPr>
          <w:rFonts w:ascii="Times New Roman" w:hAnsi="Times New Roman" w:cs="Times New Roman"/>
        </w:rPr>
        <w:t>- копии иных документов, подтверждающих проблему по существу.</w:t>
      </w:r>
    </w:p>
    <w:p w:rsidR="006B2187" w:rsidRPr="005F62E8" w:rsidRDefault="006B2187" w:rsidP="006B2187">
      <w:pPr>
        <w:pStyle w:val="ac"/>
        <w:rPr>
          <w:rFonts w:ascii="Times New Roman" w:hAnsi="Times New Roman" w:cs="Times New Roman"/>
          <w:sz w:val="24"/>
          <w:szCs w:val="24"/>
        </w:rPr>
      </w:pPr>
    </w:p>
    <w:p w:rsidR="006B2187" w:rsidRPr="005F62E8" w:rsidRDefault="006B2187" w:rsidP="006B2187">
      <w:pPr>
        <w:pStyle w:val="ac"/>
        <w:rPr>
          <w:rFonts w:ascii="Times New Roman" w:hAnsi="Times New Roman" w:cs="Times New Roman"/>
          <w:sz w:val="24"/>
          <w:szCs w:val="24"/>
        </w:rPr>
      </w:pPr>
    </w:p>
    <w:p w:rsidR="006B2187" w:rsidRPr="005F62E8" w:rsidRDefault="006B2187" w:rsidP="006B2187">
      <w:pPr>
        <w:pStyle w:val="ac"/>
        <w:rPr>
          <w:rFonts w:ascii="Times New Roman" w:hAnsi="Times New Roman" w:cs="Times New Roman"/>
          <w:sz w:val="24"/>
          <w:szCs w:val="24"/>
        </w:rPr>
      </w:pPr>
    </w:p>
    <w:p w:rsidR="006B2187" w:rsidRDefault="006B2187" w:rsidP="006B2187">
      <w:r w:rsidRPr="005F62E8">
        <w:rPr>
          <w:rFonts w:ascii="Times New Roman" w:hAnsi="Times New Roman"/>
          <w:sz w:val="24"/>
          <w:szCs w:val="24"/>
        </w:rPr>
        <w:t xml:space="preserve">Дата                                     </w:t>
      </w:r>
      <w:r w:rsidRPr="005F62E8">
        <w:rPr>
          <w:rFonts w:ascii="Times New Roman" w:hAnsi="Times New Roman"/>
          <w:sz w:val="24"/>
          <w:szCs w:val="24"/>
        </w:rPr>
        <w:tab/>
        <w:t xml:space="preserve">                                              </w:t>
      </w:r>
      <w:r>
        <w:rPr>
          <w:rFonts w:ascii="Times New Roman" w:hAnsi="Times New Roman"/>
          <w:sz w:val="24"/>
          <w:szCs w:val="24"/>
        </w:rPr>
        <w:t xml:space="preserve"> </w:t>
      </w:r>
    </w:p>
    <w:p w:rsidR="003F1B73" w:rsidRDefault="003F1B73"/>
    <w:sectPr w:rsidR="003F1B73" w:rsidSect="004315D2">
      <w:pgSz w:w="11906" w:h="16838"/>
      <w:pgMar w:top="993"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E252D5"/>
    <w:multiLevelType w:val="hybridMultilevel"/>
    <w:tmpl w:val="510E20E2"/>
    <w:lvl w:ilvl="0" w:tplc="7390EC5E">
      <w:start w:val="24"/>
      <w:numFmt w:val="decimal"/>
      <w:lvlText w:val="%1."/>
      <w:lvlJc w:val="left"/>
      <w:pPr>
        <w:ind w:left="375" w:hanging="375"/>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062F7BB2"/>
    <w:multiLevelType w:val="hybridMultilevel"/>
    <w:tmpl w:val="DBC24242"/>
    <w:lvl w:ilvl="0" w:tplc="DA662376">
      <w:start w:val="50"/>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A2A1B09"/>
    <w:multiLevelType w:val="multilevel"/>
    <w:tmpl w:val="BB428652"/>
    <w:lvl w:ilvl="0">
      <w:start w:val="1"/>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0AC8406F"/>
    <w:multiLevelType w:val="hybridMultilevel"/>
    <w:tmpl w:val="02C81896"/>
    <w:lvl w:ilvl="0" w:tplc="37C263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01D4C04"/>
    <w:multiLevelType w:val="hybridMultilevel"/>
    <w:tmpl w:val="B13A7B84"/>
    <w:lvl w:ilvl="0" w:tplc="54968B92">
      <w:start w:val="20"/>
      <w:numFmt w:val="decimal"/>
      <w:lvlText w:val="%1."/>
      <w:lvlJc w:val="left"/>
      <w:pPr>
        <w:ind w:left="1085"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6">
    <w:nsid w:val="153B3464"/>
    <w:multiLevelType w:val="hybridMultilevel"/>
    <w:tmpl w:val="74E28288"/>
    <w:lvl w:ilvl="0" w:tplc="4A948BBE">
      <w:start w:val="15"/>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3187A76"/>
    <w:multiLevelType w:val="multilevel"/>
    <w:tmpl w:val="989E7A6E"/>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6E007EF"/>
    <w:multiLevelType w:val="multilevel"/>
    <w:tmpl w:val="2CC0376E"/>
    <w:lvl w:ilvl="0">
      <w:start w:val="1"/>
      <w:numFmt w:val="decimal"/>
      <w:lvlText w:val="%1."/>
      <w:lvlJc w:val="left"/>
      <w:pPr>
        <w:tabs>
          <w:tab w:val="num" w:pos="360"/>
        </w:tabs>
        <w:ind w:left="360" w:hanging="360"/>
      </w:pPr>
    </w:lvl>
    <w:lvl w:ilvl="1">
      <w:numFmt w:val="bullet"/>
      <w:lvlText w:val="-"/>
      <w:lvlJc w:val="left"/>
      <w:pPr>
        <w:tabs>
          <w:tab w:val="num" w:pos="340"/>
        </w:tabs>
      </w:pPr>
      <w:rPr>
        <w:rFonts w:ascii="Arial" w:hAnsi="Arial" w:cs="Aria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305B54DC"/>
    <w:multiLevelType w:val="multilevel"/>
    <w:tmpl w:val="7B04C21A"/>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34B82952"/>
    <w:multiLevelType w:val="hybridMultilevel"/>
    <w:tmpl w:val="54DE6314"/>
    <w:lvl w:ilvl="0" w:tplc="10AE47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8B2354D"/>
    <w:multiLevelType w:val="hybridMultilevel"/>
    <w:tmpl w:val="6570C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3F5BC6"/>
    <w:multiLevelType w:val="multilevel"/>
    <w:tmpl w:val="EA880AD6"/>
    <w:lvl w:ilvl="0">
      <w:start w:val="1"/>
      <w:numFmt w:val="decimal"/>
      <w:lvlText w:val="%1."/>
      <w:lvlJc w:val="left"/>
      <w:pPr>
        <w:tabs>
          <w:tab w:val="num" w:pos="360"/>
        </w:tabs>
        <w:ind w:left="360" w:hanging="360"/>
      </w:pPr>
    </w:lvl>
    <w:lvl w:ilvl="1">
      <w:numFmt w:val="bullet"/>
      <w:lvlText w:val="-"/>
      <w:lvlJc w:val="left"/>
      <w:pPr>
        <w:tabs>
          <w:tab w:val="num" w:pos="340"/>
        </w:tabs>
      </w:pPr>
      <w:rPr>
        <w:rFonts w:ascii="Arial" w:hAnsi="Arial" w:cs="Aria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41E241E1"/>
    <w:multiLevelType w:val="multilevel"/>
    <w:tmpl w:val="33FE078E"/>
    <w:lvl w:ilvl="0">
      <w:start w:val="1"/>
      <w:numFmt w:val="decimal"/>
      <w:lvlText w:val="%1."/>
      <w:lvlJc w:val="left"/>
      <w:pPr>
        <w:tabs>
          <w:tab w:val="num" w:pos="360"/>
        </w:tabs>
        <w:ind w:left="360" w:hanging="360"/>
      </w:pPr>
    </w:lvl>
    <w:lvl w:ilvl="1">
      <w:numFmt w:val="bullet"/>
      <w:lvlText w:val="-"/>
      <w:lvlJc w:val="left"/>
      <w:pPr>
        <w:tabs>
          <w:tab w:val="num" w:pos="340"/>
        </w:tabs>
      </w:pPr>
      <w:rPr>
        <w:rFonts w:ascii="Arial" w:hAnsi="Arial" w:cs="Aria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447748D9"/>
    <w:multiLevelType w:val="hybridMultilevel"/>
    <w:tmpl w:val="C39A9FFA"/>
    <w:lvl w:ilvl="0" w:tplc="2910ABD6">
      <w:numFmt w:val="bullet"/>
      <w:lvlText w:val="-"/>
      <w:lvlJc w:val="left"/>
      <w:pPr>
        <w:tabs>
          <w:tab w:val="num" w:pos="340"/>
        </w:tabs>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20255F7"/>
    <w:multiLevelType w:val="hybridMultilevel"/>
    <w:tmpl w:val="53125CAC"/>
    <w:lvl w:ilvl="0" w:tplc="2910ABD6">
      <w:numFmt w:val="bullet"/>
      <w:lvlText w:val="-"/>
      <w:lvlJc w:val="left"/>
      <w:pPr>
        <w:tabs>
          <w:tab w:val="num" w:pos="340"/>
        </w:tabs>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51F5C3E"/>
    <w:multiLevelType w:val="multilevel"/>
    <w:tmpl w:val="685632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720"/>
        </w:tabs>
        <w:ind w:left="50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nsid w:val="577F60C8"/>
    <w:multiLevelType w:val="hybridMultilevel"/>
    <w:tmpl w:val="C87E3DF2"/>
    <w:lvl w:ilvl="0" w:tplc="1CC05218">
      <w:start w:val="29"/>
      <w:numFmt w:val="decimal"/>
      <w:lvlText w:val="%1."/>
      <w:lvlJc w:val="left"/>
      <w:pPr>
        <w:ind w:left="943" w:hanging="375"/>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8">
    <w:nsid w:val="64A138D5"/>
    <w:multiLevelType w:val="hybridMultilevel"/>
    <w:tmpl w:val="2B06DC06"/>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FFA5BA2"/>
    <w:multiLevelType w:val="hybridMultilevel"/>
    <w:tmpl w:val="9B80EFF8"/>
    <w:lvl w:ilvl="0" w:tplc="D69E20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18"/>
  </w:num>
  <w:num w:numId="10">
    <w:abstractNumId w:val="6"/>
  </w:num>
  <w:num w:numId="11">
    <w:abstractNumId w:val="5"/>
  </w:num>
  <w:num w:numId="12">
    <w:abstractNumId w:val="1"/>
  </w:num>
  <w:num w:numId="13">
    <w:abstractNumId w:val="17"/>
  </w:num>
  <w:num w:numId="14">
    <w:abstractNumId w:val="2"/>
  </w:num>
  <w:num w:numId="15">
    <w:abstractNumId w:val="9"/>
  </w:num>
  <w:num w:numId="16">
    <w:abstractNumId w:val="3"/>
  </w:num>
  <w:num w:numId="17">
    <w:abstractNumId w:val="10"/>
  </w:num>
  <w:num w:numId="18">
    <w:abstractNumId w:val="4"/>
  </w:num>
  <w:num w:numId="19">
    <w:abstractNumId w:val="1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B89"/>
    <w:rsid w:val="00001613"/>
    <w:rsid w:val="00001EA6"/>
    <w:rsid w:val="00001F4B"/>
    <w:rsid w:val="00003BB6"/>
    <w:rsid w:val="000114D5"/>
    <w:rsid w:val="000124C1"/>
    <w:rsid w:val="000151E3"/>
    <w:rsid w:val="00015A42"/>
    <w:rsid w:val="000172CF"/>
    <w:rsid w:val="00022BA8"/>
    <w:rsid w:val="00032C14"/>
    <w:rsid w:val="00033874"/>
    <w:rsid w:val="000340CB"/>
    <w:rsid w:val="00035A6E"/>
    <w:rsid w:val="000362B4"/>
    <w:rsid w:val="00042AD7"/>
    <w:rsid w:val="00042BA7"/>
    <w:rsid w:val="00045B24"/>
    <w:rsid w:val="00045CBF"/>
    <w:rsid w:val="00046D53"/>
    <w:rsid w:val="000474FC"/>
    <w:rsid w:val="000522EE"/>
    <w:rsid w:val="00053E2C"/>
    <w:rsid w:val="000552E7"/>
    <w:rsid w:val="00056B1E"/>
    <w:rsid w:val="00061AA9"/>
    <w:rsid w:val="00063727"/>
    <w:rsid w:val="00065353"/>
    <w:rsid w:val="00067EE5"/>
    <w:rsid w:val="00072B5A"/>
    <w:rsid w:val="000748CD"/>
    <w:rsid w:val="000870AF"/>
    <w:rsid w:val="00087E52"/>
    <w:rsid w:val="000939BE"/>
    <w:rsid w:val="00096CEB"/>
    <w:rsid w:val="000A0A84"/>
    <w:rsid w:val="000A11E8"/>
    <w:rsid w:val="000A271B"/>
    <w:rsid w:val="000A407D"/>
    <w:rsid w:val="000B09EA"/>
    <w:rsid w:val="000B45BD"/>
    <w:rsid w:val="000B74D4"/>
    <w:rsid w:val="000C36EF"/>
    <w:rsid w:val="000C4D4E"/>
    <w:rsid w:val="000C51DE"/>
    <w:rsid w:val="000C5565"/>
    <w:rsid w:val="000D01B7"/>
    <w:rsid w:val="000D17A2"/>
    <w:rsid w:val="000D3F9D"/>
    <w:rsid w:val="000D57A0"/>
    <w:rsid w:val="000D601F"/>
    <w:rsid w:val="000D64FE"/>
    <w:rsid w:val="000D7E50"/>
    <w:rsid w:val="000E1572"/>
    <w:rsid w:val="000E1D26"/>
    <w:rsid w:val="000E5724"/>
    <w:rsid w:val="000E76BF"/>
    <w:rsid w:val="000F0D08"/>
    <w:rsid w:val="000F1FBE"/>
    <w:rsid w:val="000F6778"/>
    <w:rsid w:val="000F7259"/>
    <w:rsid w:val="001004A0"/>
    <w:rsid w:val="00100C8E"/>
    <w:rsid w:val="00102147"/>
    <w:rsid w:val="00103C95"/>
    <w:rsid w:val="0011210B"/>
    <w:rsid w:val="00112F1C"/>
    <w:rsid w:val="001137A9"/>
    <w:rsid w:val="00113DF8"/>
    <w:rsid w:val="00116D54"/>
    <w:rsid w:val="001179D7"/>
    <w:rsid w:val="001264AD"/>
    <w:rsid w:val="00127C72"/>
    <w:rsid w:val="001314DD"/>
    <w:rsid w:val="00132BCE"/>
    <w:rsid w:val="00132F8E"/>
    <w:rsid w:val="0013669C"/>
    <w:rsid w:val="00143034"/>
    <w:rsid w:val="00143127"/>
    <w:rsid w:val="001451C6"/>
    <w:rsid w:val="00146AB9"/>
    <w:rsid w:val="00152C34"/>
    <w:rsid w:val="00153079"/>
    <w:rsid w:val="00154C77"/>
    <w:rsid w:val="00157DA5"/>
    <w:rsid w:val="001652FC"/>
    <w:rsid w:val="001665CA"/>
    <w:rsid w:val="00170E1A"/>
    <w:rsid w:val="001726FA"/>
    <w:rsid w:val="0017432F"/>
    <w:rsid w:val="00174989"/>
    <w:rsid w:val="001759B4"/>
    <w:rsid w:val="0017756B"/>
    <w:rsid w:val="00180CC4"/>
    <w:rsid w:val="00182403"/>
    <w:rsid w:val="00182733"/>
    <w:rsid w:val="00184449"/>
    <w:rsid w:val="001855F1"/>
    <w:rsid w:val="00190B34"/>
    <w:rsid w:val="001910E9"/>
    <w:rsid w:val="00193FA5"/>
    <w:rsid w:val="001966C7"/>
    <w:rsid w:val="001A5758"/>
    <w:rsid w:val="001A71C5"/>
    <w:rsid w:val="001B130B"/>
    <w:rsid w:val="001B208B"/>
    <w:rsid w:val="001B2B30"/>
    <w:rsid w:val="001C1A06"/>
    <w:rsid w:val="001C4141"/>
    <w:rsid w:val="001C4C8D"/>
    <w:rsid w:val="001C5C95"/>
    <w:rsid w:val="001C6C6F"/>
    <w:rsid w:val="001D01D7"/>
    <w:rsid w:val="001D6D0B"/>
    <w:rsid w:val="001D6F24"/>
    <w:rsid w:val="001D7A78"/>
    <w:rsid w:val="001D7FEA"/>
    <w:rsid w:val="001E013B"/>
    <w:rsid w:val="001E019F"/>
    <w:rsid w:val="001E2E18"/>
    <w:rsid w:val="001E306B"/>
    <w:rsid w:val="001E4CC7"/>
    <w:rsid w:val="001E574C"/>
    <w:rsid w:val="001E6507"/>
    <w:rsid w:val="001F0AD0"/>
    <w:rsid w:val="001F1679"/>
    <w:rsid w:val="001F2463"/>
    <w:rsid w:val="001F53D3"/>
    <w:rsid w:val="00205528"/>
    <w:rsid w:val="00211BFC"/>
    <w:rsid w:val="00213F8B"/>
    <w:rsid w:val="002223E4"/>
    <w:rsid w:val="00227A9A"/>
    <w:rsid w:val="002335F3"/>
    <w:rsid w:val="00235E44"/>
    <w:rsid w:val="0024068E"/>
    <w:rsid w:val="00241403"/>
    <w:rsid w:val="002416AE"/>
    <w:rsid w:val="00243C8B"/>
    <w:rsid w:val="00247B14"/>
    <w:rsid w:val="00251439"/>
    <w:rsid w:val="00254267"/>
    <w:rsid w:val="002551B8"/>
    <w:rsid w:val="00257D9C"/>
    <w:rsid w:val="00257F65"/>
    <w:rsid w:val="00262305"/>
    <w:rsid w:val="002645D9"/>
    <w:rsid w:val="00266F9D"/>
    <w:rsid w:val="00271275"/>
    <w:rsid w:val="00274049"/>
    <w:rsid w:val="00275818"/>
    <w:rsid w:val="002761D1"/>
    <w:rsid w:val="002817EA"/>
    <w:rsid w:val="00281AED"/>
    <w:rsid w:val="002848D9"/>
    <w:rsid w:val="002849F7"/>
    <w:rsid w:val="00285400"/>
    <w:rsid w:val="002874EA"/>
    <w:rsid w:val="0029190D"/>
    <w:rsid w:val="00297278"/>
    <w:rsid w:val="00297EB2"/>
    <w:rsid w:val="002A33BF"/>
    <w:rsid w:val="002B1455"/>
    <w:rsid w:val="002B55F0"/>
    <w:rsid w:val="002B6BAC"/>
    <w:rsid w:val="002C10B2"/>
    <w:rsid w:val="002C4504"/>
    <w:rsid w:val="002C6982"/>
    <w:rsid w:val="002C6B11"/>
    <w:rsid w:val="002D0DAC"/>
    <w:rsid w:val="002D3F85"/>
    <w:rsid w:val="002D41C9"/>
    <w:rsid w:val="002D5228"/>
    <w:rsid w:val="002D537F"/>
    <w:rsid w:val="002E1E45"/>
    <w:rsid w:val="002E2B89"/>
    <w:rsid w:val="002E53E6"/>
    <w:rsid w:val="002E5DFD"/>
    <w:rsid w:val="002E6793"/>
    <w:rsid w:val="002F0FBD"/>
    <w:rsid w:val="002F268A"/>
    <w:rsid w:val="002F6793"/>
    <w:rsid w:val="002F6A80"/>
    <w:rsid w:val="003004A6"/>
    <w:rsid w:val="00300D77"/>
    <w:rsid w:val="00301518"/>
    <w:rsid w:val="0031202B"/>
    <w:rsid w:val="003134B4"/>
    <w:rsid w:val="003148C6"/>
    <w:rsid w:val="0031520C"/>
    <w:rsid w:val="003215F4"/>
    <w:rsid w:val="00330C46"/>
    <w:rsid w:val="00333813"/>
    <w:rsid w:val="00336CA6"/>
    <w:rsid w:val="003375F9"/>
    <w:rsid w:val="00337838"/>
    <w:rsid w:val="003404EB"/>
    <w:rsid w:val="0034368D"/>
    <w:rsid w:val="00344024"/>
    <w:rsid w:val="00346B7E"/>
    <w:rsid w:val="00350A6F"/>
    <w:rsid w:val="00352F87"/>
    <w:rsid w:val="00356235"/>
    <w:rsid w:val="0036067E"/>
    <w:rsid w:val="00362322"/>
    <w:rsid w:val="003669B5"/>
    <w:rsid w:val="00371EA8"/>
    <w:rsid w:val="0037205B"/>
    <w:rsid w:val="00375244"/>
    <w:rsid w:val="00383D46"/>
    <w:rsid w:val="0038546D"/>
    <w:rsid w:val="003862FE"/>
    <w:rsid w:val="003874CD"/>
    <w:rsid w:val="003920D7"/>
    <w:rsid w:val="003940EA"/>
    <w:rsid w:val="00394C45"/>
    <w:rsid w:val="003A0128"/>
    <w:rsid w:val="003A2A97"/>
    <w:rsid w:val="003A75FC"/>
    <w:rsid w:val="003B2AED"/>
    <w:rsid w:val="003B3FA9"/>
    <w:rsid w:val="003B712F"/>
    <w:rsid w:val="003C03C8"/>
    <w:rsid w:val="003D2ACD"/>
    <w:rsid w:val="003D2B80"/>
    <w:rsid w:val="003D3985"/>
    <w:rsid w:val="003D51DD"/>
    <w:rsid w:val="003E66E2"/>
    <w:rsid w:val="003F1B73"/>
    <w:rsid w:val="003F1EB1"/>
    <w:rsid w:val="003F517E"/>
    <w:rsid w:val="003F6715"/>
    <w:rsid w:val="003F73BA"/>
    <w:rsid w:val="00401493"/>
    <w:rsid w:val="00402B69"/>
    <w:rsid w:val="00404470"/>
    <w:rsid w:val="00410FB3"/>
    <w:rsid w:val="0041376E"/>
    <w:rsid w:val="00414FD4"/>
    <w:rsid w:val="004164F7"/>
    <w:rsid w:val="00423239"/>
    <w:rsid w:val="0042440F"/>
    <w:rsid w:val="00425F57"/>
    <w:rsid w:val="00430255"/>
    <w:rsid w:val="0043103A"/>
    <w:rsid w:val="004315D2"/>
    <w:rsid w:val="00433296"/>
    <w:rsid w:val="004344A8"/>
    <w:rsid w:val="004348E6"/>
    <w:rsid w:val="00437949"/>
    <w:rsid w:val="004415F1"/>
    <w:rsid w:val="00441CFF"/>
    <w:rsid w:val="00443A84"/>
    <w:rsid w:val="00444F05"/>
    <w:rsid w:val="00445EE1"/>
    <w:rsid w:val="00445F38"/>
    <w:rsid w:val="004515F8"/>
    <w:rsid w:val="004559BC"/>
    <w:rsid w:val="00457385"/>
    <w:rsid w:val="004608A0"/>
    <w:rsid w:val="004629B3"/>
    <w:rsid w:val="00466989"/>
    <w:rsid w:val="00467C57"/>
    <w:rsid w:val="00467FA9"/>
    <w:rsid w:val="004757E9"/>
    <w:rsid w:val="00475AAD"/>
    <w:rsid w:val="00476B40"/>
    <w:rsid w:val="004770DF"/>
    <w:rsid w:val="00477345"/>
    <w:rsid w:val="00480176"/>
    <w:rsid w:val="00481EE4"/>
    <w:rsid w:val="00484267"/>
    <w:rsid w:val="004864B4"/>
    <w:rsid w:val="00486C4E"/>
    <w:rsid w:val="00486DCB"/>
    <w:rsid w:val="004900A4"/>
    <w:rsid w:val="00491157"/>
    <w:rsid w:val="004A459C"/>
    <w:rsid w:val="004A4713"/>
    <w:rsid w:val="004B2492"/>
    <w:rsid w:val="004B4E8B"/>
    <w:rsid w:val="004B63F2"/>
    <w:rsid w:val="004B75C8"/>
    <w:rsid w:val="004C0E30"/>
    <w:rsid w:val="004C456C"/>
    <w:rsid w:val="004C7036"/>
    <w:rsid w:val="004D0BAA"/>
    <w:rsid w:val="004D317D"/>
    <w:rsid w:val="004D4C1F"/>
    <w:rsid w:val="004D5E0C"/>
    <w:rsid w:val="004E0540"/>
    <w:rsid w:val="004E0F52"/>
    <w:rsid w:val="004E770B"/>
    <w:rsid w:val="004E77E9"/>
    <w:rsid w:val="004F41A0"/>
    <w:rsid w:val="004F4CA7"/>
    <w:rsid w:val="004F7F46"/>
    <w:rsid w:val="00504BBE"/>
    <w:rsid w:val="005059BF"/>
    <w:rsid w:val="00506AF2"/>
    <w:rsid w:val="0050706A"/>
    <w:rsid w:val="0050789F"/>
    <w:rsid w:val="00507A31"/>
    <w:rsid w:val="00512A4C"/>
    <w:rsid w:val="00515C5D"/>
    <w:rsid w:val="00520EA8"/>
    <w:rsid w:val="0052323A"/>
    <w:rsid w:val="005234EB"/>
    <w:rsid w:val="0052632F"/>
    <w:rsid w:val="005315F9"/>
    <w:rsid w:val="00532517"/>
    <w:rsid w:val="00533191"/>
    <w:rsid w:val="00533946"/>
    <w:rsid w:val="005353EA"/>
    <w:rsid w:val="00536E25"/>
    <w:rsid w:val="0054064E"/>
    <w:rsid w:val="00542952"/>
    <w:rsid w:val="00545BE7"/>
    <w:rsid w:val="00546B22"/>
    <w:rsid w:val="0054752A"/>
    <w:rsid w:val="00550BE2"/>
    <w:rsid w:val="005535AA"/>
    <w:rsid w:val="00553C77"/>
    <w:rsid w:val="00553F6F"/>
    <w:rsid w:val="0056590D"/>
    <w:rsid w:val="005677FC"/>
    <w:rsid w:val="00567E5E"/>
    <w:rsid w:val="00571601"/>
    <w:rsid w:val="00573344"/>
    <w:rsid w:val="00573642"/>
    <w:rsid w:val="00582EE8"/>
    <w:rsid w:val="00582FE1"/>
    <w:rsid w:val="00583239"/>
    <w:rsid w:val="00587770"/>
    <w:rsid w:val="00596242"/>
    <w:rsid w:val="00596586"/>
    <w:rsid w:val="005972C7"/>
    <w:rsid w:val="0059753B"/>
    <w:rsid w:val="005977F2"/>
    <w:rsid w:val="005A1657"/>
    <w:rsid w:val="005A4522"/>
    <w:rsid w:val="005A698B"/>
    <w:rsid w:val="005A73D3"/>
    <w:rsid w:val="005C1E7B"/>
    <w:rsid w:val="005C255C"/>
    <w:rsid w:val="005C3EEB"/>
    <w:rsid w:val="005D28DA"/>
    <w:rsid w:val="005D2F86"/>
    <w:rsid w:val="005D5DFD"/>
    <w:rsid w:val="005E0E1D"/>
    <w:rsid w:val="005E4024"/>
    <w:rsid w:val="005E6377"/>
    <w:rsid w:val="005F235F"/>
    <w:rsid w:val="005F432E"/>
    <w:rsid w:val="005F7EF3"/>
    <w:rsid w:val="006001B9"/>
    <w:rsid w:val="006008BD"/>
    <w:rsid w:val="006027BF"/>
    <w:rsid w:val="006031EB"/>
    <w:rsid w:val="00603EEF"/>
    <w:rsid w:val="00605C56"/>
    <w:rsid w:val="00610FB0"/>
    <w:rsid w:val="00611523"/>
    <w:rsid w:val="0061499B"/>
    <w:rsid w:val="00616266"/>
    <w:rsid w:val="0061693C"/>
    <w:rsid w:val="006208A4"/>
    <w:rsid w:val="00620BCC"/>
    <w:rsid w:val="0062475E"/>
    <w:rsid w:val="0062583A"/>
    <w:rsid w:val="00627575"/>
    <w:rsid w:val="00630F87"/>
    <w:rsid w:val="006329F1"/>
    <w:rsid w:val="00633237"/>
    <w:rsid w:val="00636F7A"/>
    <w:rsid w:val="00640FEF"/>
    <w:rsid w:val="00641156"/>
    <w:rsid w:val="0064145F"/>
    <w:rsid w:val="00642EA5"/>
    <w:rsid w:val="00643F4F"/>
    <w:rsid w:val="00644898"/>
    <w:rsid w:val="00645357"/>
    <w:rsid w:val="0064746F"/>
    <w:rsid w:val="006478B7"/>
    <w:rsid w:val="006507FA"/>
    <w:rsid w:val="0065220C"/>
    <w:rsid w:val="006532E9"/>
    <w:rsid w:val="00654EE1"/>
    <w:rsid w:val="00661FE7"/>
    <w:rsid w:val="00662007"/>
    <w:rsid w:val="00670332"/>
    <w:rsid w:val="00674035"/>
    <w:rsid w:val="00674818"/>
    <w:rsid w:val="0067512C"/>
    <w:rsid w:val="006811B9"/>
    <w:rsid w:val="00683841"/>
    <w:rsid w:val="0068531F"/>
    <w:rsid w:val="00685A54"/>
    <w:rsid w:val="006871C7"/>
    <w:rsid w:val="00690E85"/>
    <w:rsid w:val="0069473C"/>
    <w:rsid w:val="00696612"/>
    <w:rsid w:val="006969DB"/>
    <w:rsid w:val="006A0556"/>
    <w:rsid w:val="006A129A"/>
    <w:rsid w:val="006A25C5"/>
    <w:rsid w:val="006A3155"/>
    <w:rsid w:val="006A7338"/>
    <w:rsid w:val="006B2187"/>
    <w:rsid w:val="006B2D3D"/>
    <w:rsid w:val="006B5A94"/>
    <w:rsid w:val="006B663A"/>
    <w:rsid w:val="006B685F"/>
    <w:rsid w:val="006B7D98"/>
    <w:rsid w:val="006C01E5"/>
    <w:rsid w:val="006C4168"/>
    <w:rsid w:val="006C65E3"/>
    <w:rsid w:val="006D1C8F"/>
    <w:rsid w:val="006D625C"/>
    <w:rsid w:val="006D6EEC"/>
    <w:rsid w:val="006D712B"/>
    <w:rsid w:val="006E130B"/>
    <w:rsid w:val="006E39C5"/>
    <w:rsid w:val="006E75E1"/>
    <w:rsid w:val="006F0854"/>
    <w:rsid w:val="006F10C1"/>
    <w:rsid w:val="006F1126"/>
    <w:rsid w:val="006F1355"/>
    <w:rsid w:val="00702066"/>
    <w:rsid w:val="00706C55"/>
    <w:rsid w:val="00710ADE"/>
    <w:rsid w:val="007119FB"/>
    <w:rsid w:val="00713E40"/>
    <w:rsid w:val="007160E8"/>
    <w:rsid w:val="007216A4"/>
    <w:rsid w:val="007239B8"/>
    <w:rsid w:val="00727B7B"/>
    <w:rsid w:val="007301A2"/>
    <w:rsid w:val="00736144"/>
    <w:rsid w:val="0073677D"/>
    <w:rsid w:val="007433E5"/>
    <w:rsid w:val="007434E1"/>
    <w:rsid w:val="00743B4A"/>
    <w:rsid w:val="00744894"/>
    <w:rsid w:val="00753542"/>
    <w:rsid w:val="00755550"/>
    <w:rsid w:val="00756719"/>
    <w:rsid w:val="00756C19"/>
    <w:rsid w:val="00760D54"/>
    <w:rsid w:val="00762A00"/>
    <w:rsid w:val="00766CDA"/>
    <w:rsid w:val="00766CE8"/>
    <w:rsid w:val="007805C0"/>
    <w:rsid w:val="00783020"/>
    <w:rsid w:val="00786147"/>
    <w:rsid w:val="00793A49"/>
    <w:rsid w:val="0079594C"/>
    <w:rsid w:val="0079654E"/>
    <w:rsid w:val="007A197A"/>
    <w:rsid w:val="007A5056"/>
    <w:rsid w:val="007A5802"/>
    <w:rsid w:val="007A7ACE"/>
    <w:rsid w:val="007A7FBA"/>
    <w:rsid w:val="007B0D73"/>
    <w:rsid w:val="007B1B55"/>
    <w:rsid w:val="007B4B6B"/>
    <w:rsid w:val="007C0345"/>
    <w:rsid w:val="007C6417"/>
    <w:rsid w:val="007C758A"/>
    <w:rsid w:val="007D3D54"/>
    <w:rsid w:val="007E0CFF"/>
    <w:rsid w:val="007E1219"/>
    <w:rsid w:val="007E291E"/>
    <w:rsid w:val="007E5C7B"/>
    <w:rsid w:val="007E61BB"/>
    <w:rsid w:val="007F5980"/>
    <w:rsid w:val="007F794C"/>
    <w:rsid w:val="00800388"/>
    <w:rsid w:val="0080390A"/>
    <w:rsid w:val="00803A40"/>
    <w:rsid w:val="00811DE5"/>
    <w:rsid w:val="008133BA"/>
    <w:rsid w:val="00817D71"/>
    <w:rsid w:val="0082331B"/>
    <w:rsid w:val="008239D1"/>
    <w:rsid w:val="00832008"/>
    <w:rsid w:val="00833417"/>
    <w:rsid w:val="00834526"/>
    <w:rsid w:val="00835BEA"/>
    <w:rsid w:val="00842860"/>
    <w:rsid w:val="00850D27"/>
    <w:rsid w:val="00852766"/>
    <w:rsid w:val="008550B6"/>
    <w:rsid w:val="00856940"/>
    <w:rsid w:val="00856E2D"/>
    <w:rsid w:val="00865539"/>
    <w:rsid w:val="008659ED"/>
    <w:rsid w:val="00865CF8"/>
    <w:rsid w:val="00866FCD"/>
    <w:rsid w:val="00867ACC"/>
    <w:rsid w:val="00872EF4"/>
    <w:rsid w:val="0087364D"/>
    <w:rsid w:val="0087542F"/>
    <w:rsid w:val="00875557"/>
    <w:rsid w:val="00876D0A"/>
    <w:rsid w:val="008827BE"/>
    <w:rsid w:val="00883C2D"/>
    <w:rsid w:val="00884485"/>
    <w:rsid w:val="00884B16"/>
    <w:rsid w:val="00885400"/>
    <w:rsid w:val="008877E0"/>
    <w:rsid w:val="00887AFD"/>
    <w:rsid w:val="008900AD"/>
    <w:rsid w:val="008961DB"/>
    <w:rsid w:val="008A1919"/>
    <w:rsid w:val="008A208D"/>
    <w:rsid w:val="008A31CB"/>
    <w:rsid w:val="008A3D33"/>
    <w:rsid w:val="008A4F5E"/>
    <w:rsid w:val="008A5213"/>
    <w:rsid w:val="008B0887"/>
    <w:rsid w:val="008B1FFD"/>
    <w:rsid w:val="008B567A"/>
    <w:rsid w:val="008C45A5"/>
    <w:rsid w:val="008C6512"/>
    <w:rsid w:val="008C6C6A"/>
    <w:rsid w:val="008D34AB"/>
    <w:rsid w:val="008D40CA"/>
    <w:rsid w:val="008E022C"/>
    <w:rsid w:val="008E0EF5"/>
    <w:rsid w:val="008E2A78"/>
    <w:rsid w:val="008E3564"/>
    <w:rsid w:val="008E38C0"/>
    <w:rsid w:val="008E4A55"/>
    <w:rsid w:val="008E786A"/>
    <w:rsid w:val="008F0556"/>
    <w:rsid w:val="008F093D"/>
    <w:rsid w:val="008F20EF"/>
    <w:rsid w:val="008F2933"/>
    <w:rsid w:val="008F2B9E"/>
    <w:rsid w:val="008F3D93"/>
    <w:rsid w:val="008F4A54"/>
    <w:rsid w:val="00900D5E"/>
    <w:rsid w:val="00901E36"/>
    <w:rsid w:val="0090293A"/>
    <w:rsid w:val="009049A1"/>
    <w:rsid w:val="00905635"/>
    <w:rsid w:val="0090563C"/>
    <w:rsid w:val="00910F64"/>
    <w:rsid w:val="009143D4"/>
    <w:rsid w:val="00920983"/>
    <w:rsid w:val="00920D37"/>
    <w:rsid w:val="0092173D"/>
    <w:rsid w:val="00924765"/>
    <w:rsid w:val="00924A3D"/>
    <w:rsid w:val="009253EC"/>
    <w:rsid w:val="0092605F"/>
    <w:rsid w:val="0093014B"/>
    <w:rsid w:val="00930851"/>
    <w:rsid w:val="00930CFF"/>
    <w:rsid w:val="00933857"/>
    <w:rsid w:val="00933E51"/>
    <w:rsid w:val="009363C4"/>
    <w:rsid w:val="0094229D"/>
    <w:rsid w:val="0094436D"/>
    <w:rsid w:val="00944A77"/>
    <w:rsid w:val="0094757F"/>
    <w:rsid w:val="00950304"/>
    <w:rsid w:val="009513A3"/>
    <w:rsid w:val="00952026"/>
    <w:rsid w:val="00953467"/>
    <w:rsid w:val="00953FC5"/>
    <w:rsid w:val="009626C3"/>
    <w:rsid w:val="009635F1"/>
    <w:rsid w:val="00966BB9"/>
    <w:rsid w:val="00971643"/>
    <w:rsid w:val="00972727"/>
    <w:rsid w:val="0097376D"/>
    <w:rsid w:val="009743EA"/>
    <w:rsid w:val="0097564D"/>
    <w:rsid w:val="00975D4D"/>
    <w:rsid w:val="00976195"/>
    <w:rsid w:val="009771BE"/>
    <w:rsid w:val="00981CC9"/>
    <w:rsid w:val="00985A25"/>
    <w:rsid w:val="009867A5"/>
    <w:rsid w:val="0099276B"/>
    <w:rsid w:val="00994AC9"/>
    <w:rsid w:val="0099795B"/>
    <w:rsid w:val="009A2EAE"/>
    <w:rsid w:val="009A3124"/>
    <w:rsid w:val="009A43F2"/>
    <w:rsid w:val="009A509C"/>
    <w:rsid w:val="009A5F19"/>
    <w:rsid w:val="009A7BFB"/>
    <w:rsid w:val="009B247A"/>
    <w:rsid w:val="009B50E4"/>
    <w:rsid w:val="009C4595"/>
    <w:rsid w:val="009C5458"/>
    <w:rsid w:val="009D01DB"/>
    <w:rsid w:val="009D068D"/>
    <w:rsid w:val="009D0EC7"/>
    <w:rsid w:val="009D6077"/>
    <w:rsid w:val="009D7458"/>
    <w:rsid w:val="009E223D"/>
    <w:rsid w:val="009E6A78"/>
    <w:rsid w:val="009E71D2"/>
    <w:rsid w:val="009E77B9"/>
    <w:rsid w:val="009F276E"/>
    <w:rsid w:val="009F3288"/>
    <w:rsid w:val="009F5485"/>
    <w:rsid w:val="00A0045E"/>
    <w:rsid w:val="00A00C60"/>
    <w:rsid w:val="00A024A2"/>
    <w:rsid w:val="00A024C2"/>
    <w:rsid w:val="00A026E7"/>
    <w:rsid w:val="00A0368C"/>
    <w:rsid w:val="00A06E12"/>
    <w:rsid w:val="00A070C8"/>
    <w:rsid w:val="00A0721E"/>
    <w:rsid w:val="00A15F7B"/>
    <w:rsid w:val="00A20420"/>
    <w:rsid w:val="00A26136"/>
    <w:rsid w:val="00A305EC"/>
    <w:rsid w:val="00A31FC6"/>
    <w:rsid w:val="00A34747"/>
    <w:rsid w:val="00A372B0"/>
    <w:rsid w:val="00A37863"/>
    <w:rsid w:val="00A37AFC"/>
    <w:rsid w:val="00A37D4F"/>
    <w:rsid w:val="00A43FD6"/>
    <w:rsid w:val="00A441C4"/>
    <w:rsid w:val="00A54F0F"/>
    <w:rsid w:val="00A556AD"/>
    <w:rsid w:val="00A55EFF"/>
    <w:rsid w:val="00A62C5F"/>
    <w:rsid w:val="00A63B03"/>
    <w:rsid w:val="00A653C3"/>
    <w:rsid w:val="00A654C5"/>
    <w:rsid w:val="00A70FE2"/>
    <w:rsid w:val="00A730A7"/>
    <w:rsid w:val="00A8043F"/>
    <w:rsid w:val="00A81B45"/>
    <w:rsid w:val="00A82526"/>
    <w:rsid w:val="00A83630"/>
    <w:rsid w:val="00A83B82"/>
    <w:rsid w:val="00A84496"/>
    <w:rsid w:val="00A84EB1"/>
    <w:rsid w:val="00A961D6"/>
    <w:rsid w:val="00A97568"/>
    <w:rsid w:val="00AA432D"/>
    <w:rsid w:val="00AA6FF8"/>
    <w:rsid w:val="00AB3F08"/>
    <w:rsid w:val="00AB566C"/>
    <w:rsid w:val="00AC31A9"/>
    <w:rsid w:val="00AC38B3"/>
    <w:rsid w:val="00AC59CD"/>
    <w:rsid w:val="00AC6363"/>
    <w:rsid w:val="00AC7D5D"/>
    <w:rsid w:val="00AD081E"/>
    <w:rsid w:val="00AD0FB5"/>
    <w:rsid w:val="00AD23A4"/>
    <w:rsid w:val="00AD33A4"/>
    <w:rsid w:val="00AD3BCE"/>
    <w:rsid w:val="00AD6EC0"/>
    <w:rsid w:val="00AD75EB"/>
    <w:rsid w:val="00AE48F6"/>
    <w:rsid w:val="00AE545C"/>
    <w:rsid w:val="00AF2F18"/>
    <w:rsid w:val="00AF5425"/>
    <w:rsid w:val="00B047BD"/>
    <w:rsid w:val="00B05CAB"/>
    <w:rsid w:val="00B068CC"/>
    <w:rsid w:val="00B128D0"/>
    <w:rsid w:val="00B1321A"/>
    <w:rsid w:val="00B20577"/>
    <w:rsid w:val="00B21C9F"/>
    <w:rsid w:val="00B22FFF"/>
    <w:rsid w:val="00B230A1"/>
    <w:rsid w:val="00B24230"/>
    <w:rsid w:val="00B2650C"/>
    <w:rsid w:val="00B32B4B"/>
    <w:rsid w:val="00B37F47"/>
    <w:rsid w:val="00B408E0"/>
    <w:rsid w:val="00B40FBC"/>
    <w:rsid w:val="00B41548"/>
    <w:rsid w:val="00B44B84"/>
    <w:rsid w:val="00B45617"/>
    <w:rsid w:val="00B50224"/>
    <w:rsid w:val="00B53AA6"/>
    <w:rsid w:val="00B55D81"/>
    <w:rsid w:val="00B55E8B"/>
    <w:rsid w:val="00B55F71"/>
    <w:rsid w:val="00B655BC"/>
    <w:rsid w:val="00B67312"/>
    <w:rsid w:val="00B729F6"/>
    <w:rsid w:val="00B731B2"/>
    <w:rsid w:val="00B816E2"/>
    <w:rsid w:val="00B81B45"/>
    <w:rsid w:val="00B827F7"/>
    <w:rsid w:val="00B83361"/>
    <w:rsid w:val="00B84994"/>
    <w:rsid w:val="00B84D60"/>
    <w:rsid w:val="00B927D0"/>
    <w:rsid w:val="00B9300B"/>
    <w:rsid w:val="00B9682D"/>
    <w:rsid w:val="00BA26FA"/>
    <w:rsid w:val="00BA48B8"/>
    <w:rsid w:val="00BA49B9"/>
    <w:rsid w:val="00BA76E5"/>
    <w:rsid w:val="00BB26AB"/>
    <w:rsid w:val="00BB2CD7"/>
    <w:rsid w:val="00BB7579"/>
    <w:rsid w:val="00BC0D85"/>
    <w:rsid w:val="00BD0FFA"/>
    <w:rsid w:val="00BD2FF2"/>
    <w:rsid w:val="00BD69F4"/>
    <w:rsid w:val="00BD757A"/>
    <w:rsid w:val="00BE09A4"/>
    <w:rsid w:val="00BE0F13"/>
    <w:rsid w:val="00BE229A"/>
    <w:rsid w:val="00BE6C65"/>
    <w:rsid w:val="00BF05EE"/>
    <w:rsid w:val="00BF57B2"/>
    <w:rsid w:val="00BF5BBD"/>
    <w:rsid w:val="00BF645D"/>
    <w:rsid w:val="00C022E5"/>
    <w:rsid w:val="00C07917"/>
    <w:rsid w:val="00C07F4B"/>
    <w:rsid w:val="00C1177E"/>
    <w:rsid w:val="00C13822"/>
    <w:rsid w:val="00C15222"/>
    <w:rsid w:val="00C24E1A"/>
    <w:rsid w:val="00C30A59"/>
    <w:rsid w:val="00C31A14"/>
    <w:rsid w:val="00C4455A"/>
    <w:rsid w:val="00C50FDD"/>
    <w:rsid w:val="00C51ECD"/>
    <w:rsid w:val="00C54852"/>
    <w:rsid w:val="00C60FD2"/>
    <w:rsid w:val="00C6131F"/>
    <w:rsid w:val="00C64F0D"/>
    <w:rsid w:val="00C65CA3"/>
    <w:rsid w:val="00C67CA7"/>
    <w:rsid w:val="00C70F38"/>
    <w:rsid w:val="00C73978"/>
    <w:rsid w:val="00C75C06"/>
    <w:rsid w:val="00C76FA8"/>
    <w:rsid w:val="00C82915"/>
    <w:rsid w:val="00C82E26"/>
    <w:rsid w:val="00C8312A"/>
    <w:rsid w:val="00C83A93"/>
    <w:rsid w:val="00C85188"/>
    <w:rsid w:val="00C85FD0"/>
    <w:rsid w:val="00C878CA"/>
    <w:rsid w:val="00C9243F"/>
    <w:rsid w:val="00C9278D"/>
    <w:rsid w:val="00C92D9B"/>
    <w:rsid w:val="00C96CD8"/>
    <w:rsid w:val="00CB262A"/>
    <w:rsid w:val="00CB4830"/>
    <w:rsid w:val="00CB5C01"/>
    <w:rsid w:val="00CB619B"/>
    <w:rsid w:val="00CB7279"/>
    <w:rsid w:val="00CC030D"/>
    <w:rsid w:val="00CC340A"/>
    <w:rsid w:val="00CC44D6"/>
    <w:rsid w:val="00CC5F4B"/>
    <w:rsid w:val="00CC6F7B"/>
    <w:rsid w:val="00CD4DA4"/>
    <w:rsid w:val="00CE3DED"/>
    <w:rsid w:val="00CE5F9E"/>
    <w:rsid w:val="00CF53BB"/>
    <w:rsid w:val="00CF5B51"/>
    <w:rsid w:val="00CF5CAB"/>
    <w:rsid w:val="00D00589"/>
    <w:rsid w:val="00D05B1D"/>
    <w:rsid w:val="00D12C01"/>
    <w:rsid w:val="00D20624"/>
    <w:rsid w:val="00D249FB"/>
    <w:rsid w:val="00D26271"/>
    <w:rsid w:val="00D316F6"/>
    <w:rsid w:val="00D40480"/>
    <w:rsid w:val="00D40A47"/>
    <w:rsid w:val="00D44D84"/>
    <w:rsid w:val="00D52DB1"/>
    <w:rsid w:val="00D542B5"/>
    <w:rsid w:val="00D54977"/>
    <w:rsid w:val="00D61B1A"/>
    <w:rsid w:val="00D655FE"/>
    <w:rsid w:val="00D65DF1"/>
    <w:rsid w:val="00D71BD7"/>
    <w:rsid w:val="00D73445"/>
    <w:rsid w:val="00D76502"/>
    <w:rsid w:val="00D80D2C"/>
    <w:rsid w:val="00D87333"/>
    <w:rsid w:val="00D91142"/>
    <w:rsid w:val="00D92FD9"/>
    <w:rsid w:val="00D93A10"/>
    <w:rsid w:val="00D961C6"/>
    <w:rsid w:val="00D9702A"/>
    <w:rsid w:val="00DA0142"/>
    <w:rsid w:val="00DA104E"/>
    <w:rsid w:val="00DA4079"/>
    <w:rsid w:val="00DA4984"/>
    <w:rsid w:val="00DB295B"/>
    <w:rsid w:val="00DB4CE8"/>
    <w:rsid w:val="00DB6E93"/>
    <w:rsid w:val="00DC75A0"/>
    <w:rsid w:val="00DC7D9B"/>
    <w:rsid w:val="00DD24AE"/>
    <w:rsid w:val="00DD5514"/>
    <w:rsid w:val="00DE424A"/>
    <w:rsid w:val="00DE70F1"/>
    <w:rsid w:val="00DF21E8"/>
    <w:rsid w:val="00DF2C97"/>
    <w:rsid w:val="00DF466F"/>
    <w:rsid w:val="00DF493E"/>
    <w:rsid w:val="00DF58F0"/>
    <w:rsid w:val="00DF59D2"/>
    <w:rsid w:val="00DF6D1D"/>
    <w:rsid w:val="00E01D70"/>
    <w:rsid w:val="00E02E13"/>
    <w:rsid w:val="00E0522B"/>
    <w:rsid w:val="00E12ABE"/>
    <w:rsid w:val="00E12DED"/>
    <w:rsid w:val="00E14EC9"/>
    <w:rsid w:val="00E15B96"/>
    <w:rsid w:val="00E16FE6"/>
    <w:rsid w:val="00E20A30"/>
    <w:rsid w:val="00E215C9"/>
    <w:rsid w:val="00E23696"/>
    <w:rsid w:val="00E24240"/>
    <w:rsid w:val="00E278F9"/>
    <w:rsid w:val="00E318DF"/>
    <w:rsid w:val="00E33AFA"/>
    <w:rsid w:val="00E34862"/>
    <w:rsid w:val="00E35596"/>
    <w:rsid w:val="00E35B98"/>
    <w:rsid w:val="00E411D6"/>
    <w:rsid w:val="00E45634"/>
    <w:rsid w:val="00E50700"/>
    <w:rsid w:val="00E51A05"/>
    <w:rsid w:val="00E51D6D"/>
    <w:rsid w:val="00E55E21"/>
    <w:rsid w:val="00E575AC"/>
    <w:rsid w:val="00E628E1"/>
    <w:rsid w:val="00E630C7"/>
    <w:rsid w:val="00E72EFC"/>
    <w:rsid w:val="00E72F19"/>
    <w:rsid w:val="00E73B39"/>
    <w:rsid w:val="00E7464E"/>
    <w:rsid w:val="00E77392"/>
    <w:rsid w:val="00E774DA"/>
    <w:rsid w:val="00E818B0"/>
    <w:rsid w:val="00E83D03"/>
    <w:rsid w:val="00E841EC"/>
    <w:rsid w:val="00E848BF"/>
    <w:rsid w:val="00E84F57"/>
    <w:rsid w:val="00E87291"/>
    <w:rsid w:val="00E905E1"/>
    <w:rsid w:val="00E909F4"/>
    <w:rsid w:val="00E91707"/>
    <w:rsid w:val="00E91A75"/>
    <w:rsid w:val="00E94AAE"/>
    <w:rsid w:val="00E94D76"/>
    <w:rsid w:val="00E95D11"/>
    <w:rsid w:val="00E97F64"/>
    <w:rsid w:val="00EA1FC7"/>
    <w:rsid w:val="00EA605C"/>
    <w:rsid w:val="00EA62CC"/>
    <w:rsid w:val="00EB1118"/>
    <w:rsid w:val="00EB18EF"/>
    <w:rsid w:val="00EB27FA"/>
    <w:rsid w:val="00EB52DA"/>
    <w:rsid w:val="00EC14F1"/>
    <w:rsid w:val="00EC23F5"/>
    <w:rsid w:val="00EC4959"/>
    <w:rsid w:val="00EC6997"/>
    <w:rsid w:val="00ED19AF"/>
    <w:rsid w:val="00ED1C7B"/>
    <w:rsid w:val="00ED6DA5"/>
    <w:rsid w:val="00EE006B"/>
    <w:rsid w:val="00EE01BD"/>
    <w:rsid w:val="00EE30CF"/>
    <w:rsid w:val="00EF03DB"/>
    <w:rsid w:val="00EF0A7E"/>
    <w:rsid w:val="00EF1CC0"/>
    <w:rsid w:val="00EF2FAF"/>
    <w:rsid w:val="00EF5774"/>
    <w:rsid w:val="00EF6744"/>
    <w:rsid w:val="00F01796"/>
    <w:rsid w:val="00F03577"/>
    <w:rsid w:val="00F03C80"/>
    <w:rsid w:val="00F100CB"/>
    <w:rsid w:val="00F1051D"/>
    <w:rsid w:val="00F109AE"/>
    <w:rsid w:val="00F116CD"/>
    <w:rsid w:val="00F1224A"/>
    <w:rsid w:val="00F1361C"/>
    <w:rsid w:val="00F1544E"/>
    <w:rsid w:val="00F1682A"/>
    <w:rsid w:val="00F171DF"/>
    <w:rsid w:val="00F21BE4"/>
    <w:rsid w:val="00F2295B"/>
    <w:rsid w:val="00F23E70"/>
    <w:rsid w:val="00F27678"/>
    <w:rsid w:val="00F307E6"/>
    <w:rsid w:val="00F3203F"/>
    <w:rsid w:val="00F3713E"/>
    <w:rsid w:val="00F44B50"/>
    <w:rsid w:val="00F44F0D"/>
    <w:rsid w:val="00F53A58"/>
    <w:rsid w:val="00F557AD"/>
    <w:rsid w:val="00F5646A"/>
    <w:rsid w:val="00F614A6"/>
    <w:rsid w:val="00F62019"/>
    <w:rsid w:val="00F62627"/>
    <w:rsid w:val="00F62C9D"/>
    <w:rsid w:val="00F727F9"/>
    <w:rsid w:val="00F73F17"/>
    <w:rsid w:val="00F75630"/>
    <w:rsid w:val="00F80FCC"/>
    <w:rsid w:val="00F81611"/>
    <w:rsid w:val="00F81626"/>
    <w:rsid w:val="00F84F42"/>
    <w:rsid w:val="00F8661D"/>
    <w:rsid w:val="00F912AA"/>
    <w:rsid w:val="00F91308"/>
    <w:rsid w:val="00FA22AD"/>
    <w:rsid w:val="00FA46C0"/>
    <w:rsid w:val="00FA4ED4"/>
    <w:rsid w:val="00FA5C05"/>
    <w:rsid w:val="00FB28B9"/>
    <w:rsid w:val="00FB32B0"/>
    <w:rsid w:val="00FB3ADF"/>
    <w:rsid w:val="00FB55AC"/>
    <w:rsid w:val="00FB7648"/>
    <w:rsid w:val="00FC0F93"/>
    <w:rsid w:val="00FC2086"/>
    <w:rsid w:val="00FC3AD1"/>
    <w:rsid w:val="00FD2DC4"/>
    <w:rsid w:val="00FE0D93"/>
    <w:rsid w:val="00FE3C1E"/>
    <w:rsid w:val="00FE470F"/>
    <w:rsid w:val="00FF5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187"/>
    <w:rPr>
      <w:rFonts w:ascii="Calibri" w:eastAsia="Times New Roman" w:hAnsi="Calibri" w:cs="Times New Roman"/>
      <w:lang w:eastAsia="ru-RU"/>
    </w:rPr>
  </w:style>
  <w:style w:type="paragraph" w:styleId="1">
    <w:name w:val="heading 1"/>
    <w:basedOn w:val="a"/>
    <w:next w:val="a"/>
    <w:link w:val="10"/>
    <w:qFormat/>
    <w:rsid w:val="006B2187"/>
    <w:pPr>
      <w:keepNext/>
      <w:spacing w:after="0" w:line="240" w:lineRule="auto"/>
      <w:outlineLvl w:val="0"/>
    </w:pPr>
    <w:rPr>
      <w:rFonts w:ascii="Times New Roman" w:hAnsi="Times New Roman"/>
      <w:b/>
      <w:bCs/>
      <w:sz w:val="20"/>
      <w:szCs w:val="20"/>
    </w:rPr>
  </w:style>
  <w:style w:type="paragraph" w:styleId="3">
    <w:name w:val="heading 3"/>
    <w:basedOn w:val="a"/>
    <w:next w:val="a"/>
    <w:link w:val="30"/>
    <w:qFormat/>
    <w:rsid w:val="006B2187"/>
    <w:pPr>
      <w:keepNext/>
      <w:spacing w:before="240" w:after="60" w:line="240"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2187"/>
    <w:rPr>
      <w:rFonts w:ascii="Times New Roman" w:eastAsia="Times New Roman" w:hAnsi="Times New Roman" w:cs="Times New Roman"/>
      <w:b/>
      <w:bCs/>
      <w:sz w:val="20"/>
      <w:szCs w:val="20"/>
      <w:lang w:eastAsia="ru-RU"/>
    </w:rPr>
  </w:style>
  <w:style w:type="character" w:customStyle="1" w:styleId="30">
    <w:name w:val="Заголовок 3 Знак"/>
    <w:basedOn w:val="a0"/>
    <w:link w:val="3"/>
    <w:rsid w:val="006B2187"/>
    <w:rPr>
      <w:rFonts w:ascii="Arial" w:eastAsia="Times New Roman" w:hAnsi="Arial" w:cs="Arial"/>
      <w:b/>
      <w:bCs/>
      <w:sz w:val="26"/>
      <w:szCs w:val="26"/>
      <w:lang w:eastAsia="ru-RU"/>
    </w:rPr>
  </w:style>
  <w:style w:type="paragraph" w:customStyle="1" w:styleId="ConsPlusNormal">
    <w:name w:val="ConsPlusNormal"/>
    <w:rsid w:val="006B218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rmall">
    <w:name w:val="Normal l"/>
    <w:basedOn w:val="a"/>
    <w:link w:val="NormallChar"/>
    <w:rsid w:val="006B2187"/>
    <w:pPr>
      <w:autoSpaceDE w:val="0"/>
      <w:autoSpaceDN w:val="0"/>
      <w:adjustRightInd w:val="0"/>
      <w:spacing w:before="120" w:after="120" w:line="288" w:lineRule="auto"/>
      <w:ind w:firstLine="720"/>
      <w:jc w:val="both"/>
    </w:pPr>
    <w:rPr>
      <w:rFonts w:ascii="Times New Roman" w:hAnsi="Times New Roman"/>
      <w:sz w:val="24"/>
      <w:szCs w:val="24"/>
      <w:lang w:eastAsia="en-US"/>
    </w:rPr>
  </w:style>
  <w:style w:type="character" w:customStyle="1" w:styleId="NormallChar">
    <w:name w:val="Normal l Char"/>
    <w:link w:val="Normall"/>
    <w:locked/>
    <w:rsid w:val="006B2187"/>
    <w:rPr>
      <w:rFonts w:ascii="Times New Roman" w:eastAsia="Times New Roman" w:hAnsi="Times New Roman" w:cs="Times New Roman"/>
      <w:sz w:val="24"/>
      <w:szCs w:val="24"/>
    </w:rPr>
  </w:style>
  <w:style w:type="paragraph" w:styleId="HTML">
    <w:name w:val="HTML Preformatted"/>
    <w:basedOn w:val="a"/>
    <w:link w:val="HTML0"/>
    <w:rsid w:val="006B2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Courier New"/>
      <w:sz w:val="20"/>
      <w:szCs w:val="20"/>
    </w:rPr>
  </w:style>
  <w:style w:type="character" w:customStyle="1" w:styleId="HTML0">
    <w:name w:val="Стандартный HTML Знак"/>
    <w:basedOn w:val="a0"/>
    <w:link w:val="HTML"/>
    <w:rsid w:val="006B2187"/>
    <w:rPr>
      <w:rFonts w:ascii="Courier New" w:eastAsia="Times New Roman" w:hAnsi="Courier New" w:cs="Courier New"/>
      <w:sz w:val="20"/>
      <w:szCs w:val="20"/>
      <w:lang w:eastAsia="ru-RU"/>
    </w:rPr>
  </w:style>
  <w:style w:type="paragraph" w:styleId="a3">
    <w:name w:val="List"/>
    <w:basedOn w:val="a"/>
    <w:rsid w:val="006B2187"/>
    <w:pPr>
      <w:spacing w:after="0" w:line="240" w:lineRule="auto"/>
      <w:ind w:left="283" w:hanging="283"/>
    </w:pPr>
    <w:rPr>
      <w:rFonts w:ascii="Times New Roman" w:hAnsi="Times New Roman"/>
      <w:sz w:val="24"/>
      <w:szCs w:val="24"/>
    </w:rPr>
  </w:style>
  <w:style w:type="character" w:styleId="a4">
    <w:name w:val="Hyperlink"/>
    <w:rsid w:val="006B2187"/>
    <w:rPr>
      <w:color w:val="0000FF"/>
      <w:u w:val="single"/>
    </w:rPr>
  </w:style>
  <w:style w:type="paragraph" w:customStyle="1" w:styleId="Heading">
    <w:name w:val="Heading"/>
    <w:rsid w:val="006B2187"/>
    <w:pPr>
      <w:widowControl w:val="0"/>
      <w:autoSpaceDE w:val="0"/>
      <w:autoSpaceDN w:val="0"/>
      <w:adjustRightInd w:val="0"/>
      <w:spacing w:after="0" w:line="240" w:lineRule="auto"/>
    </w:pPr>
    <w:rPr>
      <w:rFonts w:ascii="Arial" w:eastAsia="Times New Roman" w:hAnsi="Arial" w:cs="Arial"/>
      <w:b/>
      <w:bCs/>
      <w:lang w:eastAsia="ru-RU"/>
    </w:rPr>
  </w:style>
  <w:style w:type="paragraph" w:styleId="a5">
    <w:name w:val="Body Text"/>
    <w:basedOn w:val="a"/>
    <w:link w:val="a6"/>
    <w:rsid w:val="006B2187"/>
    <w:pPr>
      <w:spacing w:after="0" w:line="240" w:lineRule="auto"/>
    </w:pPr>
    <w:rPr>
      <w:rFonts w:ascii="Times New Roman" w:hAnsi="Times New Roman"/>
      <w:sz w:val="28"/>
      <w:szCs w:val="28"/>
    </w:rPr>
  </w:style>
  <w:style w:type="character" w:customStyle="1" w:styleId="a6">
    <w:name w:val="Основной текст Знак"/>
    <w:basedOn w:val="a0"/>
    <w:link w:val="a5"/>
    <w:rsid w:val="006B2187"/>
    <w:rPr>
      <w:rFonts w:ascii="Times New Roman" w:eastAsia="Times New Roman" w:hAnsi="Times New Roman" w:cs="Times New Roman"/>
      <w:sz w:val="28"/>
      <w:szCs w:val="28"/>
      <w:lang w:eastAsia="ru-RU"/>
    </w:rPr>
  </w:style>
  <w:style w:type="table" w:styleId="a7">
    <w:name w:val="Table Grid"/>
    <w:basedOn w:val="a1"/>
    <w:rsid w:val="006B21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rsid w:val="006B2187"/>
    <w:pPr>
      <w:spacing w:before="120" w:after="120" w:line="240" w:lineRule="auto"/>
    </w:pPr>
    <w:rPr>
      <w:rFonts w:ascii="Times New Roman" w:hAnsi="Times New Roman"/>
      <w:sz w:val="24"/>
      <w:szCs w:val="24"/>
    </w:rPr>
  </w:style>
  <w:style w:type="paragraph" w:customStyle="1" w:styleId="ConsPlusTitle">
    <w:name w:val="ConsPlusTitle"/>
    <w:rsid w:val="006B21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6B21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header"/>
    <w:basedOn w:val="a"/>
    <w:link w:val="aa"/>
    <w:rsid w:val="006B2187"/>
    <w:pPr>
      <w:tabs>
        <w:tab w:val="center" w:pos="4677"/>
        <w:tab w:val="right" w:pos="9355"/>
      </w:tabs>
      <w:spacing w:after="0" w:line="240" w:lineRule="auto"/>
    </w:pPr>
    <w:rPr>
      <w:rFonts w:ascii="Times New Roman" w:hAnsi="Times New Roman"/>
      <w:sz w:val="24"/>
      <w:szCs w:val="24"/>
    </w:rPr>
  </w:style>
  <w:style w:type="character" w:customStyle="1" w:styleId="aa">
    <w:name w:val="Верхний колонтитул Знак"/>
    <w:basedOn w:val="a0"/>
    <w:link w:val="a9"/>
    <w:rsid w:val="006B2187"/>
    <w:rPr>
      <w:rFonts w:ascii="Times New Roman" w:eastAsia="Times New Roman" w:hAnsi="Times New Roman" w:cs="Times New Roman"/>
      <w:sz w:val="24"/>
      <w:szCs w:val="24"/>
      <w:lang w:eastAsia="ru-RU"/>
    </w:rPr>
  </w:style>
  <w:style w:type="character" w:styleId="ab">
    <w:name w:val="page number"/>
    <w:basedOn w:val="a0"/>
    <w:rsid w:val="006B2187"/>
  </w:style>
  <w:style w:type="paragraph" w:customStyle="1" w:styleId="consnormal">
    <w:name w:val="consnormal"/>
    <w:basedOn w:val="a"/>
    <w:rsid w:val="006B2187"/>
    <w:pPr>
      <w:spacing w:before="120" w:after="120" w:line="240" w:lineRule="auto"/>
    </w:pPr>
    <w:rPr>
      <w:rFonts w:ascii="Times New Roman" w:hAnsi="Times New Roman"/>
      <w:sz w:val="24"/>
      <w:szCs w:val="24"/>
    </w:rPr>
  </w:style>
  <w:style w:type="paragraph" w:styleId="ac">
    <w:name w:val="No Spacing"/>
    <w:qFormat/>
    <w:rsid w:val="006B2187"/>
    <w:pPr>
      <w:spacing w:after="0" w:line="240" w:lineRule="auto"/>
    </w:pPr>
    <w:rPr>
      <w:rFonts w:ascii="Calibri" w:eastAsia="Times New Roman" w:hAnsi="Calibri" w:cs="Calibri"/>
      <w:lang w:eastAsia="ru-RU"/>
    </w:rPr>
  </w:style>
  <w:style w:type="paragraph" w:styleId="ad">
    <w:name w:val="List Paragraph"/>
    <w:basedOn w:val="a"/>
    <w:qFormat/>
    <w:rsid w:val="006B2187"/>
    <w:pPr>
      <w:spacing w:after="0" w:line="240" w:lineRule="auto"/>
      <w:ind w:left="720"/>
    </w:pPr>
    <w:rPr>
      <w:rFonts w:ascii="Times New Roman" w:hAnsi="Times New Roman"/>
      <w:sz w:val="24"/>
      <w:szCs w:val="24"/>
    </w:rPr>
  </w:style>
  <w:style w:type="paragraph" w:customStyle="1" w:styleId="11">
    <w:name w:val="нум список 1"/>
    <w:basedOn w:val="a"/>
    <w:rsid w:val="006B2187"/>
    <w:pPr>
      <w:tabs>
        <w:tab w:val="left" w:pos="360"/>
      </w:tabs>
      <w:spacing w:before="120" w:after="120" w:line="240" w:lineRule="auto"/>
      <w:jc w:val="both"/>
    </w:pPr>
    <w:rPr>
      <w:rFonts w:ascii="Times New Roman" w:hAnsi="Times New Roman"/>
      <w:sz w:val="24"/>
      <w:szCs w:val="24"/>
      <w:lang w:eastAsia="ar-SA"/>
    </w:rPr>
  </w:style>
  <w:style w:type="paragraph" w:customStyle="1" w:styleId="ConsNormal0">
    <w:name w:val="ConsNormal"/>
    <w:rsid w:val="006B218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e">
    <w:name w:val="footer"/>
    <w:basedOn w:val="a"/>
    <w:link w:val="af"/>
    <w:rsid w:val="006B2187"/>
    <w:pPr>
      <w:tabs>
        <w:tab w:val="center" w:pos="4677"/>
        <w:tab w:val="right" w:pos="9355"/>
      </w:tabs>
      <w:spacing w:after="0" w:line="240" w:lineRule="auto"/>
    </w:pPr>
    <w:rPr>
      <w:rFonts w:ascii="Times New Roman" w:hAnsi="Times New Roman"/>
      <w:sz w:val="24"/>
      <w:szCs w:val="24"/>
    </w:rPr>
  </w:style>
  <w:style w:type="character" w:customStyle="1" w:styleId="af">
    <w:name w:val="Нижний колонтитул Знак"/>
    <w:basedOn w:val="a0"/>
    <w:link w:val="ae"/>
    <w:rsid w:val="006B2187"/>
    <w:rPr>
      <w:rFonts w:ascii="Times New Roman" w:eastAsia="Times New Roman" w:hAnsi="Times New Roman" w:cs="Times New Roman"/>
      <w:sz w:val="24"/>
      <w:szCs w:val="24"/>
      <w:lang w:eastAsia="ru-RU"/>
    </w:rPr>
  </w:style>
  <w:style w:type="character" w:styleId="af0">
    <w:name w:val="FollowedHyperlink"/>
    <w:rsid w:val="006B2187"/>
    <w:rPr>
      <w:color w:val="800080"/>
      <w:u w:val="single"/>
    </w:rPr>
  </w:style>
  <w:style w:type="paragraph" w:styleId="af1">
    <w:name w:val="Balloon Text"/>
    <w:basedOn w:val="a"/>
    <w:link w:val="af2"/>
    <w:uiPriority w:val="99"/>
    <w:semiHidden/>
    <w:unhideWhenUsed/>
    <w:rsid w:val="00D93A1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93A1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187"/>
    <w:rPr>
      <w:rFonts w:ascii="Calibri" w:eastAsia="Times New Roman" w:hAnsi="Calibri" w:cs="Times New Roman"/>
      <w:lang w:eastAsia="ru-RU"/>
    </w:rPr>
  </w:style>
  <w:style w:type="paragraph" w:styleId="1">
    <w:name w:val="heading 1"/>
    <w:basedOn w:val="a"/>
    <w:next w:val="a"/>
    <w:link w:val="10"/>
    <w:qFormat/>
    <w:rsid w:val="006B2187"/>
    <w:pPr>
      <w:keepNext/>
      <w:spacing w:after="0" w:line="240" w:lineRule="auto"/>
      <w:outlineLvl w:val="0"/>
    </w:pPr>
    <w:rPr>
      <w:rFonts w:ascii="Times New Roman" w:hAnsi="Times New Roman"/>
      <w:b/>
      <w:bCs/>
      <w:sz w:val="20"/>
      <w:szCs w:val="20"/>
    </w:rPr>
  </w:style>
  <w:style w:type="paragraph" w:styleId="3">
    <w:name w:val="heading 3"/>
    <w:basedOn w:val="a"/>
    <w:next w:val="a"/>
    <w:link w:val="30"/>
    <w:qFormat/>
    <w:rsid w:val="006B2187"/>
    <w:pPr>
      <w:keepNext/>
      <w:spacing w:before="240" w:after="60" w:line="240"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2187"/>
    <w:rPr>
      <w:rFonts w:ascii="Times New Roman" w:eastAsia="Times New Roman" w:hAnsi="Times New Roman" w:cs="Times New Roman"/>
      <w:b/>
      <w:bCs/>
      <w:sz w:val="20"/>
      <w:szCs w:val="20"/>
      <w:lang w:eastAsia="ru-RU"/>
    </w:rPr>
  </w:style>
  <w:style w:type="character" w:customStyle="1" w:styleId="30">
    <w:name w:val="Заголовок 3 Знак"/>
    <w:basedOn w:val="a0"/>
    <w:link w:val="3"/>
    <w:rsid w:val="006B2187"/>
    <w:rPr>
      <w:rFonts w:ascii="Arial" w:eastAsia="Times New Roman" w:hAnsi="Arial" w:cs="Arial"/>
      <w:b/>
      <w:bCs/>
      <w:sz w:val="26"/>
      <w:szCs w:val="26"/>
      <w:lang w:eastAsia="ru-RU"/>
    </w:rPr>
  </w:style>
  <w:style w:type="paragraph" w:customStyle="1" w:styleId="ConsPlusNormal">
    <w:name w:val="ConsPlusNormal"/>
    <w:rsid w:val="006B218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rmall">
    <w:name w:val="Normal l"/>
    <w:basedOn w:val="a"/>
    <w:link w:val="NormallChar"/>
    <w:rsid w:val="006B2187"/>
    <w:pPr>
      <w:autoSpaceDE w:val="0"/>
      <w:autoSpaceDN w:val="0"/>
      <w:adjustRightInd w:val="0"/>
      <w:spacing w:before="120" w:after="120" w:line="288" w:lineRule="auto"/>
      <w:ind w:firstLine="720"/>
      <w:jc w:val="both"/>
    </w:pPr>
    <w:rPr>
      <w:rFonts w:ascii="Times New Roman" w:hAnsi="Times New Roman"/>
      <w:sz w:val="24"/>
      <w:szCs w:val="24"/>
      <w:lang w:eastAsia="en-US"/>
    </w:rPr>
  </w:style>
  <w:style w:type="character" w:customStyle="1" w:styleId="NormallChar">
    <w:name w:val="Normal l Char"/>
    <w:link w:val="Normall"/>
    <w:locked/>
    <w:rsid w:val="006B2187"/>
    <w:rPr>
      <w:rFonts w:ascii="Times New Roman" w:eastAsia="Times New Roman" w:hAnsi="Times New Roman" w:cs="Times New Roman"/>
      <w:sz w:val="24"/>
      <w:szCs w:val="24"/>
    </w:rPr>
  </w:style>
  <w:style w:type="paragraph" w:styleId="HTML">
    <w:name w:val="HTML Preformatted"/>
    <w:basedOn w:val="a"/>
    <w:link w:val="HTML0"/>
    <w:rsid w:val="006B2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Courier New"/>
      <w:sz w:val="20"/>
      <w:szCs w:val="20"/>
    </w:rPr>
  </w:style>
  <w:style w:type="character" w:customStyle="1" w:styleId="HTML0">
    <w:name w:val="Стандартный HTML Знак"/>
    <w:basedOn w:val="a0"/>
    <w:link w:val="HTML"/>
    <w:rsid w:val="006B2187"/>
    <w:rPr>
      <w:rFonts w:ascii="Courier New" w:eastAsia="Times New Roman" w:hAnsi="Courier New" w:cs="Courier New"/>
      <w:sz w:val="20"/>
      <w:szCs w:val="20"/>
      <w:lang w:eastAsia="ru-RU"/>
    </w:rPr>
  </w:style>
  <w:style w:type="paragraph" w:styleId="a3">
    <w:name w:val="List"/>
    <w:basedOn w:val="a"/>
    <w:rsid w:val="006B2187"/>
    <w:pPr>
      <w:spacing w:after="0" w:line="240" w:lineRule="auto"/>
      <w:ind w:left="283" w:hanging="283"/>
    </w:pPr>
    <w:rPr>
      <w:rFonts w:ascii="Times New Roman" w:hAnsi="Times New Roman"/>
      <w:sz w:val="24"/>
      <w:szCs w:val="24"/>
    </w:rPr>
  </w:style>
  <w:style w:type="character" w:styleId="a4">
    <w:name w:val="Hyperlink"/>
    <w:rsid w:val="006B2187"/>
    <w:rPr>
      <w:color w:val="0000FF"/>
      <w:u w:val="single"/>
    </w:rPr>
  </w:style>
  <w:style w:type="paragraph" w:customStyle="1" w:styleId="Heading">
    <w:name w:val="Heading"/>
    <w:rsid w:val="006B2187"/>
    <w:pPr>
      <w:widowControl w:val="0"/>
      <w:autoSpaceDE w:val="0"/>
      <w:autoSpaceDN w:val="0"/>
      <w:adjustRightInd w:val="0"/>
      <w:spacing w:after="0" w:line="240" w:lineRule="auto"/>
    </w:pPr>
    <w:rPr>
      <w:rFonts w:ascii="Arial" w:eastAsia="Times New Roman" w:hAnsi="Arial" w:cs="Arial"/>
      <w:b/>
      <w:bCs/>
      <w:lang w:eastAsia="ru-RU"/>
    </w:rPr>
  </w:style>
  <w:style w:type="paragraph" w:styleId="a5">
    <w:name w:val="Body Text"/>
    <w:basedOn w:val="a"/>
    <w:link w:val="a6"/>
    <w:rsid w:val="006B2187"/>
    <w:pPr>
      <w:spacing w:after="0" w:line="240" w:lineRule="auto"/>
    </w:pPr>
    <w:rPr>
      <w:rFonts w:ascii="Times New Roman" w:hAnsi="Times New Roman"/>
      <w:sz w:val="28"/>
      <w:szCs w:val="28"/>
    </w:rPr>
  </w:style>
  <w:style w:type="character" w:customStyle="1" w:styleId="a6">
    <w:name w:val="Основной текст Знак"/>
    <w:basedOn w:val="a0"/>
    <w:link w:val="a5"/>
    <w:rsid w:val="006B2187"/>
    <w:rPr>
      <w:rFonts w:ascii="Times New Roman" w:eastAsia="Times New Roman" w:hAnsi="Times New Roman" w:cs="Times New Roman"/>
      <w:sz w:val="28"/>
      <w:szCs w:val="28"/>
      <w:lang w:eastAsia="ru-RU"/>
    </w:rPr>
  </w:style>
  <w:style w:type="table" w:styleId="a7">
    <w:name w:val="Table Grid"/>
    <w:basedOn w:val="a1"/>
    <w:rsid w:val="006B21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rsid w:val="006B2187"/>
    <w:pPr>
      <w:spacing w:before="120" w:after="120" w:line="240" w:lineRule="auto"/>
    </w:pPr>
    <w:rPr>
      <w:rFonts w:ascii="Times New Roman" w:hAnsi="Times New Roman"/>
      <w:sz w:val="24"/>
      <w:szCs w:val="24"/>
    </w:rPr>
  </w:style>
  <w:style w:type="paragraph" w:customStyle="1" w:styleId="ConsPlusTitle">
    <w:name w:val="ConsPlusTitle"/>
    <w:rsid w:val="006B21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6B21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header"/>
    <w:basedOn w:val="a"/>
    <w:link w:val="aa"/>
    <w:rsid w:val="006B2187"/>
    <w:pPr>
      <w:tabs>
        <w:tab w:val="center" w:pos="4677"/>
        <w:tab w:val="right" w:pos="9355"/>
      </w:tabs>
      <w:spacing w:after="0" w:line="240" w:lineRule="auto"/>
    </w:pPr>
    <w:rPr>
      <w:rFonts w:ascii="Times New Roman" w:hAnsi="Times New Roman"/>
      <w:sz w:val="24"/>
      <w:szCs w:val="24"/>
    </w:rPr>
  </w:style>
  <w:style w:type="character" w:customStyle="1" w:styleId="aa">
    <w:name w:val="Верхний колонтитул Знак"/>
    <w:basedOn w:val="a0"/>
    <w:link w:val="a9"/>
    <w:rsid w:val="006B2187"/>
    <w:rPr>
      <w:rFonts w:ascii="Times New Roman" w:eastAsia="Times New Roman" w:hAnsi="Times New Roman" w:cs="Times New Roman"/>
      <w:sz w:val="24"/>
      <w:szCs w:val="24"/>
      <w:lang w:eastAsia="ru-RU"/>
    </w:rPr>
  </w:style>
  <w:style w:type="character" w:styleId="ab">
    <w:name w:val="page number"/>
    <w:basedOn w:val="a0"/>
    <w:rsid w:val="006B2187"/>
  </w:style>
  <w:style w:type="paragraph" w:customStyle="1" w:styleId="consnormal">
    <w:name w:val="consnormal"/>
    <w:basedOn w:val="a"/>
    <w:rsid w:val="006B2187"/>
    <w:pPr>
      <w:spacing w:before="120" w:after="120" w:line="240" w:lineRule="auto"/>
    </w:pPr>
    <w:rPr>
      <w:rFonts w:ascii="Times New Roman" w:hAnsi="Times New Roman"/>
      <w:sz w:val="24"/>
      <w:szCs w:val="24"/>
    </w:rPr>
  </w:style>
  <w:style w:type="paragraph" w:styleId="ac">
    <w:name w:val="No Spacing"/>
    <w:qFormat/>
    <w:rsid w:val="006B2187"/>
    <w:pPr>
      <w:spacing w:after="0" w:line="240" w:lineRule="auto"/>
    </w:pPr>
    <w:rPr>
      <w:rFonts w:ascii="Calibri" w:eastAsia="Times New Roman" w:hAnsi="Calibri" w:cs="Calibri"/>
      <w:lang w:eastAsia="ru-RU"/>
    </w:rPr>
  </w:style>
  <w:style w:type="paragraph" w:styleId="ad">
    <w:name w:val="List Paragraph"/>
    <w:basedOn w:val="a"/>
    <w:qFormat/>
    <w:rsid w:val="006B2187"/>
    <w:pPr>
      <w:spacing w:after="0" w:line="240" w:lineRule="auto"/>
      <w:ind w:left="720"/>
    </w:pPr>
    <w:rPr>
      <w:rFonts w:ascii="Times New Roman" w:hAnsi="Times New Roman"/>
      <w:sz w:val="24"/>
      <w:szCs w:val="24"/>
    </w:rPr>
  </w:style>
  <w:style w:type="paragraph" w:customStyle="1" w:styleId="11">
    <w:name w:val="нум список 1"/>
    <w:basedOn w:val="a"/>
    <w:rsid w:val="006B2187"/>
    <w:pPr>
      <w:tabs>
        <w:tab w:val="left" w:pos="360"/>
      </w:tabs>
      <w:spacing w:before="120" w:after="120" w:line="240" w:lineRule="auto"/>
      <w:jc w:val="both"/>
    </w:pPr>
    <w:rPr>
      <w:rFonts w:ascii="Times New Roman" w:hAnsi="Times New Roman"/>
      <w:sz w:val="24"/>
      <w:szCs w:val="24"/>
      <w:lang w:eastAsia="ar-SA"/>
    </w:rPr>
  </w:style>
  <w:style w:type="paragraph" w:customStyle="1" w:styleId="ConsNormal0">
    <w:name w:val="ConsNormal"/>
    <w:rsid w:val="006B218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e">
    <w:name w:val="footer"/>
    <w:basedOn w:val="a"/>
    <w:link w:val="af"/>
    <w:rsid w:val="006B2187"/>
    <w:pPr>
      <w:tabs>
        <w:tab w:val="center" w:pos="4677"/>
        <w:tab w:val="right" w:pos="9355"/>
      </w:tabs>
      <w:spacing w:after="0" w:line="240" w:lineRule="auto"/>
    </w:pPr>
    <w:rPr>
      <w:rFonts w:ascii="Times New Roman" w:hAnsi="Times New Roman"/>
      <w:sz w:val="24"/>
      <w:szCs w:val="24"/>
    </w:rPr>
  </w:style>
  <w:style w:type="character" w:customStyle="1" w:styleId="af">
    <w:name w:val="Нижний колонтитул Знак"/>
    <w:basedOn w:val="a0"/>
    <w:link w:val="ae"/>
    <w:rsid w:val="006B2187"/>
    <w:rPr>
      <w:rFonts w:ascii="Times New Roman" w:eastAsia="Times New Roman" w:hAnsi="Times New Roman" w:cs="Times New Roman"/>
      <w:sz w:val="24"/>
      <w:szCs w:val="24"/>
      <w:lang w:eastAsia="ru-RU"/>
    </w:rPr>
  </w:style>
  <w:style w:type="character" w:styleId="af0">
    <w:name w:val="FollowedHyperlink"/>
    <w:rsid w:val="006B2187"/>
    <w:rPr>
      <w:color w:val="800080"/>
      <w:u w:val="single"/>
    </w:rPr>
  </w:style>
  <w:style w:type="paragraph" w:styleId="af1">
    <w:name w:val="Balloon Text"/>
    <w:basedOn w:val="a"/>
    <w:link w:val="af2"/>
    <w:uiPriority w:val="99"/>
    <w:semiHidden/>
    <w:unhideWhenUsed/>
    <w:rsid w:val="00D93A1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93A1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EAE33EAD272BB509E37FE5D3D02E90364BFBF7D6067199A4801F0B747C77F5EFF4C82BE6AEdAj8C" TargetMode="External"/><Relationship Id="rId13" Type="http://schemas.openxmlformats.org/officeDocument/2006/relationships/hyperlink" Target="consultantplus://offline/ref=C1EDBBAE7CF4CE07237D28452AA9B91AB7DFE0AA990C490E65810519BF0F634BF0BBB2DC6B0AC6F1g9f8E" TargetMode="External"/><Relationship Id="rId18" Type="http://schemas.openxmlformats.org/officeDocument/2006/relationships/hyperlink" Target="consultantplus://offline/ref=2B1E70780442C4DAEA4001A5531EBECBD2C179711FD803C5B80742B60F7A3078A5AC2DE9FDM8wAD" TargetMode="External"/><Relationship Id="rId26" Type="http://schemas.openxmlformats.org/officeDocument/2006/relationships/hyperlink" Target="consultantplus://offline/ref=9308E149131AE2484375468E8CB7AA2EB93647D70D2AB6D4F03A955AFF1A5607EBF7864D61DB7D1BV2k1E" TargetMode="External"/><Relationship Id="rId3" Type="http://schemas.openxmlformats.org/officeDocument/2006/relationships/styles" Target="styles.xml"/><Relationship Id="rId21" Type="http://schemas.openxmlformats.org/officeDocument/2006/relationships/hyperlink" Target="consultantplus://offline/ref=2B1E70780442C4DAEA4001A5531EBECBD2C179711FD803C5B80742B60F7A3078A5AC2DE9FEM8wDD" TargetMode="External"/><Relationship Id="rId7" Type="http://schemas.openxmlformats.org/officeDocument/2006/relationships/hyperlink" Target="consultantplus://offline/ref=80554E8BAB166C37CCD4B095D3BE6F306C0D4891A88D513B6BF49DFBC60E28F65C90A49942904Ei9C1E" TargetMode="External"/><Relationship Id="rId12" Type="http://schemas.openxmlformats.org/officeDocument/2006/relationships/hyperlink" Target="consultantplus://offline/ref=C1EDBBAE7CF4CE07237D28452AA9B91AB7DFE0AA990C490E65810519BF0F634BF0BBB2DC6B0BC4F3g9f2E" TargetMode="External"/><Relationship Id="rId17" Type="http://schemas.openxmlformats.org/officeDocument/2006/relationships/hyperlink" Target="consultantplus://offline/ref=2B1E70780442C4DAEA4001A5531EBECBD2C179711FD803C5B80742B60F7A3078A5AC2DE9FEM8wAD" TargetMode="External"/><Relationship Id="rId25" Type="http://schemas.openxmlformats.org/officeDocument/2006/relationships/hyperlink" Target="consultantplus://offline/ref=9308E149131AE2484375468E8CB7AA2EB93647D70D2AB6D4F03A955AFF1A5607EBF7864D61DA7E1CV2k1E" TargetMode="External"/><Relationship Id="rId2" Type="http://schemas.openxmlformats.org/officeDocument/2006/relationships/numbering" Target="numbering.xml"/><Relationship Id="rId16" Type="http://schemas.openxmlformats.org/officeDocument/2006/relationships/hyperlink" Target="consultantplus://offline/ref=2B1E70780442C4DAEA4001A5531EBECBD2C179711FD803C5B80742B60F7A3078A5AC2DE9FEM8wDD" TargetMode="External"/><Relationship Id="rId20" Type="http://schemas.openxmlformats.org/officeDocument/2006/relationships/hyperlink" Target="consultantplus://offline/ref=2B1E70780442C4DAEA4001A5531EBECBD2C179711FD803C5B80742B60F7A3078A5AC2DE9FDM8wA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1EDBBAE7CF4CE07237D28452AA9B91AB7DFE0AA990C490E65810519BF0F634BF0BBB2D86Bg0fAE" TargetMode="External"/><Relationship Id="rId24" Type="http://schemas.openxmlformats.org/officeDocument/2006/relationships/hyperlink" Target="consultantplus://offline/ref=9308E149131AE2484375468E8CB7AA2EB93647D70D2AB6D4F03A955AFF1A5607EBF7864D61DA7E1CV2k3E" TargetMode="External"/><Relationship Id="rId5" Type="http://schemas.openxmlformats.org/officeDocument/2006/relationships/settings" Target="settings.xml"/><Relationship Id="rId15" Type="http://schemas.openxmlformats.org/officeDocument/2006/relationships/hyperlink" Target="consultantplus://offline/ref=1B41F37A18B4EBCF1FC85B055A214AA244D8C4CCF36C155014AC7FBAAB228F012951649AFBF55F57p1k0E" TargetMode="External"/><Relationship Id="rId23" Type="http://schemas.openxmlformats.org/officeDocument/2006/relationships/hyperlink" Target="consultantplus://offline/ref=9308E149131AE2484375468E8CB7AA2EB93647D70D2AB6D4F03A955AFF1A5607EBF7864D61DA7E1DV2k7E" TargetMode="External"/><Relationship Id="rId28" Type="http://schemas.openxmlformats.org/officeDocument/2006/relationships/hyperlink" Target="consultantplus://offline/ref=A25710C3C62068CFBF15B6545EBF796C0BB1E0E7249745A29883E7A7BBC54A110736C5D192988F46dBm7I" TargetMode="External"/><Relationship Id="rId10" Type="http://schemas.openxmlformats.org/officeDocument/2006/relationships/hyperlink" Target="consultantplus://offline/ref=C1EDBBAE7CF4CE07237D28452AA9B91AB7DFE0AA990C490E65810519BF0F634BF0BBB2DC6B0BC0FAg9f1E" TargetMode="External"/><Relationship Id="rId19" Type="http://schemas.openxmlformats.org/officeDocument/2006/relationships/hyperlink" Target="consultantplus://offline/ref=2B1E70780442C4DAEA4001A5531EBECBD2C179711FD803C5B80742B60F7A3078A5AC2DE9FEM8wAD" TargetMode="External"/><Relationship Id="rId4" Type="http://schemas.microsoft.com/office/2007/relationships/stylesWithEffects" Target="stylesWithEffects.xml"/><Relationship Id="rId9" Type="http://schemas.openxmlformats.org/officeDocument/2006/relationships/hyperlink" Target="consultantplus://offline/ref=C1EDBBAE7CF4CE07237D28452AA9B91AB7DFE0AA990C490E65810519BF0F634BF0BBB2D96Fg0f2E" TargetMode="External"/><Relationship Id="rId14" Type="http://schemas.openxmlformats.org/officeDocument/2006/relationships/hyperlink" Target="consultantplus://offline/ref=C1EDBBAE7CF4CE07237D28452AA9B91AB7DFE0AA990C490E65810519BF0F634BF0BBB2DC6B0BC8F2g9f2E" TargetMode="External"/><Relationship Id="rId22" Type="http://schemas.openxmlformats.org/officeDocument/2006/relationships/hyperlink" Target="consultantplus://offline/ref=329071AA2BABE8C8C3FEB1812D0172135B4F4411ADF803E6D809EEA821CA72F9B2B7268C5FB57EDENDI9E" TargetMode="External"/><Relationship Id="rId27" Type="http://schemas.openxmlformats.org/officeDocument/2006/relationships/hyperlink" Target="consultantplus://offline/ref=FA6CC559A4FE08CF49E33D780B46B33B8A1DA8C79E06CDC554770D7C4F103B9A8F702D90ABNBfF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A9577-6163-413C-98B9-6E2CB6B9C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Pages>
  <Words>8464</Words>
  <Characters>48246</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24</cp:revision>
  <cp:lastPrinted>2016-04-14T08:17:00Z</cp:lastPrinted>
  <dcterms:created xsi:type="dcterms:W3CDTF">2016-02-18T03:34:00Z</dcterms:created>
  <dcterms:modified xsi:type="dcterms:W3CDTF">2016-04-15T04:21:00Z</dcterms:modified>
</cp:coreProperties>
</file>